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262A8" w14:textId="77777777" w:rsidR="00185A88" w:rsidRPr="00855C01" w:rsidRDefault="00185A88" w:rsidP="00185A88">
      <w:pPr>
        <w:spacing w:after="300" w:line="240" w:lineRule="auto"/>
        <w:jc w:val="center"/>
        <w:outlineLvl w:val="1"/>
        <w:rPr>
          <w:rFonts w:ascii="Times New Roman" w:eastAsia="Times New Roman" w:hAnsi="Times New Roman" w:cs="Times New Roman"/>
          <w:b/>
          <w:bCs/>
          <w:color w:val="2B2B2B"/>
          <w:sz w:val="28"/>
          <w:szCs w:val="28"/>
          <w:lang w:eastAsia="ru-RU"/>
        </w:rPr>
      </w:pPr>
      <w:r w:rsidRPr="00855C01">
        <w:rPr>
          <w:rFonts w:ascii="Times New Roman" w:eastAsia="Times New Roman" w:hAnsi="Times New Roman" w:cs="Times New Roman"/>
          <w:b/>
          <w:bCs/>
          <w:color w:val="2B2B2B"/>
          <w:sz w:val="28"/>
          <w:szCs w:val="28"/>
          <w:lang w:eastAsia="ru-RU"/>
        </w:rPr>
        <w:t xml:space="preserve">Договор о закупке услуг </w:t>
      </w:r>
    </w:p>
    <w:p w14:paraId="267AEF4F" w14:textId="77777777" w:rsidR="001D664F" w:rsidRDefault="00185A88" w:rsidP="001D664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5C01">
        <w:rPr>
          <w:rFonts w:ascii="Times New Roman" w:eastAsia="Times New Roman" w:hAnsi="Times New Roman" w:cs="Times New Roman"/>
          <w:b/>
          <w:bCs/>
          <w:color w:val="000000" w:themeColor="text1"/>
          <w:sz w:val="28"/>
          <w:szCs w:val="28"/>
          <w:lang w:eastAsia="ru-RU"/>
        </w:rPr>
        <w:t>Акционерное общество "Национальная атомная компания "Казатомпром"</w:t>
      </w:r>
      <w:r w:rsidRPr="00855C01">
        <w:rPr>
          <w:rFonts w:ascii="Times New Roman" w:eastAsia="Times New Roman" w:hAnsi="Times New Roman" w:cs="Times New Roman"/>
          <w:color w:val="000000" w:themeColor="text1"/>
          <w:sz w:val="28"/>
          <w:szCs w:val="28"/>
          <w:lang w:eastAsia="ru-RU"/>
        </w:rPr>
        <w:t xml:space="preserve">, именуемое в дальнейшем </w:t>
      </w:r>
      <w:r w:rsidRPr="00855C01">
        <w:rPr>
          <w:rFonts w:ascii="Times New Roman" w:eastAsia="Times New Roman" w:hAnsi="Times New Roman" w:cs="Times New Roman"/>
          <w:b/>
          <w:color w:val="000000" w:themeColor="text1"/>
          <w:sz w:val="28"/>
          <w:szCs w:val="28"/>
          <w:lang w:eastAsia="ru-RU"/>
        </w:rPr>
        <w:t>«Заказчик»,</w:t>
      </w:r>
      <w:r w:rsidRPr="00855C01">
        <w:rPr>
          <w:rFonts w:ascii="Times New Roman" w:eastAsia="Times New Roman" w:hAnsi="Times New Roman" w:cs="Times New Roman"/>
          <w:color w:val="000000" w:themeColor="text1"/>
          <w:sz w:val="28"/>
          <w:szCs w:val="28"/>
          <w:lang w:eastAsia="ru-RU"/>
        </w:rPr>
        <w:t xml:space="preserve"> в лице </w:t>
      </w:r>
      <w:r w:rsidRPr="00855C01">
        <w:rPr>
          <w:rFonts w:ascii="Times New Roman" w:eastAsia="Times New Roman" w:hAnsi="Times New Roman" w:cs="Times New Roman"/>
          <w:b/>
          <w:bCs/>
          <w:color w:val="000000" w:themeColor="text1"/>
          <w:sz w:val="28"/>
          <w:szCs w:val="28"/>
          <w:lang w:eastAsia="ru-RU"/>
        </w:rPr>
        <w:t>[Должность руководителя заказчика]</w:t>
      </w:r>
      <w:r w:rsidRPr="00855C01">
        <w:rPr>
          <w:rFonts w:ascii="Times New Roman" w:eastAsia="Times New Roman" w:hAnsi="Times New Roman" w:cs="Times New Roman"/>
          <w:color w:val="000000" w:themeColor="text1"/>
          <w:sz w:val="28"/>
          <w:szCs w:val="28"/>
          <w:lang w:eastAsia="ru-RU"/>
        </w:rPr>
        <w:t> </w:t>
      </w:r>
      <w:r w:rsidRPr="00855C01">
        <w:rPr>
          <w:rFonts w:ascii="Times New Roman" w:eastAsia="Times New Roman" w:hAnsi="Times New Roman" w:cs="Times New Roman"/>
          <w:b/>
          <w:bCs/>
          <w:color w:val="000000" w:themeColor="text1"/>
          <w:sz w:val="28"/>
          <w:szCs w:val="28"/>
          <w:lang w:eastAsia="ru-RU"/>
        </w:rPr>
        <w:t>[ФИО руководителя заказчика]</w:t>
      </w:r>
      <w:r w:rsidRPr="00855C01">
        <w:rPr>
          <w:rFonts w:ascii="Times New Roman" w:eastAsia="Times New Roman" w:hAnsi="Times New Roman" w:cs="Times New Roman"/>
          <w:color w:val="000000" w:themeColor="text1"/>
          <w:sz w:val="28"/>
          <w:szCs w:val="28"/>
          <w:lang w:eastAsia="ru-RU"/>
        </w:rPr>
        <w:t>, действующего на основании </w:t>
      </w:r>
      <w:r w:rsidRPr="00855C01">
        <w:rPr>
          <w:rFonts w:ascii="Times New Roman" w:eastAsia="Times New Roman" w:hAnsi="Times New Roman" w:cs="Times New Roman"/>
          <w:b/>
          <w:bCs/>
          <w:color w:val="000000" w:themeColor="text1"/>
          <w:sz w:val="28"/>
          <w:szCs w:val="28"/>
          <w:lang w:eastAsia="ru-RU"/>
        </w:rPr>
        <w:t>[Основание руководителя заказчика]</w:t>
      </w:r>
      <w:r w:rsidRPr="00855C01">
        <w:rPr>
          <w:rFonts w:ascii="Times New Roman" w:eastAsia="Times New Roman" w:hAnsi="Times New Roman" w:cs="Times New Roman"/>
          <w:color w:val="000000" w:themeColor="text1"/>
          <w:sz w:val="28"/>
          <w:szCs w:val="28"/>
          <w:lang w:eastAsia="ru-RU"/>
        </w:rPr>
        <w:t>, с одной стороны, и </w:t>
      </w:r>
    </w:p>
    <w:p w14:paraId="17DFC06B" w14:textId="553B7D8B" w:rsidR="00185A88" w:rsidRPr="00855C01" w:rsidRDefault="00185A88" w:rsidP="001D664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5C01">
        <w:rPr>
          <w:rFonts w:ascii="Times New Roman" w:eastAsia="Times New Roman" w:hAnsi="Times New Roman" w:cs="Times New Roman"/>
          <w:b/>
          <w:bCs/>
          <w:color w:val="000000" w:themeColor="text1"/>
          <w:sz w:val="28"/>
          <w:szCs w:val="28"/>
          <w:lang w:eastAsia="ru-RU"/>
        </w:rPr>
        <w:t>[Полное наименование исполнителя]</w:t>
      </w:r>
      <w:r w:rsidRPr="00855C01">
        <w:rPr>
          <w:rFonts w:ascii="Times New Roman" w:eastAsia="Times New Roman" w:hAnsi="Times New Roman" w:cs="Times New Roman"/>
          <w:color w:val="000000" w:themeColor="text1"/>
          <w:sz w:val="28"/>
          <w:szCs w:val="28"/>
          <w:lang w:eastAsia="ru-RU"/>
        </w:rPr>
        <w:t xml:space="preserve"> именуемое в дальнейшем </w:t>
      </w:r>
      <w:r w:rsidRPr="00855C01">
        <w:rPr>
          <w:rFonts w:ascii="Times New Roman" w:eastAsia="Times New Roman" w:hAnsi="Times New Roman" w:cs="Times New Roman"/>
          <w:b/>
          <w:color w:val="000000" w:themeColor="text1"/>
          <w:sz w:val="28"/>
          <w:szCs w:val="28"/>
          <w:lang w:eastAsia="ru-RU"/>
        </w:rPr>
        <w:t>«Исполнитель»,</w:t>
      </w:r>
      <w:r w:rsidRPr="00855C01">
        <w:rPr>
          <w:rFonts w:ascii="Times New Roman" w:eastAsia="Times New Roman" w:hAnsi="Times New Roman" w:cs="Times New Roman"/>
          <w:color w:val="000000" w:themeColor="text1"/>
          <w:sz w:val="28"/>
          <w:szCs w:val="28"/>
          <w:lang w:eastAsia="ru-RU"/>
        </w:rPr>
        <w:t xml:space="preserve"> в лице </w:t>
      </w:r>
      <w:r w:rsidRPr="00855C01">
        <w:rPr>
          <w:rFonts w:ascii="Times New Roman" w:eastAsia="Times New Roman" w:hAnsi="Times New Roman" w:cs="Times New Roman"/>
          <w:b/>
          <w:bCs/>
          <w:color w:val="000000" w:themeColor="text1"/>
          <w:sz w:val="28"/>
          <w:szCs w:val="28"/>
          <w:lang w:eastAsia="ru-RU"/>
        </w:rPr>
        <w:t>[Должность руководителя исполнителя]</w:t>
      </w:r>
      <w:r w:rsidRPr="00855C01">
        <w:rPr>
          <w:rFonts w:ascii="Times New Roman" w:eastAsia="Times New Roman" w:hAnsi="Times New Roman" w:cs="Times New Roman"/>
          <w:color w:val="000000" w:themeColor="text1"/>
          <w:sz w:val="28"/>
          <w:szCs w:val="28"/>
          <w:lang w:eastAsia="ru-RU"/>
        </w:rPr>
        <w:t> </w:t>
      </w:r>
      <w:r w:rsidRPr="00855C01">
        <w:rPr>
          <w:rFonts w:ascii="Times New Roman" w:eastAsia="Times New Roman" w:hAnsi="Times New Roman" w:cs="Times New Roman"/>
          <w:b/>
          <w:bCs/>
          <w:color w:val="000000" w:themeColor="text1"/>
          <w:sz w:val="28"/>
          <w:szCs w:val="28"/>
          <w:lang w:eastAsia="ru-RU"/>
        </w:rPr>
        <w:t xml:space="preserve">[ФИО руководителя </w:t>
      </w:r>
      <w:r w:rsidR="001D664F">
        <w:rPr>
          <w:rFonts w:ascii="Times New Roman" w:eastAsia="Times New Roman" w:hAnsi="Times New Roman" w:cs="Times New Roman"/>
          <w:b/>
          <w:bCs/>
          <w:color w:val="000000" w:themeColor="text1"/>
          <w:sz w:val="28"/>
          <w:szCs w:val="28"/>
          <w:lang w:eastAsia="ru-RU"/>
        </w:rPr>
        <w:t>исполнителя</w:t>
      </w:r>
      <w:r w:rsidRPr="00855C01">
        <w:rPr>
          <w:rFonts w:ascii="Times New Roman" w:eastAsia="Times New Roman" w:hAnsi="Times New Roman" w:cs="Times New Roman"/>
          <w:b/>
          <w:bCs/>
          <w:color w:val="000000" w:themeColor="text1"/>
          <w:sz w:val="28"/>
          <w:szCs w:val="28"/>
          <w:lang w:eastAsia="ru-RU"/>
        </w:rPr>
        <w:t>]</w:t>
      </w:r>
      <w:r w:rsidRPr="00855C01">
        <w:rPr>
          <w:rFonts w:ascii="Times New Roman" w:eastAsia="Times New Roman" w:hAnsi="Times New Roman" w:cs="Times New Roman"/>
          <w:color w:val="000000" w:themeColor="text1"/>
          <w:sz w:val="28"/>
          <w:szCs w:val="28"/>
          <w:lang w:eastAsia="ru-RU"/>
        </w:rPr>
        <w:t>, действующего на основании </w:t>
      </w:r>
      <w:r w:rsidRPr="00855C01">
        <w:rPr>
          <w:rFonts w:ascii="Times New Roman" w:eastAsia="Times New Roman" w:hAnsi="Times New Roman" w:cs="Times New Roman"/>
          <w:b/>
          <w:bCs/>
          <w:color w:val="000000" w:themeColor="text1"/>
          <w:sz w:val="28"/>
          <w:szCs w:val="28"/>
          <w:lang w:eastAsia="ru-RU"/>
        </w:rPr>
        <w:t>[Основание руководителя исполнителя]</w:t>
      </w:r>
      <w:r w:rsidRPr="00855C01">
        <w:rPr>
          <w:rFonts w:ascii="Times New Roman" w:eastAsia="Times New Roman" w:hAnsi="Times New Roman" w:cs="Times New Roman"/>
          <w:color w:val="000000" w:themeColor="text1"/>
          <w:sz w:val="28"/>
          <w:szCs w:val="28"/>
          <w:lang w:eastAsia="ru-RU"/>
        </w:rPr>
        <w:t>, с другой стороны, совместно именуемые «Стороны», а по отдельности как указано выше «Сторона»,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«Самрук-Қазына» от 28 января 2016 года, протокол № 126 (далее – Правила), и на основании </w:t>
      </w:r>
      <w:r w:rsidRPr="00855C01">
        <w:rPr>
          <w:rFonts w:ascii="Times New Roman" w:eastAsia="Times New Roman" w:hAnsi="Times New Roman" w:cs="Times New Roman"/>
          <w:b/>
          <w:bCs/>
          <w:color w:val="000000" w:themeColor="text1"/>
          <w:sz w:val="28"/>
          <w:szCs w:val="28"/>
          <w:lang w:eastAsia="ru-RU"/>
        </w:rPr>
        <w:t>[Основание заключения договора]</w:t>
      </w:r>
      <w:r w:rsidRPr="00855C01">
        <w:rPr>
          <w:rFonts w:ascii="Times New Roman" w:eastAsia="Times New Roman" w:hAnsi="Times New Roman" w:cs="Times New Roman"/>
          <w:color w:val="000000" w:themeColor="text1"/>
          <w:sz w:val="28"/>
          <w:szCs w:val="28"/>
          <w:lang w:eastAsia="ru-RU"/>
        </w:rPr>
        <w:t> №</w:t>
      </w:r>
      <w:r w:rsidRPr="00855C01">
        <w:rPr>
          <w:rFonts w:ascii="Times New Roman" w:eastAsia="Times New Roman" w:hAnsi="Times New Roman" w:cs="Times New Roman"/>
          <w:b/>
          <w:bCs/>
          <w:color w:val="000000" w:themeColor="text1"/>
          <w:sz w:val="28"/>
          <w:szCs w:val="28"/>
          <w:lang w:eastAsia="ru-RU"/>
        </w:rPr>
        <w:t>[Номер итогов]</w:t>
      </w:r>
      <w:r w:rsidRPr="00855C01">
        <w:rPr>
          <w:rFonts w:ascii="Times New Roman" w:eastAsia="Times New Roman" w:hAnsi="Times New Roman" w:cs="Times New Roman"/>
          <w:color w:val="000000" w:themeColor="text1"/>
          <w:sz w:val="28"/>
          <w:szCs w:val="28"/>
          <w:lang w:eastAsia="ru-RU"/>
        </w:rPr>
        <w:t xml:space="preserve">, заключили настоящий договор о закупках услуг способом </w:t>
      </w:r>
      <w:r w:rsidR="001D664F">
        <w:rPr>
          <w:rFonts w:ascii="Times New Roman" w:eastAsia="Times New Roman" w:hAnsi="Times New Roman" w:cs="Times New Roman"/>
          <w:color w:val="000000" w:themeColor="text1"/>
          <w:sz w:val="28"/>
          <w:szCs w:val="28"/>
          <w:lang w:eastAsia="ru-RU"/>
        </w:rPr>
        <w:t xml:space="preserve">открытого тендера на понижение </w:t>
      </w:r>
      <w:r w:rsidRPr="00855C01">
        <w:rPr>
          <w:rFonts w:ascii="Times New Roman" w:eastAsia="Times New Roman" w:hAnsi="Times New Roman" w:cs="Times New Roman"/>
          <w:color w:val="000000" w:themeColor="text1"/>
          <w:sz w:val="28"/>
          <w:szCs w:val="28"/>
          <w:lang w:eastAsia="ru-RU"/>
        </w:rPr>
        <w:t>(далее – Договор) и пришли к соглашению о нижеследующем.</w:t>
      </w:r>
    </w:p>
    <w:p w14:paraId="7DE5863C"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1. Предмет Договора</w:t>
      </w:r>
    </w:p>
    <w:p w14:paraId="695BA2EE" w14:textId="77777777" w:rsidR="00185A88" w:rsidRPr="00855C01" w:rsidRDefault="00185A88" w:rsidP="00185A88">
      <w:pPr>
        <w:pStyle w:val="a4"/>
        <w:numPr>
          <w:ilvl w:val="1"/>
          <w:numId w:val="2"/>
        </w:numPr>
        <w:spacing w:after="0" w:line="315" w:lineRule="atLeast"/>
        <w:ind w:left="0" w:firstLine="0"/>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Исполнитель обязуется оказать услуги согласно Приложению №1 (далее - Услуги), являющемся неотъемлемой частью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Договору.</w:t>
      </w:r>
    </w:p>
    <w:p w14:paraId="7B867D78" w14:textId="23EA16A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1.2.</w:t>
      </w:r>
      <w:r w:rsidRPr="00855C01">
        <w:rPr>
          <w:rFonts w:ascii="Times New Roman" w:eastAsia="Times New Roman" w:hAnsi="Times New Roman" w:cs="Times New Roman"/>
          <w:sz w:val="28"/>
          <w:szCs w:val="28"/>
          <w:lang w:eastAsia="ru-RU"/>
        </w:rPr>
        <w:tab/>
        <w:t>Исполнитель обязан приступить к оказанию Услуг по настоящему Договору в течение 5 (</w:t>
      </w:r>
      <w:r w:rsidRPr="00855C01">
        <w:rPr>
          <w:rFonts w:ascii="Times New Roman" w:eastAsia="Times New Roman" w:hAnsi="Times New Roman" w:cs="Times New Roman"/>
          <w:i/>
          <w:sz w:val="28"/>
          <w:szCs w:val="28"/>
          <w:lang w:eastAsia="ru-RU"/>
        </w:rPr>
        <w:t>пяти</w:t>
      </w:r>
      <w:r w:rsidRPr="00855C01">
        <w:rPr>
          <w:rFonts w:ascii="Times New Roman" w:eastAsia="Times New Roman" w:hAnsi="Times New Roman" w:cs="Times New Roman"/>
          <w:sz w:val="28"/>
          <w:szCs w:val="28"/>
          <w:lang w:eastAsia="ru-RU"/>
        </w:rPr>
        <w:t xml:space="preserve">) календарных дней с даты </w:t>
      </w:r>
      <w:r w:rsidR="00C97078" w:rsidRPr="00855C01">
        <w:rPr>
          <w:rFonts w:ascii="Times New Roman" w:eastAsia="Times New Roman" w:hAnsi="Times New Roman" w:cs="Times New Roman"/>
          <w:sz w:val="28"/>
          <w:szCs w:val="28"/>
          <w:lang w:eastAsia="ru-RU"/>
        </w:rPr>
        <w:t xml:space="preserve">подписания </w:t>
      </w:r>
      <w:r w:rsidR="001D664F">
        <w:rPr>
          <w:rFonts w:ascii="Times New Roman" w:eastAsia="Times New Roman" w:hAnsi="Times New Roman" w:cs="Times New Roman"/>
          <w:sz w:val="28"/>
          <w:szCs w:val="28"/>
          <w:lang w:eastAsia="ru-RU"/>
        </w:rPr>
        <w:t xml:space="preserve">настоящего договора </w:t>
      </w:r>
      <w:r w:rsidR="001D664F" w:rsidRPr="004F3527">
        <w:rPr>
          <w:rFonts w:ascii="Times New Roman" w:eastAsia="Times New Roman" w:hAnsi="Times New Roman" w:cs="Times New Roman"/>
          <w:sz w:val="28"/>
          <w:szCs w:val="28"/>
          <w:lang w:eastAsia="ru-RU"/>
        </w:rPr>
        <w:t>(</w:t>
      </w:r>
      <w:r w:rsidR="001D664F">
        <w:rPr>
          <w:rFonts w:ascii="Times New Roman" w:eastAsia="Times New Roman" w:hAnsi="Times New Roman" w:cs="Times New Roman"/>
          <w:sz w:val="28"/>
          <w:szCs w:val="28"/>
          <w:lang w:eastAsia="ru-RU"/>
        </w:rPr>
        <w:t>дата</w:t>
      </w:r>
      <w:r w:rsidR="001D664F" w:rsidRPr="004F3527">
        <w:rPr>
          <w:rFonts w:ascii="Times New Roman" w:eastAsia="Times New Roman" w:hAnsi="Times New Roman" w:cs="Times New Roman"/>
          <w:sz w:val="28"/>
          <w:szCs w:val="28"/>
          <w:lang w:eastAsia="ru-RU"/>
        </w:rPr>
        <w:t xml:space="preserve"> начала оказания Услуг по настоящему Договору)</w:t>
      </w:r>
      <w:r w:rsidRPr="00855C01">
        <w:rPr>
          <w:rFonts w:ascii="Times New Roman" w:eastAsia="Times New Roman" w:hAnsi="Times New Roman" w:cs="Times New Roman"/>
          <w:sz w:val="28"/>
          <w:szCs w:val="28"/>
          <w:lang w:eastAsia="ru-RU"/>
        </w:rPr>
        <w:t>.</w:t>
      </w:r>
    </w:p>
    <w:p w14:paraId="71884BD8" w14:textId="7C7D6D36"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1.3.</w:t>
      </w:r>
      <w:r w:rsidRPr="00855C01">
        <w:rPr>
          <w:rFonts w:ascii="Times New Roman" w:eastAsia="Times New Roman" w:hAnsi="Times New Roman" w:cs="Times New Roman"/>
          <w:sz w:val="28"/>
          <w:szCs w:val="28"/>
          <w:lang w:eastAsia="ru-RU"/>
        </w:rPr>
        <w:tab/>
      </w:r>
      <w:r w:rsidR="001D664F" w:rsidRPr="001D664F">
        <w:rPr>
          <w:rFonts w:ascii="Times New Roman" w:eastAsia="Times New Roman" w:hAnsi="Times New Roman" w:cs="Times New Roman"/>
          <w:sz w:val="28"/>
          <w:szCs w:val="28"/>
          <w:lang w:eastAsia="ru-RU"/>
        </w:rPr>
        <w:t>Срок оказания Услуг по настоящему Договору составляет 30 (</w:t>
      </w:r>
      <w:r w:rsidR="001D664F" w:rsidRPr="001D664F">
        <w:rPr>
          <w:rFonts w:ascii="Times New Roman" w:eastAsia="Times New Roman" w:hAnsi="Times New Roman" w:cs="Times New Roman"/>
          <w:i/>
          <w:sz w:val="28"/>
          <w:szCs w:val="28"/>
          <w:lang w:eastAsia="ru-RU"/>
        </w:rPr>
        <w:t>тридцать</w:t>
      </w:r>
      <w:r w:rsidR="001D664F" w:rsidRPr="001D664F">
        <w:rPr>
          <w:rFonts w:ascii="Times New Roman" w:eastAsia="Times New Roman" w:hAnsi="Times New Roman" w:cs="Times New Roman"/>
          <w:sz w:val="28"/>
          <w:szCs w:val="28"/>
          <w:lang w:eastAsia="ru-RU"/>
        </w:rPr>
        <w:t>) календарных дней с даты начала оказания Услуг, указанного в пункте 1.2. настоящего Договора.</w:t>
      </w:r>
    </w:p>
    <w:p w14:paraId="14D28300" w14:textId="13567025"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1.4. Услуги считаются оказанными Исполнителем полностью и надлежащим образом после подписания уполномоченными представителями обеих Сторон Акта оказанных Услуг</w:t>
      </w:r>
      <w:r w:rsidRPr="00855C01">
        <w:rPr>
          <w:rFonts w:ascii="Times New Roman" w:eastAsia="Times New Roman" w:hAnsi="Times New Roman" w:cs="Times New Roman"/>
          <w:i/>
          <w:sz w:val="28"/>
          <w:szCs w:val="28"/>
          <w:lang w:eastAsia="ru-RU"/>
        </w:rPr>
        <w:t xml:space="preserve">, </w:t>
      </w:r>
      <w:r w:rsidRPr="00855C01">
        <w:rPr>
          <w:rFonts w:ascii="Times New Roman" w:eastAsia="Times New Roman" w:hAnsi="Times New Roman" w:cs="Times New Roman"/>
          <w:sz w:val="28"/>
          <w:szCs w:val="28"/>
          <w:lang w:eastAsia="ru-RU"/>
        </w:rPr>
        <w:t xml:space="preserve">при условии представления Исполнителем </w:t>
      </w:r>
      <w:r w:rsidR="00C97078" w:rsidRPr="00855C01">
        <w:rPr>
          <w:rFonts w:ascii="Times New Roman" w:eastAsia="Times New Roman" w:hAnsi="Times New Roman" w:cs="Times New Roman"/>
          <w:sz w:val="28"/>
          <w:szCs w:val="28"/>
          <w:lang w:eastAsia="ru-RU"/>
        </w:rPr>
        <w:t>документов, указанных в п.2.4. настоящего Договора</w:t>
      </w:r>
      <w:r w:rsidRPr="00855C01">
        <w:rPr>
          <w:rFonts w:ascii="Times New Roman" w:eastAsia="Times New Roman" w:hAnsi="Times New Roman" w:cs="Times New Roman"/>
          <w:sz w:val="28"/>
          <w:szCs w:val="28"/>
          <w:lang w:eastAsia="ru-RU"/>
        </w:rPr>
        <w:t xml:space="preserve">. </w:t>
      </w:r>
    </w:p>
    <w:p w14:paraId="5305F3B7" w14:textId="77777777" w:rsidR="00185A88" w:rsidRPr="00855C01" w:rsidRDefault="00C9707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1.5. </w:t>
      </w:r>
      <w:r w:rsidR="00185A88" w:rsidRPr="00855C01">
        <w:rPr>
          <w:rFonts w:ascii="Times New Roman" w:eastAsia="Times New Roman" w:hAnsi="Times New Roman" w:cs="Times New Roman"/>
          <w:sz w:val="28"/>
          <w:szCs w:val="28"/>
          <w:lang w:eastAsia="ru-RU"/>
        </w:rPr>
        <w:t>В настоящем Договоре нижеперечисленные термины будут иметь следующее толкование:</w:t>
      </w:r>
    </w:p>
    <w:p w14:paraId="266391D1"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w:t>
      </w:r>
      <w:r w:rsidRPr="00855C01">
        <w:rPr>
          <w:rFonts w:ascii="Times New Roman" w:eastAsia="Times New Roman" w:hAnsi="Times New Roman" w:cs="Times New Roman"/>
          <w:sz w:val="28"/>
          <w:szCs w:val="28"/>
          <w:lang w:eastAsia="ru-RU"/>
        </w:rPr>
        <w:tab/>
        <w:t xml:space="preserve">Договор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w:t>
      </w:r>
      <w:r w:rsidRPr="00855C01">
        <w:rPr>
          <w:rFonts w:ascii="Times New Roman" w:eastAsia="Times New Roman" w:hAnsi="Times New Roman" w:cs="Times New Roman"/>
          <w:sz w:val="28"/>
          <w:szCs w:val="28"/>
          <w:lang w:eastAsia="ru-RU"/>
        </w:rPr>
        <w:lastRenderedPageBreak/>
        <w:t>также со всей необходимой документацией, на которую в настоящем Договоре есть ссылки.</w:t>
      </w:r>
    </w:p>
    <w:p w14:paraId="54DDCCB3"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2)</w:t>
      </w:r>
      <w:r w:rsidRPr="00855C01">
        <w:rPr>
          <w:rFonts w:ascii="Times New Roman" w:eastAsia="Times New Roman" w:hAnsi="Times New Roman" w:cs="Times New Roman"/>
          <w:sz w:val="28"/>
          <w:szCs w:val="28"/>
          <w:lang w:eastAsia="ru-RU"/>
        </w:rPr>
        <w:tab/>
        <w:t>Общая сумма Договора - означает сумму, которая должна быть уплачена Исполнителю по настоящему Договору за полное и надлежащее исполнение им всех своих обязательств по настоящему Договору.</w:t>
      </w:r>
    </w:p>
    <w:p w14:paraId="5C02DDB2" w14:textId="78970921"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3)</w:t>
      </w:r>
      <w:r w:rsidRPr="00855C01">
        <w:rPr>
          <w:rFonts w:ascii="Times New Roman" w:eastAsia="Times New Roman" w:hAnsi="Times New Roman" w:cs="Times New Roman"/>
          <w:sz w:val="28"/>
          <w:szCs w:val="28"/>
          <w:lang w:eastAsia="ru-RU"/>
        </w:rPr>
        <w:tab/>
        <w:t xml:space="preserve">Услуги – означают услуги по проведению </w:t>
      </w:r>
      <w:r w:rsidR="00C97078" w:rsidRPr="00855C01">
        <w:rPr>
          <w:rFonts w:ascii="Times New Roman" w:eastAsia="Times New Roman" w:hAnsi="Times New Roman" w:cs="Times New Roman"/>
          <w:sz w:val="28"/>
          <w:szCs w:val="28"/>
          <w:lang w:eastAsia="ru-RU"/>
        </w:rPr>
        <w:t xml:space="preserve">технического </w:t>
      </w:r>
      <w:r w:rsidRPr="00855C01">
        <w:rPr>
          <w:rFonts w:ascii="Times New Roman" w:eastAsia="Times New Roman" w:hAnsi="Times New Roman" w:cs="Times New Roman"/>
          <w:sz w:val="28"/>
          <w:szCs w:val="28"/>
          <w:lang w:eastAsia="ru-RU"/>
        </w:rPr>
        <w:t>аудита в области пожарной безопасности</w:t>
      </w:r>
      <w:r w:rsidR="00E06B7A">
        <w:rPr>
          <w:rFonts w:ascii="Times New Roman" w:eastAsia="Times New Roman" w:hAnsi="Times New Roman" w:cs="Times New Roman"/>
          <w:sz w:val="28"/>
          <w:szCs w:val="28"/>
          <w:lang w:eastAsia="ru-RU"/>
        </w:rPr>
        <w:t xml:space="preserve"> в здании </w:t>
      </w:r>
      <w:r w:rsidR="00E06B7A">
        <w:rPr>
          <w:rFonts w:ascii="Times New Roman" w:hAnsi="Times New Roman" w:cs="Times New Roman"/>
          <w:sz w:val="28"/>
          <w:szCs w:val="28"/>
        </w:rPr>
        <w:t>расположенного по адресу: г.Нур-Султан</w:t>
      </w:r>
      <w:r w:rsidR="00E06B7A" w:rsidRPr="003A5728">
        <w:rPr>
          <w:rFonts w:ascii="Times New Roman" w:eastAsia="Times New Roman" w:hAnsi="Times New Roman" w:cs="Times New Roman"/>
          <w:bCs/>
          <w:sz w:val="28"/>
          <w:szCs w:val="28"/>
          <w:lang w:eastAsia="ru-RU"/>
        </w:rPr>
        <w:t xml:space="preserve">, район "Есиль", </w:t>
      </w:r>
      <w:r w:rsidR="00E06B7A">
        <w:rPr>
          <w:rFonts w:ascii="Times New Roman" w:eastAsia="Times New Roman" w:hAnsi="Times New Roman" w:cs="Times New Roman"/>
          <w:bCs/>
          <w:sz w:val="28"/>
          <w:szCs w:val="28"/>
          <w:lang w:eastAsia="ru-RU"/>
        </w:rPr>
        <w:t>ул. Е</w:t>
      </w:r>
      <w:r w:rsidR="00E06B7A" w:rsidRPr="003A5728">
        <w:rPr>
          <w:rFonts w:ascii="Times New Roman" w:eastAsia="Times New Roman" w:hAnsi="Times New Roman" w:cs="Times New Roman"/>
          <w:bCs/>
          <w:sz w:val="28"/>
          <w:szCs w:val="28"/>
          <w:lang w:eastAsia="ru-RU"/>
        </w:rPr>
        <w:t xml:space="preserve">10, </w:t>
      </w:r>
      <w:r w:rsidR="00E06B7A">
        <w:rPr>
          <w:rFonts w:ascii="Times New Roman" w:eastAsia="Times New Roman" w:hAnsi="Times New Roman" w:cs="Times New Roman"/>
          <w:bCs/>
          <w:sz w:val="28"/>
          <w:szCs w:val="28"/>
          <w:lang w:eastAsia="ru-RU"/>
        </w:rPr>
        <w:t>17/12</w:t>
      </w:r>
      <w:r w:rsidRPr="00855C01">
        <w:rPr>
          <w:rFonts w:ascii="Times New Roman" w:eastAsia="Times New Roman" w:hAnsi="Times New Roman" w:cs="Times New Roman"/>
          <w:sz w:val="28"/>
          <w:szCs w:val="28"/>
          <w:lang w:eastAsia="ru-RU"/>
        </w:rPr>
        <w:t>, оказываемые Исполнителем Заказчику согласно условиям настоящего Договора и Приложений к нему.</w:t>
      </w:r>
    </w:p>
    <w:p w14:paraId="74FFDA5D"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w:t>
      </w:r>
      <w:r w:rsidRPr="00855C01">
        <w:rPr>
          <w:rFonts w:ascii="Times New Roman" w:eastAsia="Times New Roman" w:hAnsi="Times New Roman" w:cs="Times New Roman"/>
          <w:sz w:val="28"/>
          <w:szCs w:val="28"/>
          <w:lang w:eastAsia="ru-RU"/>
        </w:rPr>
        <w:tab/>
        <w:t>Недостатки – услуга или часть услуг, оказанные с нарушениями условий настоящего Договора, включая изъяны, ошибки и неточности.</w:t>
      </w:r>
    </w:p>
    <w:p w14:paraId="166926C9"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5)</w:t>
      </w:r>
      <w:r w:rsidRPr="00855C01">
        <w:rPr>
          <w:rFonts w:ascii="Times New Roman" w:eastAsia="Times New Roman" w:hAnsi="Times New Roman" w:cs="Times New Roman"/>
          <w:sz w:val="28"/>
          <w:szCs w:val="28"/>
          <w:lang w:eastAsia="ru-RU"/>
        </w:rPr>
        <w:tab/>
        <w:t>Соисполнитель – физическое или юридическое лицо, имеющие договор (соглашение) с Исполнителем на оказание части Услуг в объеме, не превышающем 2/3 от общего объема Услуг.</w:t>
      </w:r>
    </w:p>
    <w:p w14:paraId="5B01B061"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2. Сумма Договора и условия оплаты</w:t>
      </w:r>
    </w:p>
    <w:p w14:paraId="6AD85E64" w14:textId="12C3CDA4"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2.1 Общая сумма настоящего Договора </w:t>
      </w:r>
      <w:r w:rsidR="00C97078" w:rsidRPr="00855C01">
        <w:rPr>
          <w:rFonts w:ascii="Times New Roman" w:eastAsia="Times New Roman" w:hAnsi="Times New Roman" w:cs="Times New Roman"/>
          <w:sz w:val="28"/>
          <w:szCs w:val="28"/>
          <w:lang w:eastAsia="ru-RU"/>
        </w:rPr>
        <w:t>составляет [</w:t>
      </w:r>
      <w:r w:rsidRPr="00855C01">
        <w:rPr>
          <w:rFonts w:ascii="Times New Roman" w:eastAsia="Times New Roman" w:hAnsi="Times New Roman" w:cs="Times New Roman"/>
          <w:b/>
          <w:bCs/>
          <w:sz w:val="28"/>
          <w:szCs w:val="28"/>
          <w:lang w:eastAsia="ru-RU"/>
        </w:rPr>
        <w:t>Сумма договора]</w:t>
      </w:r>
      <w:r w:rsidRPr="00855C01">
        <w:rPr>
          <w:rFonts w:ascii="Times New Roman" w:eastAsia="Times New Roman" w:hAnsi="Times New Roman" w:cs="Times New Roman"/>
          <w:sz w:val="28"/>
          <w:szCs w:val="28"/>
          <w:lang w:eastAsia="ru-RU"/>
        </w:rPr>
        <w:t> (</w:t>
      </w:r>
      <w:r w:rsidRPr="00855C01">
        <w:rPr>
          <w:rFonts w:ascii="Times New Roman" w:eastAsia="Times New Roman" w:hAnsi="Times New Roman" w:cs="Times New Roman"/>
          <w:b/>
          <w:bCs/>
          <w:sz w:val="28"/>
          <w:szCs w:val="28"/>
          <w:lang w:eastAsia="ru-RU"/>
        </w:rPr>
        <w:t>[Сумма договора прописью]</w:t>
      </w:r>
      <w:r w:rsidRPr="00855C01">
        <w:rPr>
          <w:rFonts w:ascii="Times New Roman" w:eastAsia="Times New Roman" w:hAnsi="Times New Roman" w:cs="Times New Roman"/>
          <w:sz w:val="28"/>
          <w:szCs w:val="28"/>
          <w:lang w:eastAsia="ru-RU"/>
        </w:rPr>
        <w:t>) тенге с учетом НДС/НДС не облагается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w:t>
      </w:r>
    </w:p>
    <w:p w14:paraId="09AA046A" w14:textId="686ADB48"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2.2 Общее соотношение видов оплаты по </w:t>
      </w:r>
      <w:r w:rsidR="00460C45">
        <w:rPr>
          <w:rFonts w:ascii="Times New Roman" w:eastAsia="Times New Roman" w:hAnsi="Times New Roman" w:cs="Times New Roman"/>
          <w:sz w:val="28"/>
          <w:szCs w:val="28"/>
          <w:lang w:eastAsia="ru-RU"/>
        </w:rPr>
        <w:t>Д</w:t>
      </w:r>
      <w:r w:rsidRPr="00855C01">
        <w:rPr>
          <w:rFonts w:ascii="Times New Roman" w:eastAsia="Times New Roman" w:hAnsi="Times New Roman" w:cs="Times New Roman"/>
          <w:sz w:val="28"/>
          <w:szCs w:val="28"/>
          <w:lang w:eastAsia="ru-RU"/>
        </w:rPr>
        <w:t>оговору указано в Приложении № 1 к Договору.</w:t>
      </w:r>
    </w:p>
    <w:p w14:paraId="5A78012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2.3.Оплата за полностью и надлежащим образом оказанные Исполнителем Услуги осуществляется Заказчиком путем перечисления денег на банковский счет Исполнителя, указанный в Разделе 16 настоящего Договора, в соответствии с пунктом 2.4. настоящего Договора.</w:t>
      </w:r>
    </w:p>
    <w:p w14:paraId="48D0A97B"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Заказчик не несет ответственности за просрочку платежа, связанную с несвоевременным предоставлением пакета документов на оплату.</w:t>
      </w:r>
    </w:p>
    <w:p w14:paraId="0802A0A4" w14:textId="5B6FF156"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2.4. Расчет, в том числе окончательный расчет, по Договору производится в срок не позднее </w:t>
      </w:r>
      <w:r w:rsidRPr="00855C01">
        <w:rPr>
          <w:rFonts w:ascii="Times New Roman" w:eastAsia="Times New Roman" w:hAnsi="Times New Roman" w:cs="Times New Roman"/>
          <w:b/>
          <w:bCs/>
          <w:sz w:val="28"/>
          <w:szCs w:val="28"/>
          <w:lang w:eastAsia="ru-RU"/>
        </w:rPr>
        <w:t>[</w:t>
      </w:r>
      <w:r w:rsidR="00C97078" w:rsidRPr="00855C01">
        <w:rPr>
          <w:rFonts w:ascii="Times New Roman" w:eastAsia="Times New Roman" w:hAnsi="Times New Roman" w:cs="Times New Roman"/>
          <w:b/>
          <w:bCs/>
          <w:sz w:val="28"/>
          <w:szCs w:val="28"/>
          <w:lang w:eastAsia="ru-RU"/>
        </w:rPr>
        <w:t>30</w:t>
      </w:r>
      <w:r w:rsidRPr="00855C01">
        <w:rPr>
          <w:rFonts w:ascii="Times New Roman" w:eastAsia="Times New Roman" w:hAnsi="Times New Roman" w:cs="Times New Roman"/>
          <w:b/>
          <w:bCs/>
          <w:sz w:val="28"/>
          <w:szCs w:val="28"/>
          <w:lang w:eastAsia="ru-RU"/>
        </w:rPr>
        <w:t>]</w:t>
      </w:r>
      <w:r w:rsidRPr="00855C01">
        <w:rPr>
          <w:rFonts w:ascii="Times New Roman" w:eastAsia="Times New Roman" w:hAnsi="Times New Roman" w:cs="Times New Roman"/>
          <w:sz w:val="28"/>
          <w:szCs w:val="28"/>
          <w:lang w:eastAsia="ru-RU"/>
        </w:rPr>
        <w:t> (</w:t>
      </w:r>
      <w:r w:rsidRPr="00855C01">
        <w:rPr>
          <w:rFonts w:ascii="Times New Roman" w:eastAsia="Times New Roman" w:hAnsi="Times New Roman" w:cs="Times New Roman"/>
          <w:b/>
          <w:bCs/>
          <w:sz w:val="28"/>
          <w:szCs w:val="28"/>
          <w:lang w:eastAsia="ru-RU"/>
        </w:rPr>
        <w:t>[</w:t>
      </w:r>
      <w:r w:rsidR="00C97078" w:rsidRPr="00855C01">
        <w:rPr>
          <w:rFonts w:ascii="Times New Roman" w:eastAsia="Times New Roman" w:hAnsi="Times New Roman" w:cs="Times New Roman"/>
          <w:b/>
          <w:bCs/>
          <w:sz w:val="28"/>
          <w:szCs w:val="28"/>
          <w:lang w:eastAsia="ru-RU"/>
        </w:rPr>
        <w:t>тридцать</w:t>
      </w:r>
      <w:r w:rsidRPr="00855C01">
        <w:rPr>
          <w:rFonts w:ascii="Times New Roman" w:eastAsia="Times New Roman" w:hAnsi="Times New Roman" w:cs="Times New Roman"/>
          <w:b/>
          <w:bCs/>
          <w:sz w:val="28"/>
          <w:szCs w:val="28"/>
          <w:lang w:eastAsia="ru-RU"/>
        </w:rPr>
        <w:t>]</w:t>
      </w:r>
      <w:r w:rsidRPr="00855C01">
        <w:rPr>
          <w:rFonts w:ascii="Times New Roman" w:eastAsia="Times New Roman" w:hAnsi="Times New Roman" w:cs="Times New Roman"/>
          <w:sz w:val="28"/>
          <w:szCs w:val="28"/>
          <w:lang w:eastAsia="ru-RU"/>
        </w:rPr>
        <w:t xml:space="preserve">) </w:t>
      </w:r>
      <w:r w:rsidR="00C97078" w:rsidRPr="00855C01">
        <w:rPr>
          <w:rFonts w:ascii="Times New Roman" w:eastAsia="Times New Roman" w:hAnsi="Times New Roman" w:cs="Times New Roman"/>
          <w:sz w:val="28"/>
          <w:szCs w:val="28"/>
          <w:lang w:eastAsia="ru-RU"/>
        </w:rPr>
        <w:t xml:space="preserve">календарных </w:t>
      </w:r>
      <w:r w:rsidRPr="00855C01">
        <w:rPr>
          <w:rFonts w:ascii="Times New Roman" w:eastAsia="Times New Roman" w:hAnsi="Times New Roman" w:cs="Times New Roman"/>
          <w:sz w:val="28"/>
          <w:szCs w:val="28"/>
          <w:lang w:eastAsia="ru-RU"/>
        </w:rPr>
        <w:t>дней с даты предоставления следующих документов:</w:t>
      </w:r>
    </w:p>
    <w:p w14:paraId="67D95598" w14:textId="26EE3F49"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2.4.1. Акт оказанных услуг</w:t>
      </w:r>
      <w:r w:rsidR="00E06B7A">
        <w:rPr>
          <w:rFonts w:ascii="Times New Roman" w:eastAsia="Times New Roman" w:hAnsi="Times New Roman" w:cs="Times New Roman"/>
          <w:sz w:val="28"/>
          <w:szCs w:val="28"/>
          <w:lang w:eastAsia="ru-RU"/>
        </w:rPr>
        <w:t>, подписанный уполномоченными лицами Сторон</w:t>
      </w:r>
      <w:r w:rsidR="00E06B7A" w:rsidRPr="00C46BC9">
        <w:rPr>
          <w:rFonts w:ascii="Times New Roman" w:eastAsia="Times New Roman" w:hAnsi="Times New Roman" w:cs="Times New Roman"/>
          <w:sz w:val="28"/>
          <w:szCs w:val="28"/>
          <w:lang w:eastAsia="ru-RU"/>
        </w:rPr>
        <w:t>;</w:t>
      </w:r>
    </w:p>
    <w:p w14:paraId="17B593E5"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2.4.2. Счет-фактура;</w:t>
      </w:r>
    </w:p>
    <w:p w14:paraId="2BF76C58"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2.4.3. Расчет доли местного содержания в Услугах;</w:t>
      </w:r>
    </w:p>
    <w:p w14:paraId="4E042FA1" w14:textId="5091DE47" w:rsidR="00185A88"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2.4.4. </w:t>
      </w:r>
      <w:r w:rsidR="00D848D3" w:rsidRPr="00855C01">
        <w:rPr>
          <w:rFonts w:ascii="Times New Roman" w:eastAsia="Times New Roman" w:hAnsi="Times New Roman" w:cs="Times New Roman"/>
          <w:sz w:val="28"/>
          <w:szCs w:val="28"/>
          <w:lang w:eastAsia="ru-RU"/>
        </w:rPr>
        <w:t>Заключение по результатам проведения аудита</w:t>
      </w:r>
      <w:r w:rsidR="00E06B7A">
        <w:rPr>
          <w:rFonts w:ascii="Times New Roman" w:eastAsia="Times New Roman" w:hAnsi="Times New Roman" w:cs="Times New Roman"/>
          <w:sz w:val="28"/>
          <w:szCs w:val="28"/>
          <w:lang w:eastAsia="ru-RU"/>
        </w:rPr>
        <w:t>;</w:t>
      </w:r>
    </w:p>
    <w:p w14:paraId="07091852" w14:textId="30F4468F" w:rsidR="00E06B7A" w:rsidRDefault="00E06B7A" w:rsidP="00E06B7A">
      <w:pPr>
        <w:spacing w:after="0" w:line="315" w:lineRule="atLeast"/>
        <w:jc w:val="both"/>
        <w:rPr>
          <w:rFonts w:ascii="Times New Roman" w:hAnsi="Times New Roman" w:cs="Times New Roman"/>
          <w:sz w:val="28"/>
          <w:szCs w:val="28"/>
        </w:rPr>
      </w:pPr>
      <w:r>
        <w:rPr>
          <w:rFonts w:ascii="Times New Roman" w:hAnsi="Times New Roman" w:cs="Times New Roman"/>
          <w:sz w:val="28"/>
          <w:szCs w:val="28"/>
        </w:rPr>
        <w:t>2.4.5. План м</w:t>
      </w:r>
      <w:r w:rsidRPr="00AA02C9">
        <w:rPr>
          <w:rFonts w:ascii="Times New Roman" w:hAnsi="Times New Roman" w:cs="Times New Roman"/>
          <w:sz w:val="28"/>
          <w:szCs w:val="28"/>
        </w:rPr>
        <w:t>ероприяти</w:t>
      </w:r>
      <w:r>
        <w:rPr>
          <w:rFonts w:ascii="Times New Roman" w:hAnsi="Times New Roman" w:cs="Times New Roman"/>
          <w:sz w:val="28"/>
          <w:szCs w:val="28"/>
        </w:rPr>
        <w:t>й</w:t>
      </w:r>
      <w:r w:rsidRPr="00AA02C9">
        <w:rPr>
          <w:rFonts w:ascii="Times New Roman" w:hAnsi="Times New Roman" w:cs="Times New Roman"/>
          <w:sz w:val="28"/>
          <w:szCs w:val="28"/>
        </w:rPr>
        <w:t xml:space="preserve"> по устранению отступлении от требования норм в области гражданской защиты</w:t>
      </w:r>
      <w:r>
        <w:rPr>
          <w:rFonts w:ascii="Times New Roman" w:hAnsi="Times New Roman" w:cs="Times New Roman"/>
          <w:sz w:val="28"/>
          <w:szCs w:val="28"/>
        </w:rPr>
        <w:t>;</w:t>
      </w:r>
    </w:p>
    <w:p w14:paraId="02F6C30E" w14:textId="2643981E" w:rsidR="00E06B7A" w:rsidRDefault="00E06B7A" w:rsidP="00E06B7A">
      <w:pPr>
        <w:spacing w:after="0" w:line="315" w:lineRule="atLeast"/>
        <w:jc w:val="both"/>
        <w:rPr>
          <w:rFonts w:ascii="Times New Roman" w:hAnsi="Times New Roman" w:cs="Times New Roman"/>
          <w:sz w:val="28"/>
          <w:szCs w:val="28"/>
        </w:rPr>
      </w:pPr>
      <w:r>
        <w:rPr>
          <w:rFonts w:ascii="Times New Roman" w:hAnsi="Times New Roman" w:cs="Times New Roman"/>
          <w:sz w:val="28"/>
          <w:szCs w:val="28"/>
        </w:rPr>
        <w:t>2.4.6. Р</w:t>
      </w:r>
      <w:r w:rsidRPr="00AA02C9">
        <w:rPr>
          <w:rFonts w:ascii="Times New Roman" w:hAnsi="Times New Roman" w:cs="Times New Roman"/>
          <w:sz w:val="28"/>
          <w:szCs w:val="28"/>
        </w:rPr>
        <w:t xml:space="preserve">асчет риска </w:t>
      </w:r>
      <w:r>
        <w:rPr>
          <w:rFonts w:ascii="Times New Roman" w:hAnsi="Times New Roman" w:cs="Times New Roman"/>
          <w:sz w:val="28"/>
          <w:szCs w:val="28"/>
        </w:rPr>
        <w:t>в области пожарной безопасности;</w:t>
      </w:r>
    </w:p>
    <w:p w14:paraId="4FA5AB94" w14:textId="4039EB68" w:rsidR="00E06B7A" w:rsidRDefault="00E06B7A" w:rsidP="00E06B7A">
      <w:pPr>
        <w:spacing w:after="0" w:line="315" w:lineRule="atLeast"/>
        <w:jc w:val="both"/>
        <w:rPr>
          <w:rFonts w:ascii="Times New Roman" w:hAnsi="Times New Roman" w:cs="Times New Roman"/>
          <w:sz w:val="28"/>
          <w:szCs w:val="28"/>
        </w:rPr>
      </w:pPr>
      <w:r>
        <w:rPr>
          <w:rFonts w:ascii="Times New Roman" w:hAnsi="Times New Roman" w:cs="Times New Roman"/>
          <w:sz w:val="28"/>
          <w:szCs w:val="28"/>
        </w:rPr>
        <w:t xml:space="preserve">2.4.7. Протокола по </w:t>
      </w:r>
      <w:r w:rsidRPr="00AA02C9">
        <w:rPr>
          <w:rFonts w:ascii="Times New Roman" w:hAnsi="Times New Roman" w:cs="Times New Roman"/>
          <w:sz w:val="28"/>
          <w:szCs w:val="28"/>
        </w:rPr>
        <w:t>обучени</w:t>
      </w:r>
      <w:r>
        <w:rPr>
          <w:rFonts w:ascii="Times New Roman" w:hAnsi="Times New Roman" w:cs="Times New Roman"/>
          <w:sz w:val="28"/>
          <w:szCs w:val="28"/>
        </w:rPr>
        <w:t>ю</w:t>
      </w:r>
      <w:r w:rsidRPr="00AA02C9">
        <w:rPr>
          <w:rFonts w:ascii="Times New Roman" w:hAnsi="Times New Roman" w:cs="Times New Roman"/>
          <w:sz w:val="28"/>
          <w:szCs w:val="28"/>
        </w:rPr>
        <w:t xml:space="preserve"> по пожарно-техническому минимуму выделенных работников Заказчика</w:t>
      </w:r>
      <w:r>
        <w:rPr>
          <w:rFonts w:ascii="Times New Roman" w:hAnsi="Times New Roman" w:cs="Times New Roman"/>
          <w:sz w:val="28"/>
          <w:szCs w:val="28"/>
        </w:rPr>
        <w:t>.</w:t>
      </w:r>
    </w:p>
    <w:p w14:paraId="53647964" w14:textId="77777777" w:rsidR="00E06B7A" w:rsidRPr="00855C01" w:rsidRDefault="00E06B7A" w:rsidP="00185A88">
      <w:pPr>
        <w:spacing w:after="0" w:line="315" w:lineRule="atLeast"/>
        <w:jc w:val="both"/>
        <w:rPr>
          <w:rFonts w:ascii="Times New Roman" w:eastAsia="Times New Roman" w:hAnsi="Times New Roman" w:cs="Times New Roman"/>
          <w:sz w:val="28"/>
          <w:szCs w:val="28"/>
          <w:lang w:eastAsia="ru-RU"/>
        </w:rPr>
      </w:pPr>
    </w:p>
    <w:p w14:paraId="202C94A0" w14:textId="77777777" w:rsidR="00185A88" w:rsidRPr="00855C01" w:rsidRDefault="00185A88" w:rsidP="00185A88">
      <w:pPr>
        <w:spacing w:before="225" w:after="225" w:line="240" w:lineRule="auto"/>
        <w:jc w:val="center"/>
        <w:outlineLvl w:val="2"/>
      </w:pPr>
    </w:p>
    <w:p w14:paraId="694E9078"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3. Сроки, условия и место оказания Услуг</w:t>
      </w:r>
    </w:p>
    <w:p w14:paraId="06093D57"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3.1 Сроки, условия, объем и место оказания Услуг определяется в соответствии с Приложением №1 к настоящему Договору.</w:t>
      </w:r>
    </w:p>
    <w:p w14:paraId="2B82DBBE" w14:textId="0FA9E55C"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3.2 Услуги принимаются Заказчиком по объему и качеству актом оказанных услуг (далее - Акт оказанных услуг). Датой оказания Услуг считается дата подписания Заказчиком Акта оказанных услуг.</w:t>
      </w:r>
    </w:p>
    <w:p w14:paraId="5634D726"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4. Права и обязательства Сторон</w:t>
      </w:r>
    </w:p>
    <w:p w14:paraId="442E9F73" w14:textId="77777777" w:rsidR="00185A88" w:rsidRPr="00855C01" w:rsidRDefault="00185A88" w:rsidP="00185A88">
      <w:pPr>
        <w:spacing w:after="0" w:line="315" w:lineRule="atLeast"/>
        <w:jc w:val="both"/>
        <w:rPr>
          <w:rFonts w:ascii="Times New Roman" w:eastAsia="Times New Roman" w:hAnsi="Times New Roman" w:cs="Times New Roman"/>
          <w:b/>
          <w:sz w:val="28"/>
          <w:szCs w:val="28"/>
          <w:lang w:eastAsia="ru-RU"/>
        </w:rPr>
      </w:pPr>
      <w:r w:rsidRPr="00855C01">
        <w:rPr>
          <w:rFonts w:ascii="Times New Roman" w:eastAsia="Times New Roman" w:hAnsi="Times New Roman" w:cs="Times New Roman"/>
          <w:b/>
          <w:sz w:val="28"/>
          <w:szCs w:val="28"/>
          <w:lang w:eastAsia="ru-RU"/>
        </w:rPr>
        <w:t>4.1 Исполнитель обязуется:</w:t>
      </w:r>
    </w:p>
    <w:p w14:paraId="4BA7E607"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4.1.1 Оказать Услуги надлежащим образом и в сроки согласно условиям настоящего Договора, а также в полном объеме на условиях, предусмотренных в Договоре и Приложениях к нему.</w:t>
      </w:r>
    </w:p>
    <w:p w14:paraId="03307FED"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4.1.2 Сдать оказанные Услуги по Акту оказанных услуг, по форме утвержденной в соответствии с законодательством Республики Казахстан по предмету договора и выписать счет-фактуру в соответствии с действующим законодательством Республики Казахстан.</w:t>
      </w:r>
    </w:p>
    <w:p w14:paraId="3245FAFC" w14:textId="544FDC92" w:rsidR="00185A88" w:rsidRPr="00855C01" w:rsidRDefault="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810708" w:rsidRPr="00855C01">
        <w:rPr>
          <w:rFonts w:ascii="Times New Roman" w:eastAsia="Times New Roman" w:hAnsi="Times New Roman" w:cs="Times New Roman"/>
          <w:sz w:val="28"/>
          <w:szCs w:val="28"/>
          <w:lang w:eastAsia="ru-RU"/>
        </w:rPr>
        <w:t xml:space="preserve">3 </w:t>
      </w:r>
      <w:r w:rsidRPr="00855C01">
        <w:rPr>
          <w:rFonts w:ascii="Times New Roman" w:eastAsia="Times New Roman" w:hAnsi="Times New Roman" w:cs="Times New Roman"/>
          <w:sz w:val="28"/>
          <w:szCs w:val="28"/>
          <w:lang w:eastAsia="ru-RU"/>
        </w:rPr>
        <w:t>По окончанию оказания Услуг вместе с Актом оказанных услуг предоставить Заказчику фактический расчет доли местного содержания в Услуге по форме согласно Приложению № 3 к Договору.</w:t>
      </w:r>
    </w:p>
    <w:p w14:paraId="41BA67BE" w14:textId="0F534E8F" w:rsidR="00185A88" w:rsidRPr="00855C01" w:rsidRDefault="00185A88" w:rsidP="00052170">
      <w:pPr>
        <w:spacing w:before="240"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810708" w:rsidRPr="00855C01">
        <w:rPr>
          <w:rFonts w:ascii="Times New Roman" w:eastAsia="Times New Roman" w:hAnsi="Times New Roman" w:cs="Times New Roman"/>
          <w:sz w:val="28"/>
          <w:szCs w:val="28"/>
          <w:lang w:eastAsia="ru-RU"/>
        </w:rPr>
        <w:t>4</w:t>
      </w:r>
      <w:r w:rsidRPr="00855C01">
        <w:rPr>
          <w:rFonts w:ascii="Times New Roman" w:eastAsia="Times New Roman" w:hAnsi="Times New Roman" w:cs="Times New Roman"/>
          <w:sz w:val="28"/>
          <w:szCs w:val="28"/>
          <w:lang w:eastAsia="ru-RU"/>
        </w:rPr>
        <w:t> 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Договором.</w:t>
      </w:r>
    </w:p>
    <w:p w14:paraId="272AC7D4" w14:textId="09F97E9F" w:rsidR="00185A88" w:rsidRPr="00855C01" w:rsidRDefault="00185A88">
      <w:pPr>
        <w:tabs>
          <w:tab w:val="left" w:pos="709"/>
          <w:tab w:val="left" w:pos="851"/>
        </w:tabs>
        <w:spacing w:before="240"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5</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Представлять Заказчику точную и полную информацию об оказываемых (оказанных) по настоящему Договору Услугах.</w:t>
      </w:r>
    </w:p>
    <w:p w14:paraId="2F40E7C2" w14:textId="437B55DB" w:rsidR="00185A88" w:rsidRPr="00855C01" w:rsidRDefault="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6</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Нести риск случайного удорожания Услуг по настоящему Договору.</w:t>
      </w:r>
    </w:p>
    <w:p w14:paraId="6807CBD9" w14:textId="6D997FF5" w:rsidR="00185A88" w:rsidRPr="00855C01" w:rsidRDefault="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7</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t>
      </w:r>
    </w:p>
    <w:p w14:paraId="0E2443E3" w14:textId="34CECC32"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8</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 xml:space="preserve">Немедленно предупредить Заказчика обо всех, не зависящих от него обстоятельствах, которые грозят качеству оказываемых Исполнителем Услуг либо создают невозможность оказания Услуг в срок, указанный в пункте </w:t>
      </w:r>
      <w:r w:rsidR="005800C6" w:rsidRPr="00855C01">
        <w:rPr>
          <w:rFonts w:ascii="Times New Roman" w:eastAsia="Times New Roman" w:hAnsi="Times New Roman" w:cs="Times New Roman"/>
          <w:sz w:val="28"/>
          <w:szCs w:val="28"/>
          <w:lang w:eastAsia="ru-RU"/>
        </w:rPr>
        <w:t>1.3</w:t>
      </w:r>
      <w:r w:rsidRPr="00855C01">
        <w:rPr>
          <w:rFonts w:ascii="Times New Roman" w:eastAsia="Times New Roman" w:hAnsi="Times New Roman" w:cs="Times New Roman"/>
          <w:sz w:val="28"/>
          <w:szCs w:val="28"/>
          <w:lang w:eastAsia="ru-RU"/>
        </w:rPr>
        <w:t xml:space="preserve"> настоящего Договора.</w:t>
      </w:r>
    </w:p>
    <w:p w14:paraId="49B2C929" w14:textId="26E2CB45"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9</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За свой счет устранить выявленные Заказчиком недостатки (недоделки, дефекты), в срок, согласованный Сторонами.</w:t>
      </w:r>
    </w:p>
    <w:p w14:paraId="6ADBF75E" w14:textId="659CCC2A"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4.1.1</w:t>
      </w:r>
      <w:r w:rsidR="009B01D6" w:rsidRPr="00855C01">
        <w:rPr>
          <w:rFonts w:ascii="Times New Roman" w:eastAsia="Times New Roman" w:hAnsi="Times New Roman" w:cs="Times New Roman"/>
          <w:sz w:val="28"/>
          <w:szCs w:val="28"/>
          <w:lang w:eastAsia="ru-RU"/>
        </w:rPr>
        <w:t>0</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Исполнять полученные в ходе оказания Услуг указания Заказчика, если такие указания не противоречат условиям настоящего Договора.</w:t>
      </w:r>
    </w:p>
    <w:p w14:paraId="13ADCA4F" w14:textId="0B163EE7"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4.1.1</w:t>
      </w:r>
      <w:r w:rsidR="009B01D6" w:rsidRPr="00855C01">
        <w:rPr>
          <w:rFonts w:ascii="Times New Roman" w:eastAsia="Times New Roman" w:hAnsi="Times New Roman" w:cs="Times New Roman"/>
          <w:sz w:val="28"/>
          <w:szCs w:val="28"/>
          <w:lang w:eastAsia="ru-RU"/>
        </w:rPr>
        <w:t>1</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r>
      <w:r w:rsidR="002B316C" w:rsidRPr="003A5728">
        <w:rPr>
          <w:rFonts w:ascii="Times New Roman" w:eastAsia="Times New Roman" w:hAnsi="Times New Roman" w:cs="Times New Roman"/>
          <w:sz w:val="28"/>
          <w:szCs w:val="28"/>
          <w:lang w:eastAsia="ru-RU"/>
        </w:rPr>
        <w:t xml:space="preserve">Возместить </w:t>
      </w:r>
      <w:r w:rsidR="002B316C" w:rsidRPr="002B316C">
        <w:rPr>
          <w:rFonts w:ascii="Times New Roman" w:eastAsia="Times New Roman" w:hAnsi="Times New Roman" w:cs="Times New Roman"/>
          <w:sz w:val="28"/>
          <w:szCs w:val="28"/>
          <w:lang w:eastAsia="ru-RU"/>
        </w:rPr>
        <w:t>Заказчику убытки,</w:t>
      </w:r>
      <w:r w:rsidR="002B316C" w:rsidRPr="003A5728">
        <w:rPr>
          <w:rFonts w:ascii="Times New Roman" w:eastAsia="Times New Roman" w:hAnsi="Times New Roman" w:cs="Times New Roman"/>
          <w:sz w:val="28"/>
          <w:szCs w:val="28"/>
          <w:lang w:eastAsia="ru-RU"/>
        </w:rPr>
        <w:t xml:space="preserve"> вызванны</w:t>
      </w:r>
      <w:r w:rsidR="002B316C">
        <w:rPr>
          <w:rFonts w:ascii="Times New Roman" w:eastAsia="Times New Roman" w:hAnsi="Times New Roman" w:cs="Times New Roman"/>
          <w:sz w:val="28"/>
          <w:szCs w:val="28"/>
          <w:lang w:eastAsia="ru-RU"/>
        </w:rPr>
        <w:t>е</w:t>
      </w:r>
      <w:r w:rsidR="002B316C" w:rsidRPr="003A5728">
        <w:rPr>
          <w:rFonts w:ascii="Times New Roman" w:eastAsia="Times New Roman" w:hAnsi="Times New Roman" w:cs="Times New Roman"/>
          <w:sz w:val="28"/>
          <w:szCs w:val="28"/>
          <w:lang w:eastAsia="ru-RU"/>
        </w:rPr>
        <w:t xml:space="preserve"> ненадлежащим исполнением условий настоящего Договора, включая в результате нарушения всех гарантий </w:t>
      </w:r>
      <w:r w:rsidR="002B316C" w:rsidRPr="003A5728">
        <w:rPr>
          <w:rFonts w:ascii="Times New Roman" w:eastAsia="Times New Roman" w:hAnsi="Times New Roman" w:cs="Times New Roman"/>
          <w:sz w:val="28"/>
          <w:szCs w:val="28"/>
          <w:lang w:eastAsia="ru-RU"/>
        </w:rPr>
        <w:lastRenderedPageBreak/>
        <w:t>и заверений по настоящему Договору, а также другими неправомерными действиями.</w:t>
      </w:r>
    </w:p>
    <w:p w14:paraId="0D37079A" w14:textId="080FE430"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4.1.1</w:t>
      </w:r>
      <w:r w:rsidR="009B01D6" w:rsidRPr="00855C01">
        <w:rPr>
          <w:rFonts w:ascii="Times New Roman" w:eastAsia="Times New Roman" w:hAnsi="Times New Roman" w:cs="Times New Roman"/>
          <w:sz w:val="28"/>
          <w:szCs w:val="28"/>
          <w:lang w:eastAsia="ru-RU"/>
        </w:rPr>
        <w:t>2</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Обеспечить возврат материалов на бумажных и электронных носителях, предоставленных Заказчиком для использования при оказании Услуг.</w:t>
      </w:r>
    </w:p>
    <w:p w14:paraId="132B5CB0" w14:textId="2417BEB2"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4.1.1</w:t>
      </w:r>
      <w:r w:rsidR="009B01D6" w:rsidRPr="00855C01">
        <w:rPr>
          <w:rFonts w:ascii="Times New Roman" w:eastAsia="Times New Roman" w:hAnsi="Times New Roman" w:cs="Times New Roman"/>
          <w:sz w:val="28"/>
          <w:szCs w:val="28"/>
          <w:lang w:eastAsia="ru-RU"/>
        </w:rPr>
        <w:t>3</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 xml:space="preserve">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w:t>
      </w:r>
      <w:r w:rsidR="002B316C">
        <w:rPr>
          <w:rFonts w:ascii="Times New Roman" w:eastAsia="Times New Roman" w:hAnsi="Times New Roman" w:cs="Times New Roman"/>
          <w:sz w:val="28"/>
          <w:szCs w:val="28"/>
          <w:lang w:eastAsia="ru-RU"/>
        </w:rPr>
        <w:t xml:space="preserve">работниками </w:t>
      </w:r>
      <w:r w:rsidRPr="00855C01">
        <w:rPr>
          <w:rFonts w:ascii="Times New Roman" w:eastAsia="Times New Roman" w:hAnsi="Times New Roman" w:cs="Times New Roman"/>
          <w:sz w:val="28"/>
          <w:szCs w:val="28"/>
          <w:lang w:eastAsia="ru-RU"/>
        </w:rPr>
        <w:t>Исполнителя и (или) соисполнителей требований системы управления безопасности, охраны труда и окружающей среды, со сказывающимися последствиями на Заказчике, Исполнителе и (или) на соисполнителей.</w:t>
      </w:r>
    </w:p>
    <w:p w14:paraId="018F9931" w14:textId="11493819"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5800C6" w:rsidRPr="00855C01">
        <w:rPr>
          <w:rFonts w:ascii="Times New Roman" w:eastAsia="Times New Roman" w:hAnsi="Times New Roman" w:cs="Times New Roman"/>
          <w:sz w:val="28"/>
          <w:szCs w:val="28"/>
          <w:lang w:eastAsia="ru-RU"/>
        </w:rPr>
        <w:t>1</w:t>
      </w:r>
      <w:r w:rsidR="009B01D6" w:rsidRPr="00855C01">
        <w:rPr>
          <w:rFonts w:ascii="Times New Roman" w:eastAsia="Times New Roman" w:hAnsi="Times New Roman" w:cs="Times New Roman"/>
          <w:sz w:val="28"/>
          <w:szCs w:val="28"/>
          <w:lang w:eastAsia="ru-RU"/>
        </w:rPr>
        <w:t>4</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 xml:space="preserve"> В случае предъявления штрафных санкций государственными контролирующими органами Заказчику за возможные происшествия, происшедшие в результате деятельности Исполнителя, нести материальную ответственность за выплаты вследствие причиненного ущерба.</w:t>
      </w:r>
    </w:p>
    <w:p w14:paraId="7CF4AAB0" w14:textId="40F9C46A"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4.1.1</w:t>
      </w:r>
      <w:r w:rsidR="009B01D6" w:rsidRPr="00855C01">
        <w:rPr>
          <w:rFonts w:ascii="Times New Roman" w:eastAsia="Times New Roman" w:hAnsi="Times New Roman" w:cs="Times New Roman"/>
          <w:sz w:val="28"/>
          <w:szCs w:val="28"/>
          <w:lang w:eastAsia="ru-RU"/>
        </w:rPr>
        <w:t>5</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 xml:space="preserve">Обеспечивать оказание Услуг в соответствии с законодательством Республики Казахстан и регламентирующими документами в области безопасности, охраны труда и окружающей среды. </w:t>
      </w:r>
    </w:p>
    <w:p w14:paraId="5145237D" w14:textId="48F0EC3A" w:rsidR="00185A88" w:rsidRPr="00855C01" w:rsidRDefault="005800C6"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4.1.1</w:t>
      </w:r>
      <w:r w:rsidR="009B01D6" w:rsidRPr="00855C01">
        <w:rPr>
          <w:rFonts w:ascii="Times New Roman" w:eastAsia="Times New Roman" w:hAnsi="Times New Roman" w:cs="Times New Roman"/>
          <w:sz w:val="28"/>
          <w:szCs w:val="28"/>
          <w:lang w:eastAsia="ru-RU"/>
        </w:rPr>
        <w:t>6</w:t>
      </w:r>
      <w:r w:rsidR="00185A88" w:rsidRPr="00855C01">
        <w:rPr>
          <w:rFonts w:ascii="Times New Roman" w:eastAsia="Times New Roman" w:hAnsi="Times New Roman" w:cs="Times New Roman"/>
          <w:sz w:val="28"/>
          <w:szCs w:val="28"/>
          <w:lang w:eastAsia="ru-RU"/>
        </w:rPr>
        <w:t>.</w:t>
      </w:r>
      <w:r w:rsidR="00185A88" w:rsidRPr="00855C01">
        <w:rPr>
          <w:rFonts w:ascii="Times New Roman" w:eastAsia="Times New Roman" w:hAnsi="Times New Roman" w:cs="Times New Roman"/>
          <w:sz w:val="28"/>
          <w:szCs w:val="28"/>
          <w:lang w:eastAsia="ru-RU"/>
        </w:rPr>
        <w:tab/>
        <w:t>В случае несоблюдения необходимых требований и стандартов, Исполнителю может быть запрещено работать на объектах Заказчика, или объем его Услуг может быть сведен только к тем Услугам, которые Заказчик сочтет возможными. При этом, Исполнитель несет ответственность за своевременное оказание Услуг согласно срокам настоящего Договора.</w:t>
      </w:r>
    </w:p>
    <w:p w14:paraId="646F5A09" w14:textId="5AB937C4"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17</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Незамедлительно письменно информировать Заказчика о конфликте интересов, причинах его возникновения и мерах, которые были предприняты.</w:t>
      </w:r>
    </w:p>
    <w:p w14:paraId="1EDDED21" w14:textId="40CE1110"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18</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 xml:space="preserve"> Незамедлительно письменно информировать Заказчика о любых событиях и (или) фактах, имеющих отношение к вопросам конфликта интересов.</w:t>
      </w:r>
    </w:p>
    <w:p w14:paraId="42DEC702" w14:textId="676A8871"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w:t>
      </w:r>
      <w:r w:rsidR="009B01D6" w:rsidRPr="00855C01">
        <w:rPr>
          <w:rFonts w:ascii="Times New Roman" w:eastAsia="Times New Roman" w:hAnsi="Times New Roman" w:cs="Times New Roman"/>
          <w:sz w:val="28"/>
          <w:szCs w:val="28"/>
          <w:lang w:eastAsia="ru-RU"/>
        </w:rPr>
        <w:t>19</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 xml:space="preserve"> Не представлять интересы третьих лиц против Заказчика по вопросам, связанным с либо вытекающим из предмета Договора, сроком не менее 5 (пяти) лет с даты расторжения Договора.</w:t>
      </w:r>
    </w:p>
    <w:p w14:paraId="77855E28" w14:textId="7D0134EF"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4.1.2</w:t>
      </w:r>
      <w:r w:rsidR="009B01D6" w:rsidRPr="00855C01">
        <w:rPr>
          <w:rFonts w:ascii="Times New Roman" w:eastAsia="Times New Roman" w:hAnsi="Times New Roman" w:cs="Times New Roman"/>
          <w:sz w:val="28"/>
          <w:szCs w:val="28"/>
          <w:lang w:eastAsia="ru-RU"/>
        </w:rPr>
        <w:t>0</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Выполнять иные обязанности, предусмотренные и вытекающие из положений настоящего Договора, Правил закупок и законодательства Республики Казахстан, необходимые для полного и надлежащего исполнения Исполнителем своих обязательств по настоящему Договору.</w:t>
      </w:r>
    </w:p>
    <w:p w14:paraId="527A1AD8" w14:textId="77777777" w:rsidR="00185A88" w:rsidRPr="00855C01" w:rsidRDefault="00185A88" w:rsidP="00185A88">
      <w:pPr>
        <w:tabs>
          <w:tab w:val="left" w:pos="851"/>
        </w:tabs>
        <w:spacing w:after="0" w:line="315" w:lineRule="atLeast"/>
        <w:jc w:val="both"/>
        <w:rPr>
          <w:rFonts w:ascii="Times New Roman" w:eastAsia="Times New Roman" w:hAnsi="Times New Roman" w:cs="Times New Roman"/>
          <w:sz w:val="28"/>
          <w:szCs w:val="28"/>
          <w:lang w:eastAsia="ru-RU"/>
        </w:rPr>
      </w:pPr>
    </w:p>
    <w:p w14:paraId="3164A31E" w14:textId="77777777" w:rsidR="00185A88" w:rsidRPr="00855C01" w:rsidRDefault="00185A88" w:rsidP="00185A88">
      <w:pPr>
        <w:spacing w:after="0" w:line="315" w:lineRule="atLeast"/>
        <w:jc w:val="both"/>
        <w:rPr>
          <w:rFonts w:ascii="Times New Roman" w:eastAsia="Times New Roman" w:hAnsi="Times New Roman" w:cs="Times New Roman"/>
          <w:b/>
          <w:sz w:val="28"/>
          <w:szCs w:val="28"/>
          <w:lang w:eastAsia="ru-RU"/>
        </w:rPr>
      </w:pPr>
      <w:r w:rsidRPr="00855C01">
        <w:rPr>
          <w:rFonts w:ascii="Times New Roman" w:eastAsia="Times New Roman" w:hAnsi="Times New Roman" w:cs="Times New Roman"/>
          <w:b/>
          <w:sz w:val="28"/>
          <w:szCs w:val="28"/>
          <w:lang w:eastAsia="ru-RU"/>
        </w:rPr>
        <w:t>4.2 Заказчик обязуется:</w:t>
      </w:r>
    </w:p>
    <w:p w14:paraId="7CD276C8"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4.2.1 Принимать оказанные Услуги по Акту оказанных услуг в течение</w:t>
      </w:r>
      <w:r w:rsidR="008D7C46" w:rsidRPr="00855C01">
        <w:rPr>
          <w:rFonts w:ascii="Times New Roman" w:eastAsia="Times New Roman" w:hAnsi="Times New Roman" w:cs="Times New Roman"/>
          <w:sz w:val="28"/>
          <w:szCs w:val="28"/>
          <w:lang w:eastAsia="ru-RU"/>
        </w:rPr>
        <w:t xml:space="preserve"> </w:t>
      </w:r>
      <w:r w:rsidR="008D7C46" w:rsidRPr="00855C01">
        <w:rPr>
          <w:rFonts w:ascii="Times New Roman" w:eastAsia="Times New Roman" w:hAnsi="Times New Roman" w:cs="Times New Roman"/>
          <w:b/>
          <w:sz w:val="28"/>
          <w:szCs w:val="28"/>
          <w:lang w:eastAsia="ru-RU"/>
        </w:rPr>
        <w:t xml:space="preserve">10 (десяти) дней </w:t>
      </w:r>
      <w:r w:rsidRPr="00855C01">
        <w:rPr>
          <w:rFonts w:ascii="Times New Roman" w:eastAsia="Times New Roman" w:hAnsi="Times New Roman" w:cs="Times New Roman"/>
          <w:b/>
          <w:sz w:val="28"/>
          <w:szCs w:val="28"/>
          <w:lang w:eastAsia="ru-RU"/>
        </w:rPr>
        <w:t>рабочих</w:t>
      </w:r>
      <w:r w:rsidRPr="00855C01">
        <w:rPr>
          <w:rFonts w:ascii="Times New Roman" w:eastAsia="Times New Roman" w:hAnsi="Times New Roman" w:cs="Times New Roman"/>
          <w:sz w:val="28"/>
          <w:szCs w:val="28"/>
          <w:lang w:eastAsia="ru-RU"/>
        </w:rPr>
        <w:t xml:space="preserve"> дней после получения от Исполнителя указанного документа,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t>
      </w:r>
    </w:p>
    <w:p w14:paraId="3123E266"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4.2.2 Подписать Акт оказанных услуг в случае отсутствия претензий в </w:t>
      </w:r>
      <w:r w:rsidR="008D7C46" w:rsidRPr="00855C01">
        <w:rPr>
          <w:rFonts w:ascii="Times New Roman" w:eastAsia="Times New Roman" w:hAnsi="Times New Roman" w:cs="Times New Roman"/>
          <w:b/>
          <w:sz w:val="28"/>
          <w:szCs w:val="28"/>
          <w:lang w:eastAsia="ru-RU"/>
        </w:rPr>
        <w:t xml:space="preserve">10 (десяти) </w:t>
      </w:r>
      <w:r w:rsidRPr="00855C01">
        <w:rPr>
          <w:rFonts w:ascii="Times New Roman" w:eastAsia="Times New Roman" w:hAnsi="Times New Roman" w:cs="Times New Roman"/>
          <w:b/>
          <w:sz w:val="28"/>
          <w:szCs w:val="28"/>
          <w:lang w:eastAsia="ru-RU"/>
        </w:rPr>
        <w:t>рабочих дней</w:t>
      </w:r>
      <w:r w:rsidRPr="00855C01">
        <w:rPr>
          <w:rFonts w:ascii="Times New Roman" w:eastAsia="Times New Roman" w:hAnsi="Times New Roman" w:cs="Times New Roman"/>
          <w:sz w:val="28"/>
          <w:szCs w:val="28"/>
          <w:lang w:eastAsia="ru-RU"/>
        </w:rPr>
        <w:t xml:space="preserve"> со дня получения Акта оказанных услуг от Исполнителя.</w:t>
      </w:r>
    </w:p>
    <w:p w14:paraId="48B133C1"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lastRenderedPageBreak/>
        <w:t>4.2.</w:t>
      </w:r>
      <w:r w:rsidR="008D7C46" w:rsidRPr="00855C01">
        <w:rPr>
          <w:rFonts w:ascii="Times New Roman" w:eastAsia="Times New Roman" w:hAnsi="Times New Roman" w:cs="Times New Roman"/>
          <w:sz w:val="28"/>
          <w:szCs w:val="28"/>
          <w:lang w:eastAsia="ru-RU"/>
        </w:rPr>
        <w:t>3</w:t>
      </w:r>
      <w:r w:rsidRPr="00855C01">
        <w:rPr>
          <w:rFonts w:ascii="Times New Roman" w:eastAsia="Times New Roman" w:hAnsi="Times New Roman" w:cs="Times New Roman"/>
          <w:sz w:val="28"/>
          <w:szCs w:val="28"/>
          <w:lang w:eastAsia="ru-RU"/>
        </w:rPr>
        <w:tab/>
        <w:t>При обнаружении, в ходе осуществления контроля и надзора за оказанием Исполнителем Услуг, отступлений от условий настоящего Договора, которые могут ухудшить качество оказываемых Исполнителем Услуг или иные недостатки, немедленно заявить об этом в письменной форме Исполнителю.</w:t>
      </w:r>
    </w:p>
    <w:p w14:paraId="511B3EA4" w14:textId="77777777" w:rsidR="001634EF" w:rsidRPr="00855C01" w:rsidRDefault="001634EF"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4.2.4 Своевременно оплатить за полностью и надлежащим образом оказанные Услуги в соответствии с условиями Договора.</w:t>
      </w:r>
    </w:p>
    <w:p w14:paraId="1D3EF70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p>
    <w:p w14:paraId="13971B57" w14:textId="77777777" w:rsidR="00185A88" w:rsidRPr="00855C01" w:rsidRDefault="00185A88" w:rsidP="00185A88">
      <w:pPr>
        <w:spacing w:after="0" w:line="315" w:lineRule="atLeast"/>
        <w:jc w:val="both"/>
        <w:rPr>
          <w:rFonts w:ascii="Times New Roman" w:eastAsia="Times New Roman" w:hAnsi="Times New Roman" w:cs="Times New Roman"/>
          <w:b/>
          <w:sz w:val="28"/>
          <w:szCs w:val="28"/>
          <w:lang w:eastAsia="ru-RU"/>
        </w:rPr>
      </w:pPr>
      <w:r w:rsidRPr="00855C01">
        <w:rPr>
          <w:rFonts w:ascii="Times New Roman" w:eastAsia="Times New Roman" w:hAnsi="Times New Roman" w:cs="Times New Roman"/>
          <w:b/>
          <w:sz w:val="28"/>
          <w:szCs w:val="28"/>
          <w:lang w:eastAsia="ru-RU"/>
        </w:rPr>
        <w:t>4.3 Исполнитель имеет право:</w:t>
      </w:r>
    </w:p>
    <w:p w14:paraId="270085A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4.3.1 Требовать от Заказчика оплату за полностью и надлежащим образом оказанные Услуги.</w:t>
      </w:r>
    </w:p>
    <w:p w14:paraId="5A139E6C"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4.3.1.</w:t>
      </w:r>
      <w:r w:rsidRPr="00855C01">
        <w:rPr>
          <w:rFonts w:ascii="Times New Roman" w:eastAsia="Times New Roman" w:hAnsi="Times New Roman" w:cs="Times New Roman"/>
          <w:sz w:val="28"/>
          <w:szCs w:val="28"/>
          <w:lang w:eastAsia="ru-RU"/>
        </w:rPr>
        <w:tab/>
        <w:t>По согласованию с Заказчиком определять способы оказания Услуг по настоящему Договору.</w:t>
      </w:r>
    </w:p>
    <w:p w14:paraId="3DB177C4" w14:textId="3258A584"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4.3.2.</w:t>
      </w:r>
      <w:r w:rsidRPr="00855C01">
        <w:rPr>
          <w:rFonts w:ascii="Times New Roman" w:eastAsia="Times New Roman" w:hAnsi="Times New Roman" w:cs="Times New Roman"/>
          <w:sz w:val="28"/>
          <w:szCs w:val="28"/>
          <w:lang w:eastAsia="ru-RU"/>
        </w:rPr>
        <w:tab/>
      </w:r>
      <w:r w:rsidR="001634EF" w:rsidRPr="00855C01">
        <w:rPr>
          <w:rFonts w:ascii="Times New Roman" w:eastAsia="Times New Roman" w:hAnsi="Times New Roman" w:cs="Times New Roman"/>
          <w:sz w:val="28"/>
          <w:szCs w:val="28"/>
          <w:lang w:eastAsia="ru-RU"/>
        </w:rPr>
        <w:t>П</w:t>
      </w:r>
      <w:r w:rsidRPr="00855C01">
        <w:rPr>
          <w:rFonts w:ascii="Times New Roman" w:eastAsia="Times New Roman" w:hAnsi="Times New Roman" w:cs="Times New Roman"/>
          <w:sz w:val="28"/>
          <w:szCs w:val="28"/>
          <w:lang w:eastAsia="ru-RU"/>
        </w:rPr>
        <w:t>ривлекать соисполнителей к оказанию Услуг. При этом, ответственность перед Заказчиком за неоказание/ненадлежащее оказание Услуг соисполнителями несет Исполнитель. Объем передаваемых на соисполнение Услуг не может превышать двух третей от общего объема Услуг по Договору в целом.</w:t>
      </w:r>
    </w:p>
    <w:p w14:paraId="5C4C6E92"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4.3.3.</w:t>
      </w:r>
      <w:r w:rsidRPr="00855C01">
        <w:rPr>
          <w:rFonts w:ascii="Times New Roman" w:eastAsia="Times New Roman" w:hAnsi="Times New Roman" w:cs="Times New Roman"/>
          <w:sz w:val="28"/>
          <w:szCs w:val="28"/>
          <w:lang w:eastAsia="ru-RU"/>
        </w:rPr>
        <w:tab/>
        <w:t>С письменного согласия Заказчика досрочно оказать Услуги при достижении требуемого качества оказания Услуг.</w:t>
      </w:r>
    </w:p>
    <w:p w14:paraId="7B3AC51B" w14:textId="77777777" w:rsidR="00185A88" w:rsidRPr="00855C01" w:rsidRDefault="00185A88" w:rsidP="00185A88">
      <w:pPr>
        <w:spacing w:after="0" w:line="315" w:lineRule="atLeast"/>
        <w:jc w:val="both"/>
        <w:rPr>
          <w:rFonts w:ascii="Times New Roman" w:eastAsia="Times New Roman" w:hAnsi="Times New Roman" w:cs="Times New Roman"/>
          <w:b/>
          <w:sz w:val="28"/>
          <w:szCs w:val="28"/>
          <w:lang w:eastAsia="ru-RU"/>
        </w:rPr>
      </w:pPr>
      <w:r w:rsidRPr="00855C01">
        <w:rPr>
          <w:rFonts w:ascii="Times New Roman" w:eastAsia="Times New Roman" w:hAnsi="Times New Roman" w:cs="Times New Roman"/>
          <w:b/>
          <w:sz w:val="28"/>
          <w:szCs w:val="28"/>
          <w:lang w:eastAsia="ru-RU"/>
        </w:rPr>
        <w:t>4.4 Заказчик имеет право:</w:t>
      </w:r>
    </w:p>
    <w:p w14:paraId="18A8967F"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4.4.1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t>
      </w:r>
    </w:p>
    <w:p w14:paraId="16A2390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4.4.2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t>
      </w:r>
    </w:p>
    <w:p w14:paraId="68720EBD" w14:textId="77777777" w:rsidR="008D7C46" w:rsidRPr="00855C01" w:rsidRDefault="00185A88" w:rsidP="008D7C46">
      <w:pPr>
        <w:spacing w:after="0" w:line="315" w:lineRule="atLeast"/>
        <w:jc w:val="both"/>
        <w:rPr>
          <w:rFonts w:ascii="Times New Roman" w:eastAsia="Times New Roman" w:hAnsi="Times New Roman" w:cs="Times New Roman"/>
          <w:vanish/>
          <w:sz w:val="28"/>
          <w:szCs w:val="28"/>
          <w:lang w:eastAsia="ru-RU"/>
        </w:rPr>
      </w:pPr>
      <w:r w:rsidRPr="00855C01">
        <w:rPr>
          <w:rFonts w:ascii="Times New Roman" w:eastAsia="Times New Roman" w:hAnsi="Times New Roman" w:cs="Times New Roman"/>
          <w:sz w:val="28"/>
          <w:szCs w:val="28"/>
          <w:lang w:eastAsia="ru-RU"/>
        </w:rPr>
        <w:t>4.4.3 Расторгнуть Договор по основаниям, предусмотренным в законодательстве Республики Казахстан, Правилах и (или) Договоре.</w:t>
      </w:r>
    </w:p>
    <w:p w14:paraId="7AAC6304" w14:textId="77777777" w:rsidR="008D7C46" w:rsidRPr="00855C01" w:rsidRDefault="00185A88" w:rsidP="008D7C46">
      <w:pPr>
        <w:pStyle w:val="a4"/>
        <w:numPr>
          <w:ilvl w:val="2"/>
          <w:numId w:val="4"/>
        </w:numPr>
        <w:tabs>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В любое время проверять ход, качество и полноту оказываемых Исполнителем Услуг, соблюдение срока оказания Услуг.</w:t>
      </w:r>
    </w:p>
    <w:p w14:paraId="425F820B" w14:textId="77777777" w:rsidR="008D7C46" w:rsidRPr="00855C01" w:rsidRDefault="00185A88" w:rsidP="008D7C46">
      <w:pPr>
        <w:pStyle w:val="a4"/>
        <w:numPr>
          <w:ilvl w:val="2"/>
          <w:numId w:val="4"/>
        </w:numPr>
        <w:tabs>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пункте </w:t>
      </w:r>
      <w:r w:rsidR="008D7C46" w:rsidRPr="00855C01">
        <w:rPr>
          <w:rFonts w:ascii="Times New Roman" w:eastAsia="Times New Roman" w:hAnsi="Times New Roman" w:cs="Times New Roman"/>
          <w:sz w:val="28"/>
          <w:szCs w:val="28"/>
          <w:lang w:eastAsia="ru-RU"/>
        </w:rPr>
        <w:t>1.</w:t>
      </w:r>
      <w:r w:rsidR="00DC3648" w:rsidRPr="00855C01">
        <w:rPr>
          <w:rFonts w:ascii="Times New Roman" w:eastAsia="Times New Roman" w:hAnsi="Times New Roman" w:cs="Times New Roman"/>
          <w:sz w:val="28"/>
          <w:szCs w:val="28"/>
          <w:lang w:eastAsia="ru-RU"/>
        </w:rPr>
        <w:t>2</w:t>
      </w:r>
      <w:r w:rsidRPr="00855C01">
        <w:rPr>
          <w:rFonts w:ascii="Times New Roman" w:eastAsia="Times New Roman" w:hAnsi="Times New Roman" w:cs="Times New Roman"/>
          <w:sz w:val="28"/>
          <w:szCs w:val="28"/>
          <w:lang w:eastAsia="ru-RU"/>
        </w:rPr>
        <w:t xml:space="preserve"> настоящего Договора и/или оказывает Услуги настолько медленно, что завершение их становится явно невозможным в срок, установленный в пункте </w:t>
      </w:r>
      <w:r w:rsidR="00DC3648" w:rsidRPr="00855C01">
        <w:rPr>
          <w:rFonts w:ascii="Times New Roman" w:eastAsia="Times New Roman" w:hAnsi="Times New Roman" w:cs="Times New Roman"/>
          <w:sz w:val="28"/>
          <w:szCs w:val="28"/>
          <w:lang w:eastAsia="ru-RU"/>
        </w:rPr>
        <w:t>1.3</w:t>
      </w:r>
      <w:r w:rsidRPr="00855C01">
        <w:rPr>
          <w:rFonts w:ascii="Times New Roman" w:eastAsia="Times New Roman" w:hAnsi="Times New Roman" w:cs="Times New Roman"/>
          <w:sz w:val="28"/>
          <w:szCs w:val="28"/>
          <w:lang w:eastAsia="ru-RU"/>
        </w:rPr>
        <w:t xml:space="preserve"> настоящего Договора.</w:t>
      </w:r>
    </w:p>
    <w:p w14:paraId="650CC7EB" w14:textId="77777777" w:rsidR="008D7C46" w:rsidRPr="00855C01" w:rsidRDefault="00185A88" w:rsidP="008D7C46">
      <w:pPr>
        <w:pStyle w:val="a4"/>
        <w:numPr>
          <w:ilvl w:val="2"/>
          <w:numId w:val="4"/>
        </w:numPr>
        <w:tabs>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Назначить Исполнителю разумный срок для устранения недостатков (дефектов, недоделок) при оказании Услуг и при неисполнении Исполнителем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Исполнителем надлежащим образом.</w:t>
      </w:r>
    </w:p>
    <w:p w14:paraId="365E801A" w14:textId="77777777" w:rsidR="008D7C46" w:rsidRPr="00855C01" w:rsidRDefault="00185A88" w:rsidP="008D7C46">
      <w:pPr>
        <w:pStyle w:val="a4"/>
        <w:numPr>
          <w:ilvl w:val="2"/>
          <w:numId w:val="4"/>
        </w:numPr>
        <w:tabs>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lastRenderedPageBreak/>
        <w:t xml:space="preserve">Отказаться от исполнения настоящего Договора в случае предоставления Исполнителем недостоверной информации по доле местного содержания в Услугах; </w:t>
      </w:r>
    </w:p>
    <w:p w14:paraId="62653757" w14:textId="77777777" w:rsidR="008D7C46" w:rsidRPr="00855C01" w:rsidRDefault="00185A88" w:rsidP="008D7C46">
      <w:pPr>
        <w:pStyle w:val="a4"/>
        <w:numPr>
          <w:ilvl w:val="2"/>
          <w:numId w:val="4"/>
        </w:numPr>
        <w:tabs>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Взыскать сумму начисленных пени (штрафов) в случае неисполнения и/или ненадлежащего исполнения Исполнителем взятых на себя обязательств в соответствии с условиями настоящего Договора.</w:t>
      </w:r>
    </w:p>
    <w:p w14:paraId="6008F2E6" w14:textId="77777777" w:rsidR="00185A88" w:rsidRPr="00855C01" w:rsidRDefault="00185A88" w:rsidP="008D7C46">
      <w:pPr>
        <w:pStyle w:val="a4"/>
        <w:numPr>
          <w:ilvl w:val="2"/>
          <w:numId w:val="4"/>
        </w:numPr>
        <w:tabs>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Осуществлять иные права, предусмотренные и вытекающие из положений настоящего Договора и законодательства Республики Казахстан.</w:t>
      </w:r>
    </w:p>
    <w:p w14:paraId="525B49C7" w14:textId="77777777" w:rsidR="00185A88" w:rsidRPr="00855C01" w:rsidRDefault="00185A88" w:rsidP="00185A88">
      <w:pPr>
        <w:tabs>
          <w:tab w:val="left" w:pos="709"/>
        </w:tabs>
        <w:spacing w:after="0" w:line="315" w:lineRule="atLeast"/>
        <w:jc w:val="both"/>
        <w:rPr>
          <w:rFonts w:ascii="Times New Roman" w:eastAsia="Times New Roman" w:hAnsi="Times New Roman" w:cs="Times New Roman"/>
          <w:sz w:val="28"/>
          <w:szCs w:val="28"/>
          <w:lang w:eastAsia="ru-RU"/>
        </w:rPr>
      </w:pPr>
    </w:p>
    <w:p w14:paraId="132A4A89"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5. Порядок сдачи и приемки Услуг</w:t>
      </w:r>
    </w:p>
    <w:p w14:paraId="31B747F0" w14:textId="0E1CADE9" w:rsidR="00A5283F" w:rsidRPr="003A5728" w:rsidRDefault="00185A88" w:rsidP="00A5283F">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5.</w:t>
      </w:r>
      <w:r w:rsidR="00A5283F">
        <w:rPr>
          <w:rFonts w:ascii="Times New Roman" w:eastAsia="Times New Roman" w:hAnsi="Times New Roman" w:cs="Times New Roman"/>
          <w:sz w:val="28"/>
          <w:szCs w:val="28"/>
          <w:lang w:eastAsia="ru-RU"/>
        </w:rPr>
        <w:t>1</w:t>
      </w:r>
      <w:r w:rsidR="00A5283F" w:rsidRPr="00A5283F">
        <w:rPr>
          <w:rFonts w:ascii="Times New Roman" w:eastAsia="Times New Roman" w:hAnsi="Times New Roman" w:cs="Times New Roman"/>
          <w:sz w:val="28"/>
          <w:szCs w:val="28"/>
          <w:lang w:eastAsia="ru-RU"/>
        </w:rPr>
        <w:t xml:space="preserve"> </w:t>
      </w:r>
      <w:r w:rsidR="00A5283F" w:rsidRPr="003A5728">
        <w:rPr>
          <w:rFonts w:ascii="Times New Roman" w:eastAsia="Times New Roman" w:hAnsi="Times New Roman" w:cs="Times New Roman"/>
          <w:sz w:val="28"/>
          <w:szCs w:val="28"/>
          <w:lang w:eastAsia="ru-RU"/>
        </w:rPr>
        <w:t>Исполнитель после завершения оказания Услуг направляет Заказчику для подписания Акт оказанных услуг,</w:t>
      </w:r>
      <w:r w:rsidR="00A771FB">
        <w:rPr>
          <w:rFonts w:ascii="Times New Roman" w:eastAsia="Times New Roman" w:hAnsi="Times New Roman" w:cs="Times New Roman"/>
          <w:sz w:val="28"/>
          <w:szCs w:val="28"/>
          <w:lang w:eastAsia="ru-RU"/>
        </w:rPr>
        <w:t xml:space="preserve"> с приложенными отчетными документами,</w:t>
      </w:r>
      <w:r w:rsidR="00A5283F" w:rsidRPr="003A5728">
        <w:rPr>
          <w:rFonts w:ascii="Times New Roman" w:eastAsia="Times New Roman" w:hAnsi="Times New Roman" w:cs="Times New Roman"/>
          <w:sz w:val="28"/>
          <w:szCs w:val="28"/>
          <w:lang w:eastAsia="ru-RU"/>
        </w:rPr>
        <w:t xml:space="preserve"> в соответствии с условиями Договора, а также счет-фактуру, оформленный в соответствии с требованиями налогового законодательства Республики Казахстан.</w:t>
      </w:r>
    </w:p>
    <w:p w14:paraId="5F4F9522" w14:textId="77777777" w:rsidR="00A5283F" w:rsidRPr="003A5728" w:rsidRDefault="00A5283F" w:rsidP="00A5283F">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5.2 Заказчик совместно с Исполнителем осуществляет проверку качества оказанных Услуг и в течение </w:t>
      </w:r>
      <w:r w:rsidRPr="00DC3648">
        <w:rPr>
          <w:rFonts w:ascii="Times New Roman" w:eastAsia="Times New Roman" w:hAnsi="Times New Roman" w:cs="Times New Roman"/>
          <w:bCs/>
          <w:sz w:val="28"/>
          <w:szCs w:val="28"/>
          <w:lang w:eastAsia="ru-RU"/>
        </w:rPr>
        <w:t>10</w:t>
      </w:r>
      <w:r>
        <w:rPr>
          <w:rFonts w:ascii="Times New Roman" w:eastAsia="Times New Roman" w:hAnsi="Times New Roman" w:cs="Times New Roman"/>
          <w:sz w:val="28"/>
          <w:szCs w:val="28"/>
          <w:lang w:eastAsia="ru-RU"/>
        </w:rPr>
        <w:t xml:space="preserve"> (десяти)</w:t>
      </w:r>
      <w:r w:rsidRPr="003A5728">
        <w:rPr>
          <w:rFonts w:ascii="Times New Roman" w:eastAsia="Times New Roman" w:hAnsi="Times New Roman" w:cs="Times New Roman"/>
          <w:sz w:val="28"/>
          <w:szCs w:val="28"/>
          <w:lang w:eastAsia="ru-RU"/>
        </w:rPr>
        <w:t xml:space="preserve"> рабочих дней принимает по Акту оказанных услуг и подписывает такой акт</w:t>
      </w:r>
      <w:r>
        <w:rPr>
          <w:rFonts w:ascii="Times New Roman" w:eastAsia="Times New Roman" w:hAnsi="Times New Roman" w:cs="Times New Roman"/>
          <w:sz w:val="28"/>
          <w:szCs w:val="28"/>
          <w:lang w:eastAsia="ru-RU"/>
        </w:rPr>
        <w:t>.</w:t>
      </w:r>
    </w:p>
    <w:p w14:paraId="2176F601" w14:textId="06E8F2CD" w:rsidR="00185A88" w:rsidRPr="00855C01" w:rsidRDefault="00185A88" w:rsidP="00A5283F">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5.3 При обнаружении Заказчиком недостатков в оказанных Услугах, а также, если в процессе оказания Услуг Исполнитель допустил отступление от условий Договора Заказчик уведомляет Исполнителя о выявленных недостатках в письменной форме, а Исполнитель в течение </w:t>
      </w:r>
      <w:r w:rsidR="00DC3648" w:rsidRPr="00855C01">
        <w:rPr>
          <w:rFonts w:ascii="Times New Roman" w:eastAsia="Times New Roman" w:hAnsi="Times New Roman" w:cs="Times New Roman"/>
          <w:b/>
          <w:bCs/>
          <w:sz w:val="28"/>
          <w:szCs w:val="28"/>
          <w:lang w:eastAsia="ru-RU"/>
        </w:rPr>
        <w:t>20 (двадцати)</w:t>
      </w:r>
      <w:r w:rsidRPr="00855C01">
        <w:rPr>
          <w:rFonts w:ascii="Times New Roman" w:eastAsia="Times New Roman" w:hAnsi="Times New Roman" w:cs="Times New Roman"/>
          <w:b/>
          <w:sz w:val="28"/>
          <w:szCs w:val="28"/>
          <w:lang w:eastAsia="ru-RU"/>
        </w:rPr>
        <w:t xml:space="preserve"> календарных дней</w:t>
      </w:r>
      <w:r w:rsidRPr="00855C01">
        <w:rPr>
          <w:rFonts w:ascii="Times New Roman" w:eastAsia="Times New Roman" w:hAnsi="Times New Roman" w:cs="Times New Roman"/>
          <w:sz w:val="28"/>
          <w:szCs w:val="28"/>
          <w:lang w:eastAsia="ru-RU"/>
        </w:rPr>
        <w:t xml:space="preserve">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Договору.</w:t>
      </w:r>
    </w:p>
    <w:p w14:paraId="6BC84B8B"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5.4 Процедура приемки оказанных Услуг повторяется до момента получения результата, удовлетворяющего требования Заказчика. В таком случае Услуги считаются оказанными с даты устранения недостатков и подписания соответствующего Акта оказанных услуг, а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t>
      </w:r>
    </w:p>
    <w:p w14:paraId="7E0702C3"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5.5 В случае если недостатки не были устранены в сроки, указанные в пункте 5.3 настоящего Договора, Заказчик вправе применить санкции, предусмотренные настоящим Договором, в одностороннем порядке отказаться от исполнения настоящего Договора и потребовать от Исполнителя возмещения убытков и расходов, связанных с таким расторжением.</w:t>
      </w:r>
    </w:p>
    <w:p w14:paraId="6E01E900"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5.6.</w:t>
      </w:r>
      <w:r w:rsidRPr="00855C01">
        <w:rPr>
          <w:rFonts w:ascii="Times New Roman" w:eastAsia="Times New Roman" w:hAnsi="Times New Roman" w:cs="Times New Roman"/>
          <w:sz w:val="28"/>
          <w:szCs w:val="28"/>
          <w:lang w:eastAsia="ru-RU"/>
        </w:rPr>
        <w:tab/>
        <w:t xml:space="preserve">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числе </w:t>
      </w:r>
      <w:r w:rsidRPr="00855C01">
        <w:rPr>
          <w:rFonts w:ascii="Times New Roman" w:eastAsia="Times New Roman" w:hAnsi="Times New Roman" w:cs="Times New Roman"/>
          <w:sz w:val="28"/>
          <w:szCs w:val="28"/>
          <w:lang w:eastAsia="ru-RU"/>
        </w:rPr>
        <w:lastRenderedPageBreak/>
        <w:t>такие, которые умышленно были скрыты Исполнителем, обязан известить об этом Исполнителя в разумный срок по их обнаружении.</w:t>
      </w:r>
    </w:p>
    <w:p w14:paraId="5A549012"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6. Гарантии и Качество</w:t>
      </w:r>
    </w:p>
    <w:p w14:paraId="7927F21B"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6.1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t>
      </w:r>
    </w:p>
    <w:p w14:paraId="0C7FE169" w14:textId="11A17C45" w:rsidR="004C1C06" w:rsidRPr="00855C01" w:rsidRDefault="00185A88" w:rsidP="004C1C06">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6.2 </w:t>
      </w:r>
      <w:r w:rsidR="00A5283F">
        <w:rPr>
          <w:rFonts w:ascii="Times New Roman" w:eastAsia="Times New Roman" w:hAnsi="Times New Roman" w:cs="Times New Roman"/>
          <w:sz w:val="28"/>
          <w:szCs w:val="28"/>
          <w:lang w:eastAsia="ru-RU"/>
        </w:rPr>
        <w:t xml:space="preserve"> </w:t>
      </w:r>
      <w:r w:rsidR="00A5283F" w:rsidRPr="00A5283F">
        <w:rPr>
          <w:rFonts w:ascii="Times New Roman" w:eastAsia="Times New Roman" w:hAnsi="Times New Roman" w:cs="Times New Roman"/>
          <w:sz w:val="28"/>
          <w:szCs w:val="28"/>
          <w:lang w:eastAsia="ru-RU"/>
        </w:rPr>
        <w:t>Исполнитель гарантирует, что заключение аудита будет действительно в течении 1 (одного) года со дня его утверждения в порядке, установленном законодательством Республики Казахстан, вне зависимости от производимых работ и иных изменений на объекте Заказчика.</w:t>
      </w:r>
    </w:p>
    <w:p w14:paraId="20F7265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6.3.</w:t>
      </w:r>
      <w:r w:rsidRPr="00855C01">
        <w:rPr>
          <w:rFonts w:ascii="Times New Roman" w:eastAsia="Times New Roman" w:hAnsi="Times New Roman" w:cs="Times New Roman"/>
          <w:sz w:val="28"/>
          <w:szCs w:val="28"/>
          <w:lang w:eastAsia="ru-RU"/>
        </w:rPr>
        <w:tab/>
        <w:t>Исполнитель гарантирует Заказчику, что имеет соответствующий опыт и квалификацию для оказания Услуг по настоящему Договору.</w:t>
      </w:r>
    </w:p>
    <w:p w14:paraId="44862C4C" w14:textId="77777777" w:rsidR="00185A88" w:rsidRPr="00855C01" w:rsidRDefault="004C1C06" w:rsidP="004C1C06">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6.4. </w:t>
      </w:r>
      <w:r w:rsidR="00185A88" w:rsidRPr="00855C01">
        <w:rPr>
          <w:rFonts w:ascii="Times New Roman" w:eastAsia="Times New Roman" w:hAnsi="Times New Roman" w:cs="Times New Roman"/>
          <w:sz w:val="28"/>
          <w:szCs w:val="28"/>
          <w:lang w:eastAsia="ru-RU"/>
        </w:rPr>
        <w: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14:paraId="6A5E39E5"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7. Ответственность Сторон</w:t>
      </w:r>
    </w:p>
    <w:p w14:paraId="3BE001AC"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14:paraId="1BAD0A83"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7.2 В случае просрочки Исполнителем сроков оказания Услуг, оговоренных настоящим Договором и Приложением № 1 к настоящему Договору, Исполнитель обязан оплатить Заказчику пени в размере </w:t>
      </w:r>
      <w:r w:rsidRPr="00855C01">
        <w:rPr>
          <w:rFonts w:ascii="Times New Roman" w:eastAsia="Times New Roman" w:hAnsi="Times New Roman" w:cs="Times New Roman"/>
          <w:b/>
          <w:bCs/>
          <w:sz w:val="28"/>
          <w:szCs w:val="28"/>
          <w:lang w:eastAsia="ru-RU"/>
        </w:rPr>
        <w:t>[0,1]</w:t>
      </w:r>
      <w:r w:rsidRPr="00855C01">
        <w:rPr>
          <w:rFonts w:ascii="Times New Roman" w:eastAsia="Times New Roman" w:hAnsi="Times New Roman" w:cs="Times New Roman"/>
          <w:sz w:val="28"/>
          <w:szCs w:val="28"/>
          <w:lang w:eastAsia="ru-RU"/>
        </w:rPr>
        <w:t>% от стоимости несвоевременно оказанных Услуг, за каждый день просрочки оказания Услуг, но не более </w:t>
      </w:r>
      <w:r w:rsidRPr="00855C01">
        <w:rPr>
          <w:rFonts w:ascii="Times New Roman" w:eastAsia="Times New Roman" w:hAnsi="Times New Roman" w:cs="Times New Roman"/>
          <w:b/>
          <w:bCs/>
          <w:sz w:val="28"/>
          <w:szCs w:val="28"/>
          <w:lang w:eastAsia="ru-RU"/>
        </w:rPr>
        <w:t>[10]</w:t>
      </w:r>
      <w:r w:rsidRPr="00855C01">
        <w:rPr>
          <w:rFonts w:ascii="Times New Roman" w:eastAsia="Times New Roman" w:hAnsi="Times New Roman" w:cs="Times New Roman"/>
          <w:sz w:val="28"/>
          <w:szCs w:val="28"/>
          <w:lang w:eastAsia="ru-RU"/>
        </w:rPr>
        <w:t>% от общей суммы Договора.</w:t>
      </w:r>
    </w:p>
    <w:p w14:paraId="58791410" w14:textId="0DD299FD"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7.3 В случае отказа или невозможности Исполнителя выполнить свои обязательства по настоящему Договору, кроме случаев, предусмотренных разделом 11 настоящего Договора, Исполнитель обязан оплатить Заказчику штраф в размере </w:t>
      </w:r>
      <w:r w:rsidRPr="00855C01">
        <w:rPr>
          <w:rFonts w:ascii="Times New Roman" w:eastAsia="Times New Roman" w:hAnsi="Times New Roman" w:cs="Times New Roman"/>
          <w:b/>
          <w:bCs/>
          <w:sz w:val="28"/>
          <w:szCs w:val="28"/>
          <w:lang w:eastAsia="ru-RU"/>
        </w:rPr>
        <w:t>[</w:t>
      </w:r>
      <w:r w:rsidR="00C83A91" w:rsidRPr="00855C01">
        <w:rPr>
          <w:rFonts w:ascii="Times New Roman" w:eastAsia="Times New Roman" w:hAnsi="Times New Roman" w:cs="Times New Roman"/>
          <w:b/>
          <w:bCs/>
          <w:sz w:val="28"/>
          <w:szCs w:val="28"/>
          <w:lang w:eastAsia="ru-RU"/>
        </w:rPr>
        <w:t>1</w:t>
      </w:r>
      <w:r w:rsidRPr="00855C01">
        <w:rPr>
          <w:rFonts w:ascii="Times New Roman" w:eastAsia="Times New Roman" w:hAnsi="Times New Roman" w:cs="Times New Roman"/>
          <w:b/>
          <w:bCs/>
          <w:sz w:val="28"/>
          <w:szCs w:val="28"/>
          <w:lang w:eastAsia="ru-RU"/>
        </w:rPr>
        <w:t>0]</w:t>
      </w:r>
      <w:r w:rsidRPr="00855C01">
        <w:rPr>
          <w:rFonts w:ascii="Times New Roman" w:eastAsia="Times New Roman" w:hAnsi="Times New Roman" w:cs="Times New Roman"/>
          <w:sz w:val="28"/>
          <w:szCs w:val="28"/>
          <w:lang w:eastAsia="ru-RU"/>
        </w:rPr>
        <w:t>% от общей суммы Договора.</w:t>
      </w:r>
    </w:p>
    <w:p w14:paraId="380386CD"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7.4 В случае нарушения сроков несвоевременного устранения Исполнителем выявленных недостатков согласно пункту 5.3 настоящего Договора, Исполнитель выплачивает Заказчику в качестве неустойки сумму, эквивалентную </w:t>
      </w:r>
      <w:r w:rsidRPr="00855C01">
        <w:rPr>
          <w:rFonts w:ascii="Times New Roman" w:eastAsia="Times New Roman" w:hAnsi="Times New Roman" w:cs="Times New Roman"/>
          <w:b/>
          <w:bCs/>
          <w:sz w:val="28"/>
          <w:szCs w:val="28"/>
          <w:lang w:eastAsia="ru-RU"/>
        </w:rPr>
        <w:t xml:space="preserve">[0,1] </w:t>
      </w:r>
      <w:r w:rsidRPr="00855C01">
        <w:rPr>
          <w:rFonts w:ascii="Times New Roman" w:eastAsia="Times New Roman" w:hAnsi="Times New Roman" w:cs="Times New Roman"/>
          <w:sz w:val="28"/>
          <w:szCs w:val="28"/>
          <w:lang w:eastAsia="ru-RU"/>
        </w:rPr>
        <w:t>% от общей суммы Договора, за каждый день просрочки, но не более </w:t>
      </w:r>
      <w:r w:rsidRPr="00855C01">
        <w:rPr>
          <w:rFonts w:ascii="Times New Roman" w:eastAsia="Times New Roman" w:hAnsi="Times New Roman" w:cs="Times New Roman"/>
          <w:b/>
          <w:bCs/>
          <w:sz w:val="28"/>
          <w:szCs w:val="28"/>
          <w:lang w:eastAsia="ru-RU"/>
        </w:rPr>
        <w:t xml:space="preserve">[10] </w:t>
      </w:r>
      <w:r w:rsidRPr="00855C01">
        <w:rPr>
          <w:rFonts w:ascii="Times New Roman" w:eastAsia="Times New Roman" w:hAnsi="Times New Roman" w:cs="Times New Roman"/>
          <w:sz w:val="28"/>
          <w:szCs w:val="28"/>
          <w:lang w:eastAsia="ru-RU"/>
        </w:rPr>
        <w:t>% от общей суммы Договора.</w:t>
      </w:r>
    </w:p>
    <w:p w14:paraId="7A5729E8"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7.5 В случае необоснованной задержки оплаты за оказанные Услуги, Заказчик должен выплатить Исполнителю пени в размере </w:t>
      </w:r>
      <w:r w:rsidRPr="00855C01">
        <w:rPr>
          <w:rFonts w:ascii="Times New Roman" w:eastAsia="Times New Roman" w:hAnsi="Times New Roman" w:cs="Times New Roman"/>
          <w:b/>
          <w:bCs/>
          <w:sz w:val="28"/>
          <w:szCs w:val="28"/>
          <w:lang w:eastAsia="ru-RU"/>
        </w:rPr>
        <w:t>[0,1]</w:t>
      </w:r>
      <w:r w:rsidRPr="00855C01">
        <w:rPr>
          <w:rFonts w:ascii="Times New Roman" w:eastAsia="Times New Roman" w:hAnsi="Times New Roman" w:cs="Times New Roman"/>
          <w:sz w:val="28"/>
          <w:szCs w:val="28"/>
          <w:lang w:eastAsia="ru-RU"/>
        </w:rPr>
        <w:t>% от суммы задолженности, за каждый день просрочки, но не более </w:t>
      </w:r>
      <w:r w:rsidRPr="00855C01">
        <w:rPr>
          <w:rFonts w:ascii="Times New Roman" w:eastAsia="Times New Roman" w:hAnsi="Times New Roman" w:cs="Times New Roman"/>
          <w:b/>
          <w:bCs/>
          <w:sz w:val="28"/>
          <w:szCs w:val="28"/>
          <w:lang w:eastAsia="ru-RU"/>
        </w:rPr>
        <w:t>[10]</w:t>
      </w:r>
      <w:r w:rsidRPr="00855C01">
        <w:rPr>
          <w:rFonts w:ascii="Times New Roman" w:eastAsia="Times New Roman" w:hAnsi="Times New Roman" w:cs="Times New Roman"/>
          <w:sz w:val="28"/>
          <w:szCs w:val="28"/>
          <w:lang w:eastAsia="ru-RU"/>
        </w:rPr>
        <w:t>% от суммы задолженности.</w:t>
      </w:r>
    </w:p>
    <w:p w14:paraId="7CEF9566"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7.6 В случае неисполнения обязательств по доле местного содержания Исполнитель несет ответственность в виде штрафа в размере 5%, а также </w:t>
      </w:r>
      <w:r w:rsidRPr="00855C01">
        <w:rPr>
          <w:rFonts w:ascii="Times New Roman" w:eastAsia="Times New Roman" w:hAnsi="Times New Roman" w:cs="Times New Roman"/>
          <w:sz w:val="28"/>
          <w:szCs w:val="28"/>
          <w:lang w:eastAsia="ru-RU"/>
        </w:rPr>
        <w:lastRenderedPageBreak/>
        <w:t>0,15% за каждый 1% невыполненного местного содержания, от суммы Договора, но не более 15% от суммы Договора.</w:t>
      </w:r>
    </w:p>
    <w:p w14:paraId="0E436E75"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7.7 В случае несвоевременного предоставления отчетности по местному содержанию Исполнитель уплачивает Заказчику пени в размере </w:t>
      </w:r>
      <w:r w:rsidRPr="00855C01">
        <w:rPr>
          <w:rFonts w:ascii="Times New Roman" w:eastAsia="Times New Roman" w:hAnsi="Times New Roman" w:cs="Times New Roman"/>
          <w:b/>
          <w:bCs/>
          <w:sz w:val="28"/>
          <w:szCs w:val="28"/>
          <w:lang w:eastAsia="ru-RU"/>
        </w:rPr>
        <w:t>[0.1]</w:t>
      </w:r>
      <w:r w:rsidRPr="00855C01">
        <w:rPr>
          <w:rFonts w:ascii="Times New Roman" w:eastAsia="Times New Roman" w:hAnsi="Times New Roman" w:cs="Times New Roman"/>
          <w:sz w:val="28"/>
          <w:szCs w:val="28"/>
          <w:lang w:eastAsia="ru-RU"/>
        </w:rPr>
        <w:t>% от суммы Договора за каждый день просрочки, но не более 15% от суммы Договора.</w:t>
      </w:r>
    </w:p>
    <w:p w14:paraId="4BF1307B"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7.8 Уплата неустойки (штрафа, пени) не освобождает Стороны от выполнения обязательств, предусмотренных настоящим Договором.</w:t>
      </w:r>
    </w:p>
    <w:p w14:paraId="7EDDBE70"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7.9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t>
      </w:r>
    </w:p>
    <w:p w14:paraId="1BDFD423"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7.1</w:t>
      </w:r>
      <w:r w:rsidR="00711C3C" w:rsidRPr="00855C01">
        <w:rPr>
          <w:rFonts w:ascii="Times New Roman" w:eastAsia="Times New Roman" w:hAnsi="Times New Roman" w:cs="Times New Roman"/>
          <w:sz w:val="28"/>
          <w:szCs w:val="28"/>
          <w:lang w:eastAsia="ru-RU"/>
        </w:rPr>
        <w:t>0</w:t>
      </w:r>
      <w:r w:rsidRPr="00855C01">
        <w:rPr>
          <w:rFonts w:ascii="Times New Roman" w:eastAsia="Times New Roman" w:hAnsi="Times New Roman" w:cs="Times New Roman"/>
          <w:sz w:val="28"/>
          <w:szCs w:val="28"/>
          <w:lang w:eastAsia="ru-RU"/>
        </w:rPr>
        <w:t>.</w:t>
      </w:r>
      <w:r w:rsidRPr="00855C01">
        <w:rPr>
          <w:rFonts w:ascii="Times New Roman" w:eastAsia="Times New Roman" w:hAnsi="Times New Roman" w:cs="Times New Roman"/>
          <w:sz w:val="28"/>
          <w:szCs w:val="28"/>
          <w:lang w:eastAsia="ru-RU"/>
        </w:rPr>
        <w:tab/>
        <w: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t>
      </w:r>
    </w:p>
    <w:p w14:paraId="74DA0985"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7.1</w:t>
      </w:r>
      <w:r w:rsidR="00711C3C" w:rsidRPr="00855C01">
        <w:rPr>
          <w:rFonts w:ascii="Times New Roman" w:eastAsia="Times New Roman" w:hAnsi="Times New Roman" w:cs="Times New Roman"/>
          <w:sz w:val="28"/>
          <w:szCs w:val="28"/>
          <w:lang w:eastAsia="ru-RU"/>
        </w:rPr>
        <w:t>0</w:t>
      </w:r>
      <w:r w:rsidRPr="00855C01">
        <w:rPr>
          <w:rFonts w:ascii="Times New Roman" w:eastAsia="Times New Roman" w:hAnsi="Times New Roman" w:cs="Times New Roman"/>
          <w:sz w:val="28"/>
          <w:szCs w:val="28"/>
          <w:lang w:eastAsia="ru-RU"/>
        </w:rPr>
        <w:t>.1.</w:t>
      </w:r>
      <w:r w:rsidRPr="00855C01">
        <w:rPr>
          <w:rFonts w:ascii="Times New Roman" w:eastAsia="Times New Roman" w:hAnsi="Times New Roman" w:cs="Times New Roman"/>
          <w:sz w:val="28"/>
          <w:szCs w:val="28"/>
          <w:lang w:eastAsia="ru-RU"/>
        </w:rPr>
        <w:tab/>
        <w:t>безвозмездного устранения недостатков оказанных Исполнителем Услуг в срок, согласованный Сторонами или указанных в пункте 5.3 настоящего Договора;</w:t>
      </w:r>
    </w:p>
    <w:p w14:paraId="6BAC261B"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7.1</w:t>
      </w:r>
      <w:r w:rsidR="00711C3C" w:rsidRPr="00855C01">
        <w:rPr>
          <w:rFonts w:ascii="Times New Roman" w:eastAsia="Times New Roman" w:hAnsi="Times New Roman" w:cs="Times New Roman"/>
          <w:sz w:val="28"/>
          <w:szCs w:val="28"/>
          <w:lang w:eastAsia="ru-RU"/>
        </w:rPr>
        <w:t>0</w:t>
      </w:r>
      <w:r w:rsidRPr="00855C01">
        <w:rPr>
          <w:rFonts w:ascii="Times New Roman" w:eastAsia="Times New Roman" w:hAnsi="Times New Roman" w:cs="Times New Roman"/>
          <w:sz w:val="28"/>
          <w:szCs w:val="28"/>
          <w:lang w:eastAsia="ru-RU"/>
        </w:rPr>
        <w:t>.2.</w:t>
      </w:r>
      <w:r w:rsidRPr="00855C01">
        <w:rPr>
          <w:rFonts w:ascii="Times New Roman" w:eastAsia="Times New Roman" w:hAnsi="Times New Roman" w:cs="Times New Roman"/>
          <w:sz w:val="28"/>
          <w:szCs w:val="28"/>
          <w:lang w:eastAsia="ru-RU"/>
        </w:rPr>
        <w:tab/>
        <w:t>соразмерного уменьшения стоимости Услуг, установленных настоящим Договором;</w:t>
      </w:r>
    </w:p>
    <w:p w14:paraId="463EBE23" w14:textId="77777777" w:rsidR="00185A88"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7.1</w:t>
      </w:r>
      <w:r w:rsidR="00711C3C" w:rsidRPr="00855C01">
        <w:rPr>
          <w:rFonts w:ascii="Times New Roman" w:eastAsia="Times New Roman" w:hAnsi="Times New Roman" w:cs="Times New Roman"/>
          <w:sz w:val="28"/>
          <w:szCs w:val="28"/>
          <w:lang w:eastAsia="ru-RU"/>
        </w:rPr>
        <w:t>0</w:t>
      </w:r>
      <w:r w:rsidRPr="00855C01">
        <w:rPr>
          <w:rFonts w:ascii="Times New Roman" w:eastAsia="Times New Roman" w:hAnsi="Times New Roman" w:cs="Times New Roman"/>
          <w:sz w:val="28"/>
          <w:szCs w:val="28"/>
          <w:lang w:eastAsia="ru-RU"/>
        </w:rPr>
        <w:t>.3.</w:t>
      </w:r>
      <w:r w:rsidRPr="00855C01">
        <w:rPr>
          <w:rFonts w:ascii="Times New Roman" w:eastAsia="Times New Roman" w:hAnsi="Times New Roman" w:cs="Times New Roman"/>
          <w:sz w:val="28"/>
          <w:szCs w:val="28"/>
          <w:lang w:eastAsia="ru-RU"/>
        </w:rPr>
        <w:tab/>
        <w:t>оплаты штрафа в размере 20% от Общей суммы Договора.</w:t>
      </w:r>
    </w:p>
    <w:p w14:paraId="69BFD504" w14:textId="77777777" w:rsidR="008D6381" w:rsidRPr="003A5728" w:rsidRDefault="008D6381" w:rsidP="008D6381">
      <w:pPr>
        <w:spacing w:after="150" w:line="315" w:lineRule="atLeast"/>
        <w:jc w:val="both"/>
        <w:rPr>
          <w:rFonts w:ascii="Times New Roman" w:eastAsia="Times New Roman" w:hAnsi="Times New Roman" w:cs="Times New Roman"/>
          <w:sz w:val="28"/>
          <w:szCs w:val="28"/>
          <w:lang w:eastAsia="ru-RU"/>
        </w:rPr>
      </w:pPr>
      <w:r w:rsidRPr="00954572">
        <w:rPr>
          <w:rFonts w:ascii="Times New Roman" w:eastAsia="Times New Roman" w:hAnsi="Times New Roman" w:cs="Times New Roman"/>
          <w:sz w:val="28"/>
          <w:szCs w:val="28"/>
          <w:lang w:eastAsia="ru-RU"/>
        </w:rPr>
        <w:t>7. 11. Обязательства по уплате пени и/или штрафа возникают у одной Стороны только при предоставлении письменного требования и выставления другой Стороной соответствующего счета на оплату. При отсутствии такого письменного требования, обязательства по уплате пени и/или штрафа у виновной Стороны не возникают.</w:t>
      </w:r>
    </w:p>
    <w:p w14:paraId="5B97CDD2" w14:textId="77777777" w:rsidR="008D6381" w:rsidRPr="00855C01" w:rsidRDefault="008D6381" w:rsidP="00185A88">
      <w:pPr>
        <w:spacing w:after="150" w:line="315" w:lineRule="atLeast"/>
        <w:jc w:val="both"/>
        <w:rPr>
          <w:rFonts w:ascii="Times New Roman" w:eastAsia="Times New Roman" w:hAnsi="Times New Roman" w:cs="Times New Roman"/>
          <w:sz w:val="28"/>
          <w:szCs w:val="28"/>
          <w:lang w:eastAsia="ru-RU"/>
        </w:rPr>
      </w:pPr>
    </w:p>
    <w:p w14:paraId="701126F1" w14:textId="77777777" w:rsidR="00185A88" w:rsidRPr="00855C01" w:rsidRDefault="00185A88" w:rsidP="00185A88">
      <w:pPr>
        <w:spacing w:after="150" w:line="315" w:lineRule="atLeast"/>
        <w:jc w:val="both"/>
        <w:rPr>
          <w:rFonts w:ascii="Times New Roman" w:eastAsia="Times New Roman" w:hAnsi="Times New Roman" w:cs="Times New Roman"/>
          <w:i/>
          <w:sz w:val="28"/>
          <w:szCs w:val="28"/>
          <w:u w:val="single"/>
          <w:lang w:eastAsia="ru-RU"/>
        </w:rPr>
      </w:pPr>
    </w:p>
    <w:p w14:paraId="5D0FF0C6"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8. Порядок изменения, расторжения Договора</w:t>
      </w:r>
    </w:p>
    <w:p w14:paraId="4794B445"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8.1 Внесение изменений и дополнений в настоящий Договор осуществляется в соответствии с законодательством Республики Казахстан и Правилами.</w:t>
      </w:r>
    </w:p>
    <w:p w14:paraId="06866645"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8.2.  Настоящий Договор может быть расторгнут по соглашению Сторон в случаях, предусмотренных законодательством Республики Казахстан и Правилами, или по инициативе одной из Сторон.</w:t>
      </w:r>
    </w:p>
    <w:p w14:paraId="6D0E0702"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 xml:space="preserve">8.3. Заказчик вправе отказаться от исполнения настоящего Договора, письменно уведомив об этом Исполнителя за 20 (двадцать) календарных дней до предполагаемой даты расторжения настоящего Договора, в случаях, но не ограничиваясь: </w:t>
      </w:r>
    </w:p>
    <w:p w14:paraId="4E2FBC6E"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 xml:space="preserve">8.3.1 если Исполнитель становится банкротом или неплатежеспособным, а также вовлечен в судебный процесс. В этом случае расторжение </w:t>
      </w:r>
      <w:r w:rsidRPr="00A23CFE">
        <w:rPr>
          <w:rFonts w:ascii="Times New Roman" w:eastAsia="Times New Roman" w:hAnsi="Times New Roman" w:cs="Times New Roman"/>
          <w:sz w:val="28"/>
          <w:szCs w:val="28"/>
          <w:lang w:eastAsia="ru-RU"/>
        </w:rPr>
        <w:lastRenderedPageBreak/>
        <w:t>осуществляется немедленно, и Заказчик не несет никакой финансовой ответственности по отношению к Исполнителю;</w:t>
      </w:r>
    </w:p>
    <w:p w14:paraId="185CA699"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8.3.2</w:t>
      </w:r>
      <w:r w:rsidRPr="00A23CFE">
        <w:rPr>
          <w:rFonts w:ascii="Times New Roman" w:eastAsia="Times New Roman" w:hAnsi="Times New Roman" w:cs="Times New Roman"/>
          <w:sz w:val="28"/>
          <w:szCs w:val="28"/>
          <w:lang w:eastAsia="ru-RU"/>
        </w:rPr>
        <w:tab/>
        <w:t>задержки Исполнителем сроков оказания Услуг, предусмотренных условиями настоящего Договора, более чем на 30 (тридцать) календарных дней по причинам, не зависящим от Заказчика</w:t>
      </w:r>
    </w:p>
    <w:p w14:paraId="356FFEDE"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8.3.3</w:t>
      </w:r>
      <w:r w:rsidRPr="00A23CFE">
        <w:rPr>
          <w:rFonts w:ascii="Times New Roman" w:eastAsia="Times New Roman" w:hAnsi="Times New Roman" w:cs="Times New Roman"/>
          <w:sz w:val="28"/>
          <w:szCs w:val="28"/>
          <w:lang w:eastAsia="ru-RU"/>
        </w:rPr>
        <w:tab/>
        <w:t>некачественного оказания Услуг;</w:t>
      </w:r>
    </w:p>
    <w:p w14:paraId="249168D6"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8.3.4</w:t>
      </w:r>
      <w:r w:rsidRPr="00A23CFE">
        <w:rPr>
          <w:rFonts w:ascii="Times New Roman" w:eastAsia="Times New Roman" w:hAnsi="Times New Roman" w:cs="Times New Roman"/>
          <w:sz w:val="28"/>
          <w:szCs w:val="28"/>
          <w:lang w:eastAsia="ru-RU"/>
        </w:rPr>
        <w:tab/>
        <w:t>нарушения Исполнителем сроков устранения недостатков, обнаруженных в ходе приемки оказанных Услуг, установленных в настоящем Договоре;</w:t>
      </w:r>
    </w:p>
    <w:p w14:paraId="796F9994"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 xml:space="preserve">8.3.5. в любое время ввиду отсутствия необходимости у Заказчика в получении Услуг по настоящему Договору.  При этом в течение 30 (тридцати)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 </w:t>
      </w:r>
    </w:p>
    <w:p w14:paraId="4963B9AD"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8.3.6. наступления иных обстоятельств, влекущих ненадлежащее исполнение Исполнителем обязательств по настоящему Договору.</w:t>
      </w:r>
    </w:p>
    <w:p w14:paraId="11D705E1" w14:textId="77777777" w:rsidR="008D6381" w:rsidRPr="00A23CFE"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 xml:space="preserve">8.4. В случае наступления условий, предусмотренных подпунктами 8.3.2-8.3.4. и 8.3.6 пункта 8.3. настоящего Договора, Исполнитель обязан в течение 15 (пятнадцати) операционных дней с даты получения письменного уведомления от Заказчика о расторжении настоящего Договора, возместить убытки и пени (штрафы), предусмотренные Разделом 7 настоящего Договора. </w:t>
      </w:r>
    </w:p>
    <w:p w14:paraId="01094F06" w14:textId="77777777" w:rsidR="008D6381" w:rsidRPr="003A5728" w:rsidRDefault="008D6381" w:rsidP="008D6381">
      <w:pPr>
        <w:spacing w:after="0" w:line="315" w:lineRule="atLeast"/>
        <w:jc w:val="both"/>
        <w:rPr>
          <w:rFonts w:ascii="Times New Roman" w:eastAsia="Times New Roman" w:hAnsi="Times New Roman" w:cs="Times New Roman"/>
          <w:sz w:val="28"/>
          <w:szCs w:val="28"/>
          <w:lang w:eastAsia="ru-RU"/>
        </w:rPr>
      </w:pPr>
      <w:r w:rsidRPr="00A23CFE">
        <w:rPr>
          <w:rFonts w:ascii="Times New Roman" w:eastAsia="Times New Roman" w:hAnsi="Times New Roman" w:cs="Times New Roman"/>
          <w:sz w:val="28"/>
          <w:szCs w:val="28"/>
          <w:lang w:eastAsia="ru-RU"/>
        </w:rPr>
        <w:t>8.5.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w:t>
      </w:r>
    </w:p>
    <w:p w14:paraId="106CCC8C"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9. Корреспонденция</w:t>
      </w:r>
    </w:p>
    <w:p w14:paraId="38EFC9A9"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6218381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9.2 Все документы по переписке согласно или в связи с данным Договором должны иметь реквизиты Сторон с номером Договора.</w:t>
      </w:r>
    </w:p>
    <w:p w14:paraId="562C2F61"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 xml:space="preserve">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w:t>
      </w:r>
      <w:r w:rsidRPr="00855C01">
        <w:rPr>
          <w:rFonts w:ascii="Times New Roman" w:eastAsia="Times New Roman" w:hAnsi="Times New Roman" w:cs="Times New Roman"/>
          <w:sz w:val="28"/>
          <w:szCs w:val="28"/>
          <w:lang w:eastAsia="ru-RU"/>
        </w:rPr>
        <w:lastRenderedPageBreak/>
        <w:t>электронной почте с последующим предоставлением оригинала в течение 5 (пяти) рабочих дней с даты получения факсового/электронного варианта.</w:t>
      </w:r>
    </w:p>
    <w:p w14:paraId="78228D7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60998696"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7CCD149C"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p>
    <w:p w14:paraId="629CA8FE"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10. Срок действия Договора</w:t>
      </w:r>
    </w:p>
    <w:p w14:paraId="3C9CB222" w14:textId="77777777" w:rsidR="00A771FB" w:rsidRPr="00A771FB" w:rsidRDefault="00185A88" w:rsidP="00A771FB">
      <w:pPr>
        <w:pStyle w:val="2"/>
        <w:spacing w:after="0" w:line="240" w:lineRule="auto"/>
        <w:ind w:left="0" w:firstLine="283"/>
        <w:jc w:val="both"/>
        <w:rPr>
          <w:rFonts w:ascii="Times New Roman" w:hAnsi="Times New Roman" w:cs="Times New Roman"/>
          <w:sz w:val="28"/>
          <w:szCs w:val="28"/>
        </w:rPr>
      </w:pPr>
      <w:r w:rsidRPr="00855C01">
        <w:rPr>
          <w:rFonts w:ascii="Times New Roman" w:eastAsia="Times New Roman" w:hAnsi="Times New Roman" w:cs="Times New Roman"/>
          <w:sz w:val="28"/>
          <w:szCs w:val="28"/>
          <w:lang w:eastAsia="ru-RU"/>
        </w:rPr>
        <w:t>10.1 </w:t>
      </w:r>
      <w:r w:rsidR="00A771FB" w:rsidRPr="00A771FB">
        <w:rPr>
          <w:rFonts w:ascii="Times New Roman" w:hAnsi="Times New Roman" w:cs="Times New Roman"/>
          <w:sz w:val="28"/>
          <w:szCs w:val="28"/>
        </w:rPr>
        <w:t>Настоящий Договор вступает в силу с даты его подписания уполномоченными представителями обеих Сторон и действует до полного и надлежащего исполнения Сторонами всех своих обязательств по настоящему Договору, а в части взаиморасчетов – до полного и надлежащего исполнения Сторонами всех своих обязательств по настоящему Договору.</w:t>
      </w:r>
    </w:p>
    <w:p w14:paraId="7CD1E079" w14:textId="3A49CF26" w:rsidR="00185A88" w:rsidRPr="00A771FB" w:rsidRDefault="00185A88" w:rsidP="00185A88">
      <w:pPr>
        <w:pStyle w:val="2"/>
        <w:spacing w:after="0" w:line="240" w:lineRule="auto"/>
        <w:ind w:left="0" w:firstLine="283"/>
        <w:jc w:val="both"/>
        <w:rPr>
          <w:rFonts w:ascii="Times New Roman" w:hAnsi="Times New Roman" w:cs="Times New Roman"/>
          <w:sz w:val="28"/>
          <w:szCs w:val="28"/>
        </w:rPr>
      </w:pPr>
    </w:p>
    <w:p w14:paraId="1A9D82E9" w14:textId="77777777" w:rsidR="00185A88" w:rsidRPr="00855C01" w:rsidRDefault="00185A88" w:rsidP="00185A88">
      <w:pPr>
        <w:spacing w:after="150" w:line="315" w:lineRule="atLeast"/>
        <w:jc w:val="both"/>
        <w:rPr>
          <w:rFonts w:ascii="Times New Roman" w:eastAsia="Times New Roman" w:hAnsi="Times New Roman" w:cs="Times New Roman"/>
          <w:b/>
          <w:bCs/>
          <w:sz w:val="28"/>
          <w:szCs w:val="28"/>
          <w:lang w:eastAsia="ru-RU"/>
        </w:rPr>
      </w:pPr>
    </w:p>
    <w:p w14:paraId="27B3EF5A" w14:textId="77777777" w:rsidR="00185A88" w:rsidRPr="00855C01" w:rsidRDefault="00185A88" w:rsidP="00185A88">
      <w:pPr>
        <w:spacing w:after="150" w:line="315" w:lineRule="atLeast"/>
        <w:jc w:val="center"/>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11. Обстоятельства непреодолимой силы (Форс мажор)</w:t>
      </w:r>
    </w:p>
    <w:p w14:paraId="3CF206D8"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2BFD5A52"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317ECB10"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12. Порядок разрешения споров</w:t>
      </w:r>
    </w:p>
    <w:p w14:paraId="68410565"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12.1 Все споры и разногласия, которые могут возникнуть между Сторонами из настоящего Договора, разрешаются путем переговоров.</w:t>
      </w:r>
    </w:p>
    <w:p w14:paraId="2178D2B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14:paraId="33380328" w14:textId="77777777" w:rsidR="00185A88" w:rsidRPr="00855C01" w:rsidRDefault="00185A88" w:rsidP="00185A88">
      <w:pPr>
        <w:spacing w:after="15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lastRenderedPageBreak/>
        <w:t>12.3 Настоящий Договор регулируется нормами законодательства Республики Казахстан.</w:t>
      </w:r>
    </w:p>
    <w:p w14:paraId="06DDDF1D"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13. Противодействие коррупции</w:t>
      </w:r>
    </w:p>
    <w:p w14:paraId="66A2C23D"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0279A7"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301A6D4"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169DE77"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t>
      </w:r>
    </w:p>
    <w:p w14:paraId="35887810"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4F72C8D1"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w:t>
      </w:r>
      <w:r w:rsidRPr="008D6381">
        <w:rPr>
          <w:rFonts w:ascii="Times New Roman" w:eastAsia="Times New Roman" w:hAnsi="Times New Roman" w:cs="Times New Roman"/>
          <w:sz w:val="28"/>
          <w:szCs w:val="28"/>
          <w:lang w:eastAsia="ru-RU"/>
        </w:rPr>
        <w:lastRenderedPageBreak/>
        <w:t>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018ECCF3"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14:paraId="5E5943A4"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13.8 Сторона, получившая письменное уведомление в соответствии с пунктом 13.5 настоящей Статьи, обязана в 10-дневный срок провести расследование и представить его результаты в адрес другой Стороны.</w:t>
      </w:r>
    </w:p>
    <w:p w14:paraId="2184E1B8"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13.9 В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t>
      </w:r>
    </w:p>
    <w:p w14:paraId="01D40772"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13.10 Заказчик оставляет за собой право по своему усмотрению проводить проверку деятельности Исполнителя, его документов и записей в связи с исполнением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t>
      </w:r>
    </w:p>
    <w:p w14:paraId="3E2E4B59"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13.11.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Договора.</w:t>
      </w:r>
    </w:p>
    <w:p w14:paraId="110D7240" w14:textId="77777777" w:rsidR="008D6381" w:rsidRPr="008D6381" w:rsidRDefault="008D6381" w:rsidP="008D6381">
      <w:pPr>
        <w:spacing w:after="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t>
      </w:r>
    </w:p>
    <w:p w14:paraId="65C0B714" w14:textId="4BE4AE5B" w:rsidR="00185A88" w:rsidRPr="00855C01" w:rsidRDefault="008D6381" w:rsidP="008D6381">
      <w:pPr>
        <w:spacing w:after="150" w:line="315" w:lineRule="atLeast"/>
        <w:jc w:val="both"/>
        <w:rPr>
          <w:rFonts w:ascii="Times New Roman" w:eastAsia="Times New Roman" w:hAnsi="Times New Roman" w:cs="Times New Roman"/>
          <w:sz w:val="28"/>
          <w:szCs w:val="28"/>
          <w:lang w:eastAsia="ru-RU"/>
        </w:rPr>
      </w:pPr>
      <w:r w:rsidRPr="008D6381">
        <w:rPr>
          <w:rFonts w:ascii="Times New Roman" w:eastAsia="Times New Roman" w:hAnsi="Times New Roman" w:cs="Times New Roman"/>
          <w:sz w:val="28"/>
          <w:szCs w:val="28"/>
          <w:lang w:eastAsia="ru-RU"/>
        </w:rPr>
        <w:t>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Договора путем направления соответствующего письменного уведомления нарушившей Стороне.</w:t>
      </w:r>
    </w:p>
    <w:p w14:paraId="2D3C6CC2"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color w:val="000000" w:themeColor="text1"/>
          <w:sz w:val="28"/>
          <w:szCs w:val="28"/>
          <w:lang w:eastAsia="ru-RU"/>
        </w:rPr>
      </w:pPr>
      <w:r w:rsidRPr="00855C01">
        <w:rPr>
          <w:rFonts w:ascii="Times New Roman" w:eastAsia="Times New Roman" w:hAnsi="Times New Roman" w:cs="Times New Roman"/>
          <w:b/>
          <w:bCs/>
          <w:color w:val="000000" w:themeColor="text1"/>
          <w:sz w:val="28"/>
          <w:szCs w:val="28"/>
          <w:lang w:eastAsia="ru-RU"/>
        </w:rPr>
        <w:lastRenderedPageBreak/>
        <w:t>14. Конфиденциальность</w:t>
      </w:r>
    </w:p>
    <w:p w14:paraId="022516F0" w14:textId="19CD6B12" w:rsidR="00185A88" w:rsidRPr="00855C01" w:rsidRDefault="00185A88" w:rsidP="00185A88">
      <w:pPr>
        <w:jc w:val="both"/>
        <w:rPr>
          <w:rFonts w:ascii="Times New Roman" w:hAnsi="Times New Roman" w:cs="Times New Roman"/>
          <w:sz w:val="28"/>
          <w:szCs w:val="28"/>
        </w:rPr>
      </w:pPr>
      <w:r w:rsidRPr="00855C01">
        <w:rPr>
          <w:rFonts w:ascii="Times New Roman" w:hAnsi="Times New Roman" w:cs="Times New Roman"/>
          <w:color w:val="000000" w:themeColor="text1"/>
          <w:sz w:val="28"/>
          <w:szCs w:val="28"/>
        </w:rPr>
        <w:t>14.1.</w:t>
      </w:r>
      <w:r w:rsidR="008D6381" w:rsidRPr="008D6381">
        <w:rPr>
          <w:rFonts w:ascii="Times New Roman" w:hAnsi="Times New Roman" w:cs="Times New Roman"/>
          <w:color w:val="000000" w:themeColor="text1"/>
          <w:sz w:val="28"/>
          <w:szCs w:val="28"/>
        </w:rPr>
        <w:t xml:space="preserve"> </w:t>
      </w:r>
      <w:r w:rsidR="008D6381" w:rsidRPr="0032647E">
        <w:rPr>
          <w:rFonts w:ascii="Times New Roman" w:hAnsi="Times New Roman" w:cs="Times New Roman"/>
          <w:color w:val="000000" w:themeColor="text1"/>
          <w:sz w:val="28"/>
          <w:szCs w:val="28"/>
        </w:rPr>
        <w:t>Сторона обязуется не разглашать содержание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 предоставления информации о деталях платежа по настоящему Договору в виде банковской выписки акционеру Заказчика</w:t>
      </w:r>
      <w:r w:rsidR="008D6381">
        <w:rPr>
          <w:rFonts w:ascii="Times New Roman" w:hAnsi="Times New Roman" w:cs="Times New Roman"/>
          <w:color w:val="000000" w:themeColor="text1"/>
          <w:sz w:val="28"/>
          <w:szCs w:val="28"/>
        </w:rPr>
        <w:t xml:space="preserve"> АО «ФНБ «Самрук-Казына»</w:t>
      </w:r>
      <w:r w:rsidR="008D6381" w:rsidRPr="0032647E">
        <w:rPr>
          <w:rFonts w:ascii="Times New Roman" w:hAnsi="Times New Roman" w:cs="Times New Roman"/>
          <w:color w:val="000000" w:themeColor="text1"/>
          <w:sz w:val="28"/>
          <w:szCs w:val="28"/>
        </w:rPr>
        <w:t>, в соответствии с корпоративными нормами,  либо иных случаев</w:t>
      </w:r>
      <w:r w:rsidR="008D6381" w:rsidRPr="003A5728">
        <w:rPr>
          <w:rFonts w:ascii="Times New Roman" w:hAnsi="Times New Roman" w:cs="Times New Roman"/>
          <w:sz w:val="28"/>
          <w:szCs w:val="28"/>
        </w:rPr>
        <w:t>, предусмотренных законодательством Республики Казахстан, а также случаев предоставления информации фондовым биржам или уполномоченным органам соответствующей юрисдикции в области регулирования рынка ценных бумаг.</w:t>
      </w:r>
    </w:p>
    <w:p w14:paraId="63ED9B19" w14:textId="77777777" w:rsidR="00185A88" w:rsidRPr="00855C01" w:rsidRDefault="00185A88" w:rsidP="00185A88">
      <w:pPr>
        <w:jc w:val="both"/>
        <w:rPr>
          <w:rFonts w:ascii="Times New Roman" w:hAnsi="Times New Roman" w:cs="Times New Roman"/>
          <w:sz w:val="28"/>
          <w:szCs w:val="28"/>
        </w:rPr>
      </w:pPr>
      <w:r w:rsidRPr="00855C01">
        <w:rPr>
          <w:rFonts w:ascii="Times New Roman" w:hAnsi="Times New Roman" w:cs="Times New Roman"/>
          <w:sz w:val="28"/>
          <w:szCs w:val="28"/>
        </w:rPr>
        <w:t> </w:t>
      </w:r>
      <w:r w:rsidRPr="00855C01">
        <w:rPr>
          <w:rFonts w:ascii="Times New Roman" w:hAnsi="Times New Roman" w:cs="Times New Roman"/>
          <w:sz w:val="28"/>
          <w:szCs w:val="28"/>
        </w:rPr>
        <w:t>14.2.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14:paraId="2D640AD7"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15. Прочие условия</w:t>
      </w:r>
    </w:p>
    <w:p w14:paraId="7200B52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15.1 Договор составлен на русском языке в </w:t>
      </w:r>
      <w:r w:rsidRPr="00855C01">
        <w:rPr>
          <w:rFonts w:ascii="Times New Roman" w:eastAsia="Times New Roman" w:hAnsi="Times New Roman" w:cs="Times New Roman"/>
          <w:b/>
          <w:bCs/>
          <w:sz w:val="28"/>
          <w:szCs w:val="28"/>
          <w:lang w:eastAsia="ru-RU"/>
        </w:rPr>
        <w:t>2 (двух)</w:t>
      </w:r>
      <w:r w:rsidRPr="00855C01">
        <w:rPr>
          <w:rFonts w:ascii="Times New Roman" w:eastAsia="Times New Roman" w:hAnsi="Times New Roman" w:cs="Times New Roman"/>
          <w:sz w:val="28"/>
          <w:szCs w:val="28"/>
          <w:lang w:eastAsia="ru-RU"/>
        </w:rPr>
        <w:t xml:space="preserve">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14:paraId="20321A85"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15.2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3D301E48"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15.3. Неотъемлемыми частями настоящего Договора являются:</w:t>
      </w:r>
    </w:p>
    <w:p w14:paraId="7A06924F" w14:textId="4BE75CE6"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15.3.1.</w:t>
      </w:r>
      <w:r w:rsidRPr="00855C01">
        <w:rPr>
          <w:rFonts w:ascii="Times New Roman" w:eastAsia="Times New Roman" w:hAnsi="Times New Roman" w:cs="Times New Roman"/>
          <w:sz w:val="28"/>
          <w:szCs w:val="28"/>
          <w:lang w:eastAsia="ru-RU"/>
        </w:rPr>
        <w:tab/>
        <w:t xml:space="preserve">Приложение № 1 – </w:t>
      </w:r>
      <w:r w:rsidR="00D01C93" w:rsidRPr="00855C01">
        <w:rPr>
          <w:rFonts w:ascii="Times New Roman" w:eastAsia="Times New Roman" w:hAnsi="Times New Roman" w:cs="Times New Roman"/>
          <w:sz w:val="28"/>
          <w:szCs w:val="28"/>
          <w:lang w:eastAsia="ru-RU"/>
        </w:rPr>
        <w:t>«Перечень приобретаемых товаров, работ и услуг»;</w:t>
      </w:r>
    </w:p>
    <w:p w14:paraId="6927DEF4"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15.3.2.</w:t>
      </w:r>
      <w:r w:rsidRPr="00855C01">
        <w:rPr>
          <w:rFonts w:ascii="Times New Roman" w:eastAsia="Times New Roman" w:hAnsi="Times New Roman" w:cs="Times New Roman"/>
          <w:sz w:val="28"/>
          <w:szCs w:val="28"/>
          <w:lang w:eastAsia="ru-RU"/>
        </w:rPr>
        <w:tab/>
        <w:t>Приложение № 2 – «Техническая спецификация»;</w:t>
      </w:r>
    </w:p>
    <w:p w14:paraId="39A11307"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r w:rsidRPr="00855C01">
        <w:rPr>
          <w:rFonts w:ascii="Times New Roman" w:eastAsia="Times New Roman" w:hAnsi="Times New Roman" w:cs="Times New Roman"/>
          <w:sz w:val="28"/>
          <w:szCs w:val="28"/>
          <w:lang w:eastAsia="ru-RU"/>
        </w:rPr>
        <w:t>15.3.3.</w:t>
      </w:r>
      <w:r w:rsidRPr="00855C01">
        <w:rPr>
          <w:rFonts w:ascii="Times New Roman" w:eastAsia="Times New Roman" w:hAnsi="Times New Roman" w:cs="Times New Roman"/>
          <w:sz w:val="28"/>
          <w:szCs w:val="28"/>
          <w:lang w:eastAsia="ru-RU"/>
        </w:rPr>
        <w:tab/>
        <w:t>Приложение № 3 – «</w:t>
      </w:r>
      <w:r w:rsidRPr="00855C01">
        <w:rPr>
          <w:rFonts w:ascii="Times New Roman" w:eastAsia="Times New Roman" w:hAnsi="Times New Roman" w:cs="Times New Roman"/>
          <w:bCs/>
          <w:iCs/>
          <w:sz w:val="28"/>
          <w:szCs w:val="28"/>
          <w:lang w:eastAsia="ru-RU"/>
        </w:rPr>
        <w:t>Отчетность по местному содержанию в работах и услугах</w:t>
      </w:r>
      <w:r w:rsidRPr="00855C01">
        <w:rPr>
          <w:rFonts w:ascii="Times New Roman" w:eastAsia="Times New Roman" w:hAnsi="Times New Roman" w:cs="Times New Roman"/>
          <w:sz w:val="28"/>
          <w:szCs w:val="28"/>
          <w:lang w:eastAsia="ru-RU"/>
        </w:rPr>
        <w:t>»;</w:t>
      </w:r>
    </w:p>
    <w:p w14:paraId="56945CBB" w14:textId="77777777" w:rsidR="00185A88" w:rsidRPr="00855C01" w:rsidRDefault="00185A88" w:rsidP="00185A88">
      <w:pPr>
        <w:spacing w:after="0" w:line="315" w:lineRule="atLeast"/>
        <w:jc w:val="both"/>
        <w:rPr>
          <w:rFonts w:ascii="Times New Roman" w:eastAsia="Times New Roman" w:hAnsi="Times New Roman" w:cs="Times New Roman"/>
          <w:sz w:val="28"/>
          <w:szCs w:val="28"/>
          <w:lang w:eastAsia="ru-RU"/>
        </w:rPr>
      </w:pPr>
    </w:p>
    <w:p w14:paraId="7A07D795" w14:textId="77777777" w:rsidR="00185A88" w:rsidRPr="00855C01" w:rsidRDefault="00185A88" w:rsidP="00185A88">
      <w:pPr>
        <w:spacing w:before="225" w:after="225" w:line="240" w:lineRule="auto"/>
        <w:jc w:val="center"/>
        <w:outlineLvl w:val="2"/>
        <w:rPr>
          <w:rFonts w:ascii="Times New Roman" w:eastAsia="Times New Roman" w:hAnsi="Times New Roman" w:cs="Times New Roman"/>
          <w:b/>
          <w:bCs/>
          <w:sz w:val="28"/>
          <w:szCs w:val="28"/>
          <w:lang w:eastAsia="ru-RU"/>
        </w:rPr>
      </w:pPr>
      <w:r w:rsidRPr="00855C01">
        <w:rPr>
          <w:rFonts w:ascii="Times New Roman" w:eastAsia="Times New Roman" w:hAnsi="Times New Roman" w:cs="Times New Roman"/>
          <w:b/>
          <w:bCs/>
          <w:sz w:val="28"/>
          <w:szCs w:val="28"/>
          <w:lang w:eastAsia="ru-RU"/>
        </w:rPr>
        <w:t>16. Юридические адреса и банковские реквизиты Сторон</w:t>
      </w:r>
    </w:p>
    <w:p w14:paraId="37724B40" w14:textId="2BD1F9AF" w:rsidR="00185A88" w:rsidRPr="00855C01" w:rsidRDefault="008D6381" w:rsidP="00A771FB">
      <w:pPr>
        <w:spacing w:after="150" w:line="315" w:lineRule="atLeast"/>
        <w:rPr>
          <w:rFonts w:ascii="Times New Roman" w:hAnsi="Times New Roman" w:cs="Times New Roman"/>
          <w:sz w:val="28"/>
          <w:szCs w:val="28"/>
        </w:rPr>
      </w:pPr>
      <w:r w:rsidRPr="003A5728">
        <w:rPr>
          <w:rFonts w:ascii="Times New Roman" w:eastAsia="Times New Roman" w:hAnsi="Times New Roman" w:cs="Times New Roman"/>
          <w:bCs/>
          <w:sz w:val="28"/>
          <w:szCs w:val="28"/>
          <w:lang w:eastAsia="ru-RU"/>
        </w:rPr>
        <w:t>Акционерное общество "Национальная атомная компания "Казатомпром"</w:t>
      </w:r>
      <w:r w:rsidRPr="003A5728">
        <w:rPr>
          <w:rFonts w:ascii="Times New Roman" w:eastAsia="Times New Roman" w:hAnsi="Times New Roman" w:cs="Times New Roman"/>
          <w:sz w:val="28"/>
          <w:szCs w:val="28"/>
          <w:lang w:eastAsia="ru-RU"/>
        </w:rPr>
        <w:br/>
      </w:r>
      <w:r w:rsidRPr="003A5728">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Нур-Султан</w:t>
      </w:r>
      <w:r w:rsidRPr="003A5728">
        <w:rPr>
          <w:rFonts w:ascii="Times New Roman" w:eastAsia="Times New Roman" w:hAnsi="Times New Roman" w:cs="Times New Roman"/>
          <w:bCs/>
          <w:sz w:val="28"/>
          <w:szCs w:val="28"/>
          <w:lang w:eastAsia="ru-RU"/>
        </w:rPr>
        <w:t xml:space="preserve">, район "Есиль", </w:t>
      </w:r>
      <w:r>
        <w:rPr>
          <w:rFonts w:ascii="Times New Roman" w:eastAsia="Times New Roman" w:hAnsi="Times New Roman" w:cs="Times New Roman"/>
          <w:bCs/>
          <w:sz w:val="28"/>
          <w:szCs w:val="28"/>
          <w:lang w:eastAsia="ru-RU"/>
        </w:rPr>
        <w:t>ул. Е</w:t>
      </w:r>
      <w:r w:rsidRPr="003A5728">
        <w:rPr>
          <w:rFonts w:ascii="Times New Roman" w:eastAsia="Times New Roman" w:hAnsi="Times New Roman" w:cs="Times New Roman"/>
          <w:bCs/>
          <w:sz w:val="28"/>
          <w:szCs w:val="28"/>
          <w:lang w:eastAsia="ru-RU"/>
        </w:rPr>
        <w:t xml:space="preserve">10, </w:t>
      </w:r>
      <w:r>
        <w:rPr>
          <w:rFonts w:ascii="Times New Roman" w:eastAsia="Times New Roman" w:hAnsi="Times New Roman" w:cs="Times New Roman"/>
          <w:bCs/>
          <w:sz w:val="28"/>
          <w:szCs w:val="28"/>
          <w:lang w:eastAsia="ru-RU"/>
        </w:rPr>
        <w:t>17/12</w:t>
      </w:r>
      <w:r w:rsidRPr="003A5728">
        <w:rPr>
          <w:rFonts w:ascii="Times New Roman" w:eastAsia="Times New Roman" w:hAnsi="Times New Roman" w:cs="Times New Roman"/>
          <w:sz w:val="28"/>
          <w:szCs w:val="28"/>
          <w:lang w:eastAsia="ru-RU"/>
        </w:rPr>
        <w:br/>
        <w:t>БИН </w:t>
      </w:r>
      <w:r w:rsidRPr="003A5728">
        <w:rPr>
          <w:rFonts w:ascii="Times New Roman" w:eastAsia="Times New Roman" w:hAnsi="Times New Roman" w:cs="Times New Roman"/>
          <w:bCs/>
          <w:sz w:val="28"/>
          <w:szCs w:val="28"/>
          <w:lang w:eastAsia="ru-RU"/>
        </w:rPr>
        <w:t>970240000816</w:t>
      </w:r>
      <w:r w:rsidRPr="003A5728">
        <w:rPr>
          <w:rFonts w:ascii="Times New Roman" w:eastAsia="Times New Roman" w:hAnsi="Times New Roman" w:cs="Times New Roman"/>
          <w:sz w:val="28"/>
          <w:szCs w:val="28"/>
          <w:lang w:eastAsia="ru-RU"/>
        </w:rPr>
        <w:br/>
        <w:t>БИК </w:t>
      </w:r>
      <w:r w:rsidRPr="003A5728">
        <w:rPr>
          <w:rFonts w:ascii="Times New Roman" w:eastAsia="Times New Roman" w:hAnsi="Times New Roman" w:cs="Times New Roman"/>
          <w:bCs/>
          <w:sz w:val="28"/>
          <w:szCs w:val="28"/>
          <w:lang w:eastAsia="ru-RU"/>
        </w:rPr>
        <w:t>HSBKKZKX</w:t>
      </w:r>
      <w:r w:rsidRPr="003A5728">
        <w:rPr>
          <w:rFonts w:ascii="Times New Roman" w:eastAsia="Times New Roman" w:hAnsi="Times New Roman" w:cs="Times New Roman"/>
          <w:sz w:val="28"/>
          <w:szCs w:val="28"/>
          <w:lang w:eastAsia="ru-RU"/>
        </w:rPr>
        <w:br/>
        <w:t>ИИК </w:t>
      </w:r>
      <w:r w:rsidRPr="003A5728">
        <w:rPr>
          <w:rFonts w:ascii="Times New Roman" w:eastAsia="Times New Roman" w:hAnsi="Times New Roman" w:cs="Times New Roman"/>
          <w:bCs/>
          <w:sz w:val="28"/>
          <w:szCs w:val="28"/>
          <w:lang w:eastAsia="ru-RU"/>
        </w:rPr>
        <w:t>KZ356010131000049659</w:t>
      </w:r>
      <w:r w:rsidRPr="003A5728">
        <w:rPr>
          <w:rFonts w:ascii="Times New Roman" w:eastAsia="Times New Roman" w:hAnsi="Times New Roman" w:cs="Times New Roman"/>
          <w:sz w:val="28"/>
          <w:szCs w:val="28"/>
          <w:lang w:eastAsia="ru-RU"/>
        </w:rPr>
        <w:br/>
      </w:r>
      <w:r w:rsidRPr="003A5728">
        <w:rPr>
          <w:rFonts w:ascii="Times New Roman" w:eastAsia="Times New Roman" w:hAnsi="Times New Roman" w:cs="Times New Roman"/>
          <w:bCs/>
          <w:sz w:val="28"/>
          <w:szCs w:val="28"/>
          <w:lang w:eastAsia="ru-RU"/>
        </w:rPr>
        <w:t>АО «</w:t>
      </w:r>
      <w:r w:rsidRPr="001C279E">
        <w:rPr>
          <w:rFonts w:ascii="Times New Roman" w:eastAsia="Times New Roman" w:hAnsi="Times New Roman" w:cs="Times New Roman"/>
          <w:bCs/>
          <w:sz w:val="28"/>
          <w:szCs w:val="28"/>
          <w:lang w:eastAsia="ru-RU"/>
        </w:rPr>
        <w:t>Народный сберегательный банк</w:t>
      </w:r>
      <w:r w:rsidRPr="003A5728">
        <w:rPr>
          <w:rFonts w:ascii="Times New Roman" w:eastAsia="Times New Roman" w:hAnsi="Times New Roman" w:cs="Times New Roman"/>
          <w:bCs/>
          <w:sz w:val="28"/>
          <w:szCs w:val="28"/>
          <w:lang w:eastAsia="ru-RU"/>
        </w:rPr>
        <w:t xml:space="preserve"> Казахстана»</w:t>
      </w:r>
      <w:r w:rsidRPr="003A5728">
        <w:rPr>
          <w:rFonts w:ascii="Times New Roman" w:eastAsia="Times New Roman" w:hAnsi="Times New Roman" w:cs="Times New Roman"/>
          <w:sz w:val="28"/>
          <w:szCs w:val="28"/>
          <w:lang w:eastAsia="ru-RU"/>
        </w:rPr>
        <w:br/>
        <w:t>Тел.: </w:t>
      </w:r>
      <w:r w:rsidRPr="003A5728">
        <w:rPr>
          <w:rFonts w:ascii="Times New Roman" w:eastAsia="Times New Roman" w:hAnsi="Times New Roman" w:cs="Times New Roman"/>
          <w:bCs/>
          <w:sz w:val="28"/>
          <w:szCs w:val="28"/>
          <w:lang w:eastAsia="ru-RU"/>
        </w:rPr>
        <w:t>+7 (717) 245-8333</w:t>
      </w:r>
      <w:r w:rsidRPr="003A5728">
        <w:rPr>
          <w:rFonts w:ascii="Times New Roman" w:eastAsia="Times New Roman" w:hAnsi="Times New Roman" w:cs="Times New Roman"/>
          <w:sz w:val="28"/>
          <w:szCs w:val="28"/>
          <w:lang w:eastAsia="ru-RU"/>
        </w:rPr>
        <w:br/>
      </w:r>
      <w:r w:rsidRPr="003A5728">
        <w:rPr>
          <w:rFonts w:ascii="Times New Roman" w:eastAsia="Times New Roman" w:hAnsi="Times New Roman" w:cs="Times New Roman"/>
          <w:bCs/>
          <w:sz w:val="28"/>
          <w:szCs w:val="28"/>
          <w:lang w:eastAsia="ru-RU"/>
        </w:rPr>
        <w:t>[Должность руководителя заказчика]</w:t>
      </w:r>
      <w:r w:rsidRPr="003A5728">
        <w:rPr>
          <w:rFonts w:ascii="Times New Roman" w:eastAsia="Times New Roman" w:hAnsi="Times New Roman" w:cs="Times New Roman"/>
          <w:sz w:val="28"/>
          <w:szCs w:val="28"/>
          <w:lang w:eastAsia="ru-RU"/>
        </w:rPr>
        <w:t> </w:t>
      </w:r>
      <w:r w:rsidRPr="003A5728">
        <w:rPr>
          <w:rFonts w:ascii="Times New Roman" w:eastAsia="Times New Roman" w:hAnsi="Times New Roman" w:cs="Times New Roman"/>
          <w:bCs/>
          <w:sz w:val="28"/>
          <w:szCs w:val="28"/>
          <w:lang w:eastAsia="ru-RU"/>
        </w:rPr>
        <w:t>[ФИО руководителя заказчика]</w:t>
      </w:r>
      <w:r w:rsidR="00A771FB">
        <w:rPr>
          <w:rFonts w:ascii="Times New Roman" w:eastAsia="Times New Roman" w:hAnsi="Times New Roman" w:cs="Times New Roman"/>
          <w:bCs/>
          <w:sz w:val="28"/>
          <w:szCs w:val="28"/>
          <w:lang w:eastAsia="ru-RU"/>
        </w:rPr>
        <w:tab/>
      </w:r>
    </w:p>
    <w:p w14:paraId="36BDB1D0" w14:textId="77777777" w:rsidR="00185A88" w:rsidRPr="00855C01" w:rsidRDefault="00185A88" w:rsidP="00185A88">
      <w:pPr>
        <w:jc w:val="both"/>
        <w:rPr>
          <w:rFonts w:ascii="Times New Roman" w:hAnsi="Times New Roman" w:cs="Times New Roman"/>
          <w:sz w:val="28"/>
          <w:szCs w:val="28"/>
        </w:rPr>
        <w:sectPr w:rsidR="00185A88" w:rsidRPr="00855C01" w:rsidSect="00486C18">
          <w:pgSz w:w="11906" w:h="16838"/>
          <w:pgMar w:top="1134" w:right="851" w:bottom="1134" w:left="1701" w:header="709" w:footer="709" w:gutter="0"/>
          <w:cols w:space="708"/>
          <w:docGrid w:linePitch="360"/>
        </w:sectPr>
      </w:pPr>
    </w:p>
    <w:p w14:paraId="265B510E" w14:textId="77777777" w:rsidR="00185A88" w:rsidRPr="00855C01" w:rsidRDefault="00185A88" w:rsidP="00185A88">
      <w:pPr>
        <w:jc w:val="both"/>
        <w:rPr>
          <w:rFonts w:ascii="Times New Roman" w:hAnsi="Times New Roman" w:cs="Times New Roman"/>
          <w:sz w:val="28"/>
          <w:szCs w:val="28"/>
        </w:rPr>
      </w:pPr>
    </w:p>
    <w:p w14:paraId="18414D6C" w14:textId="77777777" w:rsidR="00185A88" w:rsidRPr="00855C01" w:rsidRDefault="00185A88" w:rsidP="00185A88">
      <w:pPr>
        <w:jc w:val="both"/>
        <w:rPr>
          <w:rFonts w:ascii="Times New Roman" w:hAnsi="Times New Roman" w:cs="Times New Roman"/>
          <w:sz w:val="28"/>
          <w:szCs w:val="28"/>
        </w:rPr>
      </w:pPr>
    </w:p>
    <w:p w14:paraId="1C43D8B7" w14:textId="77777777" w:rsidR="00185A88" w:rsidRPr="00855C01" w:rsidRDefault="00185A88" w:rsidP="00185A88">
      <w:pPr>
        <w:spacing w:after="0"/>
        <w:jc w:val="right"/>
        <w:rPr>
          <w:rFonts w:ascii="Times New Roman" w:hAnsi="Times New Roman" w:cs="Times New Roman"/>
          <w:b/>
          <w:sz w:val="24"/>
          <w:szCs w:val="24"/>
        </w:rPr>
      </w:pPr>
      <w:r w:rsidRPr="00855C01">
        <w:rPr>
          <w:rFonts w:ascii="Times New Roman" w:hAnsi="Times New Roman" w:cs="Times New Roman"/>
          <w:b/>
          <w:sz w:val="24"/>
          <w:szCs w:val="24"/>
        </w:rPr>
        <w:t>Приложение № 1</w:t>
      </w:r>
    </w:p>
    <w:p w14:paraId="71DDABF6" w14:textId="77777777" w:rsidR="00185A88" w:rsidRPr="00855C01" w:rsidRDefault="00185A88" w:rsidP="00185A88">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r w:rsidRPr="00855C01">
        <w:rPr>
          <w:rFonts w:ascii="Times New Roman" w:hAnsi="Times New Roman" w:cs="Times New Roman"/>
          <w:b/>
          <w:sz w:val="24"/>
          <w:szCs w:val="24"/>
        </w:rPr>
        <w:t>к Договору</w:t>
      </w:r>
      <w:r w:rsidRPr="00855C01">
        <w:rPr>
          <w:rFonts w:ascii="Times New Roman" w:eastAsia="Times New Roman" w:hAnsi="Times New Roman" w:cs="Times New Roman"/>
          <w:b/>
          <w:sz w:val="24"/>
          <w:szCs w:val="24"/>
          <w:lang w:eastAsia="ru-RU"/>
        </w:rPr>
        <w:t xml:space="preserve"> _____</w:t>
      </w:r>
    </w:p>
    <w:p w14:paraId="601AE125" w14:textId="77777777" w:rsidR="00185A88" w:rsidRPr="00855C01" w:rsidRDefault="00185A88" w:rsidP="00185A88">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p>
    <w:p w14:paraId="023C2E20" w14:textId="77777777" w:rsidR="00185A88" w:rsidRPr="00855C01" w:rsidRDefault="00185A88" w:rsidP="00185A88">
      <w:pPr>
        <w:tabs>
          <w:tab w:val="left" w:pos="708"/>
        </w:tabs>
        <w:suppressAutoHyphens/>
        <w:spacing w:after="0" w:line="240" w:lineRule="auto"/>
        <w:rPr>
          <w:rFonts w:ascii="Times New Roman" w:eastAsia="Times New Roman" w:hAnsi="Times New Roman" w:cs="Times New Roman"/>
          <w:b/>
          <w:sz w:val="24"/>
          <w:szCs w:val="24"/>
          <w:lang w:eastAsia="ru-RU"/>
        </w:rPr>
      </w:pP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r>
      <w:r w:rsidRPr="00855C01">
        <w:rPr>
          <w:rFonts w:ascii="Times New Roman" w:eastAsia="Times New Roman" w:hAnsi="Times New Roman" w:cs="Times New Roman"/>
          <w:b/>
          <w:sz w:val="24"/>
          <w:szCs w:val="24"/>
          <w:lang w:eastAsia="ru-RU"/>
        </w:rPr>
        <w:tab/>
        <w:t xml:space="preserve"> </w:t>
      </w:r>
    </w:p>
    <w:p w14:paraId="59C22165" w14:textId="77777777" w:rsidR="00185A88" w:rsidRPr="00855C01" w:rsidRDefault="00185A88" w:rsidP="00185A88">
      <w:pPr>
        <w:spacing w:after="0"/>
        <w:ind w:firstLine="851"/>
        <w:rPr>
          <w:rFonts w:ascii="Times New Roman" w:hAnsi="Times New Roman" w:cs="Times New Roman"/>
          <w:sz w:val="24"/>
          <w:szCs w:val="24"/>
        </w:rPr>
      </w:pPr>
      <w:r w:rsidRPr="00855C01">
        <w:rPr>
          <w:rFonts w:ascii="Times New Roman" w:hAnsi="Times New Roman" w:cs="Times New Roman"/>
          <w:sz w:val="24"/>
          <w:szCs w:val="24"/>
        </w:rPr>
        <w:t> </w:t>
      </w:r>
    </w:p>
    <w:p w14:paraId="0787FA23" w14:textId="77777777" w:rsidR="00185A88" w:rsidRPr="00855C01" w:rsidRDefault="00185A88" w:rsidP="00185A88">
      <w:pPr>
        <w:spacing w:after="0"/>
        <w:jc w:val="center"/>
        <w:outlineLvl w:val="0"/>
        <w:rPr>
          <w:rFonts w:ascii="Times New Roman" w:hAnsi="Times New Roman" w:cs="Times New Roman"/>
          <w:sz w:val="24"/>
          <w:szCs w:val="24"/>
        </w:rPr>
      </w:pPr>
      <w:r w:rsidRPr="00855C01">
        <w:rPr>
          <w:rFonts w:ascii="Times New Roman" w:hAnsi="Times New Roman" w:cs="Times New Roman"/>
          <w:b/>
          <w:bCs/>
          <w:sz w:val="24"/>
          <w:szCs w:val="24"/>
        </w:rPr>
        <w:t>Перечень приобретаемых товаров, работ и услуг</w:t>
      </w:r>
    </w:p>
    <w:p w14:paraId="0693BE0D" w14:textId="77777777" w:rsidR="00185A88" w:rsidRPr="00855C01" w:rsidRDefault="00185A88" w:rsidP="00185A88">
      <w:pPr>
        <w:spacing w:after="0" w:line="240" w:lineRule="auto"/>
        <w:ind w:firstLine="851"/>
        <w:jc w:val="both"/>
        <w:rPr>
          <w:rFonts w:ascii="Times New Roman" w:hAnsi="Times New Roman" w:cs="Times New Roman"/>
          <w:sz w:val="24"/>
          <w:szCs w:val="24"/>
        </w:rPr>
      </w:pPr>
    </w:p>
    <w:tbl>
      <w:tblPr>
        <w:tblW w:w="1459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88"/>
        <w:gridCol w:w="1701"/>
        <w:gridCol w:w="1842"/>
        <w:gridCol w:w="742"/>
        <w:gridCol w:w="1445"/>
        <w:gridCol w:w="1134"/>
        <w:gridCol w:w="1417"/>
        <w:gridCol w:w="1497"/>
        <w:gridCol w:w="1141"/>
        <w:gridCol w:w="1476"/>
        <w:gridCol w:w="1214"/>
      </w:tblGrid>
      <w:tr w:rsidR="00185A88" w:rsidRPr="00855C01" w14:paraId="11209252" w14:textId="77777777" w:rsidTr="00052170">
        <w:trPr>
          <w:trHeight w:val="1529"/>
        </w:trPr>
        <w:tc>
          <w:tcPr>
            <w:tcW w:w="988"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6CEEA813"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 строки ПП</w:t>
            </w:r>
          </w:p>
        </w:tc>
        <w:tc>
          <w:tcPr>
            <w:tcW w:w="170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AB2D951"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Наименование, краткая характеристика</w:t>
            </w:r>
          </w:p>
        </w:tc>
        <w:tc>
          <w:tcPr>
            <w:tcW w:w="1842" w:type="dxa"/>
            <w:tcBorders>
              <w:top w:val="single" w:sz="4" w:space="0" w:color="auto"/>
              <w:left w:val="single" w:sz="8" w:space="0" w:color="auto"/>
              <w:bottom w:val="single" w:sz="8" w:space="0" w:color="auto"/>
              <w:right w:val="single" w:sz="8" w:space="0" w:color="auto"/>
            </w:tcBorders>
            <w:vAlign w:val="center"/>
            <w:hideMark/>
          </w:tcPr>
          <w:p w14:paraId="5A47A801" w14:textId="77777777" w:rsidR="00185A88" w:rsidRPr="00855C01" w:rsidRDefault="00185A88" w:rsidP="00822322">
            <w:pPr>
              <w:spacing w:after="0" w:line="115" w:lineRule="atLeast"/>
              <w:jc w:val="center"/>
              <w:rPr>
                <w:rFonts w:ascii="Times New Roman" w:hAnsi="Times New Roman" w:cs="Times New Roman"/>
                <w:b/>
                <w:bCs/>
              </w:rPr>
            </w:pPr>
            <w:r w:rsidRPr="00855C01">
              <w:rPr>
                <w:rFonts w:ascii="Times New Roman" w:hAnsi="Times New Roman" w:cs="Times New Roman"/>
                <w:b/>
                <w:bCs/>
              </w:rPr>
              <w:t>Дополнительная характеристика</w:t>
            </w:r>
          </w:p>
        </w:tc>
        <w:tc>
          <w:tcPr>
            <w:tcW w:w="74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A051552"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К-во</w:t>
            </w:r>
          </w:p>
        </w:tc>
        <w:tc>
          <w:tcPr>
            <w:tcW w:w="144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00F8DEF"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Цена за единицу</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FC4C491"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Ед. изм.</w:t>
            </w:r>
          </w:p>
        </w:tc>
        <w:tc>
          <w:tcPr>
            <w:tcW w:w="141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AB5D819"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Сумма, без НДС</w:t>
            </w:r>
          </w:p>
        </w:tc>
        <w:tc>
          <w:tcPr>
            <w:tcW w:w="149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5D303470"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Место поставки</w:t>
            </w:r>
          </w:p>
        </w:tc>
        <w:tc>
          <w:tcPr>
            <w:tcW w:w="114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D58821C"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Условия поставки</w:t>
            </w:r>
          </w:p>
        </w:tc>
        <w:tc>
          <w:tcPr>
            <w:tcW w:w="1476" w:type="dxa"/>
            <w:tcBorders>
              <w:top w:val="single" w:sz="4" w:space="0" w:color="auto"/>
              <w:left w:val="single" w:sz="8" w:space="0" w:color="auto"/>
              <w:bottom w:val="single" w:sz="8" w:space="0" w:color="auto"/>
              <w:right w:val="single" w:sz="8" w:space="0" w:color="auto"/>
            </w:tcBorders>
          </w:tcPr>
          <w:p w14:paraId="67842258" w14:textId="77777777" w:rsidR="00185A88" w:rsidRPr="00855C01" w:rsidRDefault="00185A88" w:rsidP="00822322">
            <w:pPr>
              <w:spacing w:after="0" w:line="115" w:lineRule="atLeast"/>
              <w:jc w:val="center"/>
              <w:rPr>
                <w:rFonts w:ascii="Times New Roman" w:hAnsi="Times New Roman" w:cs="Times New Roman"/>
                <w:b/>
                <w:bCs/>
              </w:rPr>
            </w:pPr>
          </w:p>
          <w:p w14:paraId="53267052" w14:textId="77777777" w:rsidR="00185A88" w:rsidRPr="00855C01" w:rsidRDefault="00185A88" w:rsidP="00822322">
            <w:pPr>
              <w:spacing w:after="0" w:line="115" w:lineRule="atLeast"/>
              <w:jc w:val="center"/>
              <w:rPr>
                <w:rFonts w:ascii="Times New Roman" w:hAnsi="Times New Roman" w:cs="Times New Roman"/>
                <w:b/>
                <w:bCs/>
              </w:rPr>
            </w:pPr>
          </w:p>
          <w:p w14:paraId="04AFD847" w14:textId="77777777" w:rsidR="00185A88" w:rsidRPr="00855C01" w:rsidRDefault="00185A88" w:rsidP="00822322">
            <w:pPr>
              <w:spacing w:after="0" w:line="115" w:lineRule="atLeast"/>
              <w:jc w:val="center"/>
              <w:rPr>
                <w:rFonts w:ascii="Times New Roman" w:hAnsi="Times New Roman" w:cs="Times New Roman"/>
                <w:b/>
                <w:bCs/>
              </w:rPr>
            </w:pPr>
            <w:r w:rsidRPr="00855C01">
              <w:rPr>
                <w:rFonts w:ascii="Times New Roman" w:hAnsi="Times New Roman" w:cs="Times New Roman"/>
                <w:b/>
                <w:bCs/>
              </w:rPr>
              <w:t>Срок</w:t>
            </w:r>
          </w:p>
          <w:p w14:paraId="6908D124" w14:textId="77777777" w:rsidR="00185A88" w:rsidRPr="00855C01" w:rsidRDefault="00185A88" w:rsidP="00822322">
            <w:pPr>
              <w:spacing w:after="0" w:line="115" w:lineRule="atLeast"/>
              <w:jc w:val="center"/>
              <w:rPr>
                <w:rFonts w:ascii="Times New Roman" w:hAnsi="Times New Roman" w:cs="Times New Roman"/>
                <w:b/>
                <w:bCs/>
              </w:rPr>
            </w:pPr>
            <w:r w:rsidRPr="00855C01">
              <w:rPr>
                <w:rFonts w:ascii="Times New Roman" w:hAnsi="Times New Roman" w:cs="Times New Roman"/>
                <w:b/>
                <w:bCs/>
              </w:rPr>
              <w:t>поставки</w:t>
            </w:r>
          </w:p>
        </w:tc>
        <w:tc>
          <w:tcPr>
            <w:tcW w:w="1214"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124C3882" w14:textId="77777777" w:rsidR="00185A88" w:rsidRPr="00855C01" w:rsidRDefault="00185A88" w:rsidP="00822322">
            <w:pPr>
              <w:spacing w:after="0" w:line="115" w:lineRule="atLeast"/>
              <w:jc w:val="center"/>
              <w:rPr>
                <w:rFonts w:ascii="Times New Roman" w:hAnsi="Times New Roman" w:cs="Times New Roman"/>
              </w:rPr>
            </w:pPr>
            <w:r w:rsidRPr="00855C01">
              <w:rPr>
                <w:rFonts w:ascii="Times New Roman" w:hAnsi="Times New Roman" w:cs="Times New Roman"/>
                <w:b/>
                <w:bCs/>
              </w:rPr>
              <w:t>Условия оплаты</w:t>
            </w:r>
          </w:p>
        </w:tc>
      </w:tr>
      <w:tr w:rsidR="00185A88" w:rsidRPr="00A771FB" w14:paraId="2DAC2BFF" w14:textId="77777777" w:rsidTr="00052170">
        <w:trPr>
          <w:trHeight w:val="27"/>
        </w:trPr>
        <w:tc>
          <w:tcPr>
            <w:tcW w:w="988"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299A0505" w14:textId="4EC9979C" w:rsidR="00185A88" w:rsidRPr="00A771FB" w:rsidRDefault="008F246C">
            <w:pPr>
              <w:spacing w:after="0" w:line="65" w:lineRule="atLeast"/>
              <w:jc w:val="center"/>
              <w:rPr>
                <w:rFonts w:ascii="Times New Roman" w:hAnsi="Times New Roman" w:cs="Times New Roman"/>
                <w:color w:val="000000"/>
              </w:rPr>
            </w:pPr>
            <w:r w:rsidRPr="00A771FB">
              <w:rPr>
                <w:rFonts w:ascii="Times New Roman" w:hAnsi="Times New Roman" w:cs="Times New Roman"/>
                <w:color w:val="000000"/>
              </w:rPr>
              <w:t>315 У</w:t>
            </w:r>
          </w:p>
        </w:tc>
        <w:tc>
          <w:tcPr>
            <w:tcW w:w="17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14BF5142" w14:textId="77777777" w:rsidR="00086E67" w:rsidRPr="00855C01" w:rsidRDefault="00086E67" w:rsidP="00086E67">
            <w:pPr>
              <w:spacing w:after="0" w:line="240" w:lineRule="auto"/>
              <w:jc w:val="center"/>
              <w:rPr>
                <w:rFonts w:ascii="Times New Roman" w:hAnsi="Times New Roman" w:cs="Times New Roman"/>
                <w:color w:val="000000"/>
              </w:rPr>
            </w:pPr>
            <w:r w:rsidRPr="00855C01">
              <w:rPr>
                <w:rFonts w:ascii="Times New Roman" w:hAnsi="Times New Roman" w:cs="Times New Roman"/>
                <w:color w:val="000000"/>
              </w:rPr>
              <w:t>Услуги по проведению технического аудита</w:t>
            </w:r>
          </w:p>
          <w:p w14:paraId="0A9D0C8C" w14:textId="77777777" w:rsidR="00185A88" w:rsidRPr="00A771FB" w:rsidRDefault="00185A88" w:rsidP="00822322">
            <w:pPr>
              <w:spacing w:after="0" w:line="65" w:lineRule="atLeast"/>
              <w:jc w:val="center"/>
              <w:rPr>
                <w:rFonts w:ascii="Times New Roman" w:hAnsi="Times New Roman" w:cs="Times New Roman"/>
                <w:color w:val="000000"/>
              </w:rPr>
            </w:pPr>
          </w:p>
        </w:tc>
        <w:tc>
          <w:tcPr>
            <w:tcW w:w="1842" w:type="dxa"/>
            <w:tcBorders>
              <w:top w:val="single" w:sz="8" w:space="0" w:color="auto"/>
              <w:left w:val="single" w:sz="8" w:space="0" w:color="auto"/>
              <w:bottom w:val="single" w:sz="8" w:space="0" w:color="auto"/>
              <w:right w:val="single" w:sz="8" w:space="0" w:color="auto"/>
            </w:tcBorders>
            <w:vAlign w:val="center"/>
          </w:tcPr>
          <w:p w14:paraId="45F719D8" w14:textId="198363DA" w:rsidR="00086E67" w:rsidRPr="00855C01" w:rsidRDefault="00086E67" w:rsidP="00086E67">
            <w:pPr>
              <w:spacing w:after="0" w:line="240" w:lineRule="auto"/>
              <w:jc w:val="center"/>
              <w:rPr>
                <w:rFonts w:ascii="Times New Roman" w:hAnsi="Times New Roman" w:cs="Times New Roman"/>
                <w:color w:val="000000"/>
              </w:rPr>
            </w:pPr>
            <w:r w:rsidRPr="00855C01">
              <w:rPr>
                <w:rFonts w:ascii="Times New Roman" w:hAnsi="Times New Roman" w:cs="Times New Roman"/>
                <w:color w:val="000000"/>
              </w:rPr>
              <w:t>Проведение аудита в области пожарной безопасности</w:t>
            </w:r>
            <w:r w:rsidR="00A771FB">
              <w:rPr>
                <w:rFonts w:ascii="Times New Roman" w:hAnsi="Times New Roman" w:cs="Times New Roman"/>
                <w:color w:val="000000"/>
              </w:rPr>
              <w:t xml:space="preserve"> в </w:t>
            </w:r>
            <w:r w:rsidR="00A771FB" w:rsidRPr="00A771FB">
              <w:rPr>
                <w:rFonts w:ascii="Times New Roman" w:hAnsi="Times New Roman" w:cs="Times New Roman"/>
                <w:color w:val="000000"/>
              </w:rPr>
              <w:t>здании расположенного по адресу: г.Нур-Султан, район "Есиль", ул. Е10, 17/12</w:t>
            </w:r>
          </w:p>
          <w:p w14:paraId="33A75C25" w14:textId="77777777" w:rsidR="00185A88" w:rsidRPr="00A771FB" w:rsidRDefault="00185A88" w:rsidP="00822322">
            <w:pPr>
              <w:spacing w:after="0" w:line="65" w:lineRule="atLeast"/>
              <w:jc w:val="center"/>
              <w:rPr>
                <w:rFonts w:ascii="Times New Roman" w:hAnsi="Times New Roman" w:cs="Times New Roman"/>
                <w:color w:val="000000"/>
              </w:rPr>
            </w:pPr>
          </w:p>
        </w:tc>
        <w:tc>
          <w:tcPr>
            <w:tcW w:w="7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686C7C4" w14:textId="77777777" w:rsidR="00185A88" w:rsidRPr="00A771FB" w:rsidRDefault="00086E67" w:rsidP="00822322">
            <w:pPr>
              <w:spacing w:after="0" w:line="65" w:lineRule="atLeast"/>
              <w:jc w:val="center"/>
              <w:rPr>
                <w:rFonts w:ascii="Times New Roman" w:hAnsi="Times New Roman" w:cs="Times New Roman"/>
                <w:color w:val="000000"/>
              </w:rPr>
            </w:pPr>
            <w:r w:rsidRPr="00A771FB">
              <w:rPr>
                <w:rFonts w:ascii="Times New Roman" w:hAnsi="Times New Roman" w:cs="Times New Roman"/>
                <w:color w:val="000000"/>
              </w:rPr>
              <w:t>1</w:t>
            </w:r>
          </w:p>
        </w:tc>
        <w:tc>
          <w:tcPr>
            <w:tcW w:w="144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BAA7940" w14:textId="77777777" w:rsidR="00185A88" w:rsidRPr="00A771FB" w:rsidRDefault="00185A88" w:rsidP="00822322">
            <w:pPr>
              <w:spacing w:after="0" w:line="65" w:lineRule="atLeast"/>
              <w:jc w:val="center"/>
              <w:rPr>
                <w:rFonts w:ascii="Times New Roman" w:hAnsi="Times New Roman" w:cs="Times New Roman"/>
                <w:color w:val="000000"/>
              </w:rPr>
            </w:pPr>
          </w:p>
          <w:p w14:paraId="05FA7E4B" w14:textId="77777777" w:rsidR="00E3684C" w:rsidRPr="00855C01" w:rsidRDefault="00E3684C" w:rsidP="00086E67">
            <w:pPr>
              <w:spacing w:after="0" w:line="240" w:lineRule="auto"/>
              <w:jc w:val="center"/>
              <w:rPr>
                <w:rFonts w:ascii="Times New Roman" w:hAnsi="Times New Roman" w:cs="Times New Roman"/>
                <w:color w:val="000000"/>
              </w:rPr>
            </w:pPr>
          </w:p>
          <w:p w14:paraId="75CBC867" w14:textId="315797E2" w:rsidR="00086E67" w:rsidRPr="00855C01" w:rsidRDefault="00086E67" w:rsidP="00086E67">
            <w:pPr>
              <w:spacing w:after="0" w:line="240" w:lineRule="auto"/>
              <w:jc w:val="center"/>
              <w:rPr>
                <w:rFonts w:ascii="Times New Roman" w:hAnsi="Times New Roman" w:cs="Times New Roman"/>
                <w:color w:val="000000"/>
              </w:rPr>
            </w:pPr>
            <w:r w:rsidRPr="00855C01">
              <w:rPr>
                <w:rFonts w:ascii="Times New Roman" w:hAnsi="Times New Roman" w:cs="Times New Roman"/>
                <w:color w:val="000000"/>
              </w:rPr>
              <w:t>5</w:t>
            </w:r>
            <w:r w:rsidR="00E3684C" w:rsidRPr="00855C01">
              <w:rPr>
                <w:rFonts w:ascii="Times New Roman" w:hAnsi="Times New Roman" w:cs="Times New Roman"/>
                <w:color w:val="000000"/>
              </w:rPr>
              <w:t> 106 175</w:t>
            </w:r>
            <w:r w:rsidRPr="00855C01">
              <w:rPr>
                <w:rFonts w:ascii="Times New Roman" w:hAnsi="Times New Roman" w:cs="Times New Roman"/>
                <w:color w:val="000000"/>
              </w:rPr>
              <w:t>,00</w:t>
            </w:r>
          </w:p>
          <w:p w14:paraId="25D40A5C" w14:textId="77777777" w:rsidR="00185A88" w:rsidRPr="00A771FB" w:rsidRDefault="00185A88" w:rsidP="00822322">
            <w:pPr>
              <w:spacing w:after="0" w:line="65" w:lineRule="atLeast"/>
              <w:jc w:val="center"/>
              <w:rPr>
                <w:rFonts w:ascii="Times New Roman" w:hAnsi="Times New Roman" w:cs="Times New Roman"/>
                <w:color w:val="000000"/>
              </w:rPr>
            </w:pPr>
          </w:p>
          <w:p w14:paraId="529E3779" w14:textId="77777777" w:rsidR="00185A88" w:rsidRPr="00A771FB" w:rsidRDefault="00185A88" w:rsidP="00822322">
            <w:pPr>
              <w:spacing w:after="0" w:line="65" w:lineRule="atLeast"/>
              <w:jc w:val="center"/>
              <w:rPr>
                <w:rFonts w:ascii="Times New Roman" w:hAnsi="Times New Roman" w:cs="Times New Roman"/>
                <w:color w:val="000000"/>
              </w:rPr>
            </w:pP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AC304CF" w14:textId="77777777" w:rsidR="00185A88" w:rsidRPr="00A771FB" w:rsidRDefault="00086E67" w:rsidP="00822322">
            <w:pPr>
              <w:spacing w:after="0" w:line="65" w:lineRule="atLeast"/>
              <w:jc w:val="center"/>
              <w:rPr>
                <w:rFonts w:ascii="Times New Roman" w:hAnsi="Times New Roman" w:cs="Times New Roman"/>
                <w:color w:val="000000"/>
              </w:rPr>
            </w:pPr>
            <w:r w:rsidRPr="00A771FB">
              <w:rPr>
                <w:rFonts w:ascii="Times New Roman" w:hAnsi="Times New Roman" w:cs="Times New Roman"/>
                <w:color w:val="000000"/>
              </w:rPr>
              <w:t>тенге</w:t>
            </w:r>
          </w:p>
        </w:tc>
        <w:tc>
          <w:tcPr>
            <w:tcW w:w="141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69C4999" w14:textId="77777777" w:rsidR="00E3684C" w:rsidRPr="00855C01" w:rsidRDefault="00E3684C" w:rsidP="00086E67">
            <w:pPr>
              <w:spacing w:after="0" w:line="240" w:lineRule="auto"/>
              <w:jc w:val="center"/>
              <w:rPr>
                <w:rFonts w:ascii="Times New Roman" w:hAnsi="Times New Roman" w:cs="Times New Roman"/>
                <w:color w:val="000000"/>
              </w:rPr>
            </w:pPr>
          </w:p>
          <w:p w14:paraId="74C04899" w14:textId="77777777" w:rsidR="00086E67" w:rsidRPr="00855C01" w:rsidRDefault="00086E67" w:rsidP="00086E67">
            <w:pPr>
              <w:spacing w:after="0" w:line="240" w:lineRule="auto"/>
              <w:jc w:val="center"/>
              <w:rPr>
                <w:rFonts w:ascii="Times New Roman" w:hAnsi="Times New Roman" w:cs="Times New Roman"/>
                <w:color w:val="000000"/>
              </w:rPr>
            </w:pPr>
            <w:r w:rsidRPr="00855C01">
              <w:rPr>
                <w:rFonts w:ascii="Times New Roman" w:hAnsi="Times New Roman" w:cs="Times New Roman"/>
                <w:color w:val="000000"/>
              </w:rPr>
              <w:t>5 106 175,00</w:t>
            </w:r>
          </w:p>
          <w:p w14:paraId="0FAE0381" w14:textId="77777777" w:rsidR="00185A88" w:rsidRPr="00A771FB" w:rsidRDefault="00185A88" w:rsidP="00822322">
            <w:pPr>
              <w:spacing w:after="0"/>
              <w:jc w:val="center"/>
              <w:rPr>
                <w:rFonts w:ascii="Times New Roman" w:hAnsi="Times New Roman" w:cs="Times New Roman"/>
                <w:color w:val="000000"/>
              </w:rPr>
            </w:pPr>
          </w:p>
        </w:tc>
        <w:tc>
          <w:tcPr>
            <w:tcW w:w="149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21C93153" w14:textId="77777777" w:rsidR="00E3684C" w:rsidRPr="00A771FB" w:rsidRDefault="00E3684C" w:rsidP="00086E67">
            <w:pPr>
              <w:spacing w:after="0" w:line="240" w:lineRule="auto"/>
              <w:jc w:val="center"/>
              <w:rPr>
                <w:rFonts w:ascii="Times New Roman" w:hAnsi="Times New Roman" w:cs="Times New Roman"/>
                <w:color w:val="000000"/>
              </w:rPr>
            </w:pPr>
          </w:p>
          <w:p w14:paraId="3E75FF3D" w14:textId="086A92CB" w:rsidR="00086E67" w:rsidRPr="00A771FB" w:rsidRDefault="00086E67" w:rsidP="00086E67">
            <w:pPr>
              <w:spacing w:after="0" w:line="240" w:lineRule="auto"/>
              <w:jc w:val="center"/>
              <w:rPr>
                <w:rFonts w:ascii="Times New Roman" w:hAnsi="Times New Roman" w:cs="Times New Roman"/>
                <w:color w:val="000000"/>
              </w:rPr>
            </w:pPr>
            <w:r w:rsidRPr="00A771FB">
              <w:rPr>
                <w:rFonts w:ascii="Times New Roman" w:hAnsi="Times New Roman" w:cs="Times New Roman"/>
                <w:color w:val="000000"/>
              </w:rPr>
              <w:t>г. Нур-Султан, ул. Е-10</w:t>
            </w:r>
            <w:r w:rsidR="004752A0" w:rsidRPr="00A771FB">
              <w:rPr>
                <w:rFonts w:ascii="Times New Roman" w:hAnsi="Times New Roman" w:cs="Times New Roman"/>
                <w:color w:val="000000"/>
              </w:rPr>
              <w:t xml:space="preserve">, </w:t>
            </w:r>
            <w:r w:rsidRPr="00A771FB">
              <w:rPr>
                <w:rFonts w:ascii="Times New Roman" w:hAnsi="Times New Roman" w:cs="Times New Roman"/>
                <w:color w:val="000000"/>
              </w:rPr>
              <w:t>д. 17/12</w:t>
            </w:r>
          </w:p>
          <w:p w14:paraId="4FCDA8F1" w14:textId="77777777" w:rsidR="00185A88" w:rsidRPr="00A771FB" w:rsidRDefault="00185A88" w:rsidP="00822322">
            <w:pPr>
              <w:spacing w:after="0"/>
              <w:jc w:val="center"/>
              <w:rPr>
                <w:rFonts w:ascii="Times New Roman" w:hAnsi="Times New Roman" w:cs="Times New Roman"/>
                <w:color w:val="000000"/>
              </w:rPr>
            </w:pPr>
          </w:p>
        </w:tc>
        <w:tc>
          <w:tcPr>
            <w:tcW w:w="11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FD700F7" w14:textId="77777777" w:rsidR="00185A88" w:rsidRPr="00A771FB" w:rsidRDefault="00E3684C" w:rsidP="00822322">
            <w:pPr>
              <w:spacing w:after="0" w:line="65" w:lineRule="atLeast"/>
              <w:jc w:val="center"/>
              <w:rPr>
                <w:rFonts w:ascii="Times New Roman" w:hAnsi="Times New Roman" w:cs="Times New Roman"/>
                <w:color w:val="000000"/>
              </w:rPr>
            </w:pPr>
            <w:r w:rsidRPr="00A771FB">
              <w:rPr>
                <w:rFonts w:ascii="Times New Roman" w:hAnsi="Times New Roman" w:cs="Times New Roman"/>
                <w:color w:val="000000"/>
              </w:rPr>
              <w:t>-</w:t>
            </w:r>
          </w:p>
        </w:tc>
        <w:tc>
          <w:tcPr>
            <w:tcW w:w="1476" w:type="dxa"/>
            <w:tcBorders>
              <w:top w:val="single" w:sz="8" w:space="0" w:color="auto"/>
              <w:left w:val="single" w:sz="8" w:space="0" w:color="auto"/>
              <w:bottom w:val="single" w:sz="8" w:space="0" w:color="auto"/>
              <w:right w:val="single" w:sz="8" w:space="0" w:color="auto"/>
            </w:tcBorders>
          </w:tcPr>
          <w:p w14:paraId="6194ECCF" w14:textId="1C803E2A" w:rsidR="00185A88" w:rsidRPr="00A771FB" w:rsidRDefault="00A771FB">
            <w:pPr>
              <w:spacing w:after="0" w:line="65" w:lineRule="atLeast"/>
              <w:jc w:val="center"/>
              <w:rPr>
                <w:rFonts w:ascii="Times New Roman" w:hAnsi="Times New Roman" w:cs="Times New Roman"/>
                <w:color w:val="000000"/>
              </w:rPr>
            </w:pPr>
            <w:r>
              <w:rPr>
                <w:rFonts w:ascii="Times New Roman" w:hAnsi="Times New Roman" w:cs="Times New Roman"/>
                <w:color w:val="000000"/>
              </w:rPr>
              <w:t xml:space="preserve">С даты подписания договора </w:t>
            </w:r>
            <w:r w:rsidR="00E3684C" w:rsidRPr="00A771FB">
              <w:rPr>
                <w:rFonts w:ascii="Times New Roman" w:hAnsi="Times New Roman" w:cs="Times New Roman"/>
                <w:color w:val="000000"/>
              </w:rPr>
              <w:t xml:space="preserve">в </w:t>
            </w:r>
            <w:r w:rsidR="004752A0" w:rsidRPr="00A771FB">
              <w:rPr>
                <w:rFonts w:ascii="Times New Roman" w:hAnsi="Times New Roman" w:cs="Times New Roman"/>
                <w:color w:val="000000"/>
              </w:rPr>
              <w:t xml:space="preserve">течение </w:t>
            </w:r>
            <w:r w:rsidR="00086E67" w:rsidRPr="00A771FB">
              <w:rPr>
                <w:rFonts w:ascii="Times New Roman" w:hAnsi="Times New Roman" w:cs="Times New Roman"/>
                <w:color w:val="000000"/>
              </w:rPr>
              <w:t>30</w:t>
            </w:r>
            <w:r w:rsidR="008F246C" w:rsidRPr="00A771FB">
              <w:rPr>
                <w:rFonts w:ascii="Times New Roman" w:hAnsi="Times New Roman" w:cs="Times New Roman"/>
                <w:color w:val="000000"/>
              </w:rPr>
              <w:t xml:space="preserve"> </w:t>
            </w:r>
            <w:r w:rsidR="004752A0" w:rsidRPr="00A771FB">
              <w:rPr>
                <w:rFonts w:ascii="Times New Roman" w:hAnsi="Times New Roman" w:cs="Times New Roman"/>
                <w:color w:val="000000"/>
              </w:rPr>
              <w:t xml:space="preserve">календарных дней </w:t>
            </w:r>
          </w:p>
        </w:tc>
        <w:tc>
          <w:tcPr>
            <w:tcW w:w="1214"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6EFAFC41" w14:textId="77777777" w:rsidR="00185A88" w:rsidRPr="00A771FB" w:rsidRDefault="00185A88" w:rsidP="00AA02C9">
            <w:pPr>
              <w:spacing w:after="0" w:line="65" w:lineRule="atLeast"/>
              <w:jc w:val="center"/>
              <w:rPr>
                <w:rFonts w:ascii="Times New Roman" w:hAnsi="Times New Roman" w:cs="Times New Roman"/>
                <w:color w:val="000000"/>
              </w:rPr>
            </w:pPr>
            <w:r w:rsidRPr="00A771FB">
              <w:rPr>
                <w:rFonts w:ascii="Times New Roman" w:hAnsi="Times New Roman" w:cs="Times New Roman"/>
                <w:color w:val="000000"/>
              </w:rPr>
              <w:t xml:space="preserve">Окончательный платеж </w:t>
            </w:r>
            <w:r w:rsidR="00AA02C9" w:rsidRPr="00A771FB">
              <w:rPr>
                <w:rFonts w:ascii="Times New Roman" w:hAnsi="Times New Roman" w:cs="Times New Roman"/>
                <w:color w:val="000000"/>
              </w:rPr>
              <w:t>100</w:t>
            </w:r>
            <w:r w:rsidRPr="00A771FB">
              <w:rPr>
                <w:rFonts w:ascii="Times New Roman" w:hAnsi="Times New Roman" w:cs="Times New Roman"/>
                <w:color w:val="000000"/>
              </w:rPr>
              <w:t>%</w:t>
            </w:r>
          </w:p>
        </w:tc>
      </w:tr>
    </w:tbl>
    <w:p w14:paraId="41209C25" w14:textId="77777777" w:rsidR="00185A88" w:rsidRPr="00A771FB" w:rsidRDefault="00185A88" w:rsidP="00185A88">
      <w:pPr>
        <w:tabs>
          <w:tab w:val="left" w:pos="708"/>
        </w:tabs>
        <w:spacing w:after="0" w:line="240" w:lineRule="auto"/>
        <w:rPr>
          <w:rFonts w:ascii="Times New Roman" w:hAnsi="Times New Roman" w:cs="Times New Roman"/>
          <w:color w:val="000000"/>
        </w:rPr>
      </w:pPr>
    </w:p>
    <w:tbl>
      <w:tblPr>
        <w:tblStyle w:val="a3"/>
        <w:tblW w:w="15305"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9232"/>
      </w:tblGrid>
      <w:tr w:rsidR="00185A88" w:rsidRPr="00855C01" w14:paraId="7DC7AA59" w14:textId="77777777" w:rsidTr="00822322">
        <w:trPr>
          <w:trHeight w:val="58"/>
        </w:trPr>
        <w:tc>
          <w:tcPr>
            <w:tcW w:w="6073" w:type="dxa"/>
          </w:tcPr>
          <w:p w14:paraId="451AADDF" w14:textId="7EDD9A9C" w:rsidR="00185A88" w:rsidRPr="00855C01" w:rsidRDefault="00185A88" w:rsidP="00822322">
            <w:pPr>
              <w:rPr>
                <w:rFonts w:ascii="Times New Roman" w:hAnsi="Times New Roman" w:cs="Times New Roman"/>
                <w:b/>
                <w:sz w:val="24"/>
                <w:szCs w:val="24"/>
              </w:rPr>
            </w:pPr>
            <w:r w:rsidRPr="00855C01">
              <w:br w:type="page"/>
            </w:r>
            <w:r w:rsidRPr="00855C01">
              <w:rPr>
                <w:rFonts w:ascii="Times New Roman" w:hAnsi="Times New Roman" w:cs="Times New Roman"/>
                <w:b/>
                <w:sz w:val="24"/>
                <w:szCs w:val="24"/>
              </w:rPr>
              <w:t xml:space="preserve">Заказчик </w:t>
            </w:r>
          </w:p>
          <w:p w14:paraId="2B8D24AC" w14:textId="77777777" w:rsidR="00185A88" w:rsidRPr="00855C01" w:rsidRDefault="00185A88" w:rsidP="00822322">
            <w:pPr>
              <w:rPr>
                <w:rFonts w:ascii="Times New Roman" w:hAnsi="Times New Roman" w:cs="Times New Roman"/>
                <w:b/>
                <w:sz w:val="24"/>
                <w:szCs w:val="24"/>
              </w:rPr>
            </w:pPr>
          </w:p>
          <w:p w14:paraId="60C49A19" w14:textId="77777777" w:rsidR="00185A88" w:rsidRPr="00855C01" w:rsidRDefault="00185A88" w:rsidP="00822322">
            <w:pPr>
              <w:rPr>
                <w:rFonts w:ascii="Times New Roman" w:hAnsi="Times New Roman" w:cs="Times New Roman"/>
                <w:b/>
                <w:sz w:val="24"/>
                <w:szCs w:val="24"/>
              </w:rPr>
            </w:pPr>
            <w:r w:rsidRPr="00855C01">
              <w:rPr>
                <w:rFonts w:ascii="Times New Roman" w:hAnsi="Times New Roman" w:cs="Times New Roman"/>
                <w:b/>
                <w:sz w:val="24"/>
                <w:szCs w:val="24"/>
              </w:rPr>
              <w:t>_________________________________</w:t>
            </w:r>
          </w:p>
        </w:tc>
        <w:tc>
          <w:tcPr>
            <w:tcW w:w="9232" w:type="dxa"/>
          </w:tcPr>
          <w:p w14:paraId="6E0FA34F" w14:textId="77777777" w:rsidR="00185A88" w:rsidRPr="00855C01" w:rsidRDefault="00185A88" w:rsidP="00822322">
            <w:pPr>
              <w:rPr>
                <w:rFonts w:ascii="Times New Roman" w:hAnsi="Times New Roman" w:cs="Times New Roman"/>
                <w:b/>
                <w:sz w:val="24"/>
                <w:szCs w:val="24"/>
              </w:rPr>
            </w:pPr>
            <w:r w:rsidRPr="00855C01">
              <w:rPr>
                <w:rFonts w:ascii="Times New Roman" w:hAnsi="Times New Roman" w:cs="Times New Roman"/>
                <w:b/>
                <w:sz w:val="24"/>
                <w:szCs w:val="24"/>
              </w:rPr>
              <w:t xml:space="preserve">                        Исполнитель </w:t>
            </w:r>
          </w:p>
          <w:p w14:paraId="68F8F253" w14:textId="77777777" w:rsidR="00185A88" w:rsidRPr="00855C01" w:rsidRDefault="00185A88" w:rsidP="00822322">
            <w:pPr>
              <w:rPr>
                <w:rFonts w:ascii="Times New Roman" w:hAnsi="Times New Roman" w:cs="Times New Roman"/>
                <w:b/>
                <w:sz w:val="24"/>
                <w:szCs w:val="24"/>
              </w:rPr>
            </w:pPr>
            <w:r w:rsidRPr="00855C01">
              <w:rPr>
                <w:rFonts w:ascii="Times New Roman" w:hAnsi="Times New Roman" w:cs="Times New Roman"/>
                <w:b/>
                <w:sz w:val="24"/>
                <w:szCs w:val="24"/>
              </w:rPr>
              <w:t xml:space="preserve">                    </w:t>
            </w:r>
          </w:p>
          <w:p w14:paraId="31755842" w14:textId="77777777" w:rsidR="00185A88" w:rsidRPr="00855C01" w:rsidRDefault="00185A88" w:rsidP="00822322">
            <w:pPr>
              <w:rPr>
                <w:rFonts w:ascii="Times New Roman" w:hAnsi="Times New Roman" w:cs="Times New Roman"/>
                <w:b/>
                <w:sz w:val="24"/>
                <w:szCs w:val="24"/>
              </w:rPr>
            </w:pPr>
            <w:r w:rsidRPr="00855C01">
              <w:rPr>
                <w:rFonts w:ascii="Times New Roman" w:hAnsi="Times New Roman" w:cs="Times New Roman"/>
                <w:b/>
                <w:sz w:val="24"/>
                <w:szCs w:val="24"/>
              </w:rPr>
              <w:t xml:space="preserve">                         __________________</w:t>
            </w:r>
          </w:p>
        </w:tc>
      </w:tr>
    </w:tbl>
    <w:p w14:paraId="5CB751C6" w14:textId="77777777" w:rsidR="00185A88" w:rsidRPr="00855C01" w:rsidRDefault="00185A88" w:rsidP="00185A88">
      <w:pPr>
        <w:tabs>
          <w:tab w:val="left" w:pos="2268"/>
        </w:tabs>
        <w:rPr>
          <w:rFonts w:ascii="Times New Roman" w:hAnsi="Times New Roman" w:cs="Times New Roman"/>
          <w:sz w:val="28"/>
          <w:szCs w:val="28"/>
        </w:rPr>
      </w:pPr>
      <w:r w:rsidRPr="00855C01">
        <w:rPr>
          <w:rFonts w:ascii="Times New Roman" w:hAnsi="Times New Roman" w:cs="Times New Roman"/>
          <w:sz w:val="28"/>
          <w:szCs w:val="28"/>
        </w:rPr>
        <w:tab/>
      </w:r>
    </w:p>
    <w:p w14:paraId="7FC9019A" w14:textId="77777777" w:rsidR="00185A88" w:rsidRPr="00855C01" w:rsidRDefault="00185A88" w:rsidP="00185A88">
      <w:pPr>
        <w:spacing w:after="0" w:line="240" w:lineRule="auto"/>
        <w:rPr>
          <w:rFonts w:ascii="Times New Roman" w:eastAsia="Times New Roman" w:hAnsi="Times New Roman" w:cs="Times New Roman"/>
          <w:b/>
          <w:bCs/>
          <w:color w:val="000000"/>
          <w:sz w:val="24"/>
          <w:szCs w:val="24"/>
          <w:lang w:eastAsia="ru-RU"/>
        </w:rPr>
        <w:sectPr w:rsidR="00185A88" w:rsidRPr="00855C01" w:rsidSect="00C9172C">
          <w:pgSz w:w="16838" w:h="11906" w:orient="landscape"/>
          <w:pgMar w:top="1701" w:right="1134" w:bottom="851" w:left="1134" w:header="709" w:footer="709" w:gutter="0"/>
          <w:cols w:space="708"/>
          <w:docGrid w:linePitch="360"/>
        </w:sectPr>
      </w:pPr>
    </w:p>
    <w:p w14:paraId="5D4F67A1" w14:textId="77777777" w:rsidR="00185A88" w:rsidRPr="00855C01" w:rsidRDefault="00185A88" w:rsidP="00185A88">
      <w:pPr>
        <w:spacing w:after="0" w:line="240" w:lineRule="auto"/>
        <w:ind w:left="4536"/>
        <w:jc w:val="right"/>
        <w:rPr>
          <w:rFonts w:ascii="Times New Roman" w:eastAsia="Times New Roman" w:hAnsi="Times New Roman" w:cs="Times New Roman"/>
          <w:b/>
          <w:bCs/>
          <w:color w:val="000000"/>
          <w:sz w:val="24"/>
          <w:szCs w:val="24"/>
          <w:lang w:eastAsia="ru-RU"/>
        </w:rPr>
      </w:pPr>
      <w:r w:rsidRPr="00855C01">
        <w:rPr>
          <w:rFonts w:ascii="Times New Roman" w:eastAsia="Times New Roman" w:hAnsi="Times New Roman" w:cs="Times New Roman"/>
          <w:b/>
          <w:bCs/>
          <w:color w:val="000000"/>
          <w:sz w:val="24"/>
          <w:szCs w:val="24"/>
          <w:lang w:eastAsia="ru-RU"/>
        </w:rPr>
        <w:lastRenderedPageBreak/>
        <w:t xml:space="preserve">Приложение № 2 </w:t>
      </w:r>
    </w:p>
    <w:p w14:paraId="4A4780E7" w14:textId="77777777" w:rsidR="00185A88" w:rsidRPr="00855C01" w:rsidRDefault="00185A88" w:rsidP="00185A88">
      <w:pPr>
        <w:spacing w:after="0" w:line="240" w:lineRule="auto"/>
        <w:ind w:left="4536"/>
        <w:jc w:val="right"/>
        <w:rPr>
          <w:rFonts w:ascii="Times New Roman" w:eastAsia="Times New Roman" w:hAnsi="Times New Roman" w:cs="Times New Roman"/>
          <w:b/>
          <w:bCs/>
          <w:color w:val="000000"/>
          <w:sz w:val="24"/>
          <w:szCs w:val="24"/>
          <w:lang w:eastAsia="ru-RU"/>
        </w:rPr>
      </w:pPr>
      <w:r w:rsidRPr="00855C01">
        <w:rPr>
          <w:rFonts w:ascii="Times New Roman" w:eastAsia="Times New Roman" w:hAnsi="Times New Roman" w:cs="Times New Roman"/>
          <w:b/>
          <w:bCs/>
          <w:color w:val="000000"/>
          <w:sz w:val="24"/>
          <w:szCs w:val="24"/>
          <w:lang w:eastAsia="ru-RU"/>
        </w:rPr>
        <w:t>к Договору _____</w:t>
      </w:r>
    </w:p>
    <w:p w14:paraId="3428E999" w14:textId="77777777" w:rsidR="00185A88" w:rsidRPr="00855C01" w:rsidRDefault="00185A88" w:rsidP="00185A88">
      <w:pPr>
        <w:spacing w:after="0" w:line="240" w:lineRule="auto"/>
        <w:ind w:left="4536"/>
        <w:jc w:val="right"/>
        <w:rPr>
          <w:rFonts w:ascii="Times New Roman" w:eastAsia="Times New Roman" w:hAnsi="Times New Roman" w:cs="Times New Roman"/>
          <w:b/>
          <w:bCs/>
          <w:color w:val="000000"/>
          <w:sz w:val="24"/>
          <w:szCs w:val="24"/>
          <w:lang w:eastAsia="ru-RU"/>
        </w:rPr>
      </w:pPr>
    </w:p>
    <w:p w14:paraId="20965798" w14:textId="77777777" w:rsidR="00185A88" w:rsidRPr="00855C01" w:rsidRDefault="00185A88" w:rsidP="00185A88">
      <w:pPr>
        <w:spacing w:after="0" w:line="240" w:lineRule="auto"/>
        <w:ind w:left="4536"/>
        <w:jc w:val="right"/>
        <w:rPr>
          <w:rFonts w:ascii="Times New Roman" w:eastAsia="Times New Roman" w:hAnsi="Times New Roman" w:cs="Times New Roman"/>
          <w:b/>
          <w:bCs/>
          <w:color w:val="000000"/>
          <w:sz w:val="24"/>
          <w:szCs w:val="24"/>
          <w:lang w:eastAsia="ru-RU"/>
        </w:rPr>
      </w:pPr>
    </w:p>
    <w:p w14:paraId="42AB20DC" w14:textId="77777777" w:rsidR="00185A88" w:rsidRPr="00855C01" w:rsidRDefault="00185A88" w:rsidP="00AA02C9">
      <w:pPr>
        <w:spacing w:after="0" w:line="240" w:lineRule="auto"/>
        <w:ind w:left="-567"/>
        <w:jc w:val="center"/>
        <w:rPr>
          <w:rFonts w:ascii="Times New Roman" w:eastAsia="Times New Roman" w:hAnsi="Times New Roman" w:cs="Times New Roman"/>
          <w:b/>
          <w:bCs/>
          <w:color w:val="000000"/>
          <w:sz w:val="28"/>
          <w:szCs w:val="28"/>
          <w:lang w:eastAsia="ru-RU"/>
        </w:rPr>
      </w:pPr>
      <w:r w:rsidRPr="00855C01">
        <w:rPr>
          <w:rFonts w:ascii="Times New Roman" w:eastAsia="Times New Roman" w:hAnsi="Times New Roman" w:cs="Times New Roman"/>
          <w:b/>
          <w:bCs/>
          <w:color w:val="000000"/>
          <w:sz w:val="28"/>
          <w:szCs w:val="28"/>
          <w:lang w:eastAsia="ru-RU"/>
        </w:rPr>
        <w:t>Техническая спецификация</w:t>
      </w:r>
    </w:p>
    <w:p w14:paraId="3A186C11" w14:textId="77777777" w:rsidR="00AA02C9" w:rsidRPr="00855C01" w:rsidRDefault="00AA02C9" w:rsidP="00AA02C9">
      <w:pPr>
        <w:spacing w:after="0" w:line="240" w:lineRule="auto"/>
        <w:ind w:left="-567"/>
        <w:jc w:val="both"/>
        <w:rPr>
          <w:rFonts w:ascii="Times New Roman" w:eastAsia="Times New Roman" w:hAnsi="Times New Roman" w:cs="Times New Roman"/>
          <w:b/>
          <w:bCs/>
          <w:color w:val="000000"/>
          <w:sz w:val="28"/>
          <w:szCs w:val="28"/>
          <w:lang w:eastAsia="ru-RU"/>
        </w:rPr>
      </w:pPr>
    </w:p>
    <w:p w14:paraId="55F6A157" w14:textId="77777777" w:rsidR="00AA02C9" w:rsidRPr="00855C01" w:rsidRDefault="00AA02C9" w:rsidP="00AA02C9">
      <w:pPr>
        <w:pStyle w:val="a4"/>
        <w:ind w:left="0"/>
        <w:jc w:val="both"/>
        <w:rPr>
          <w:rFonts w:ascii="Times New Roman" w:hAnsi="Times New Roman" w:cs="Times New Roman"/>
          <w:b/>
          <w:sz w:val="28"/>
          <w:szCs w:val="28"/>
        </w:rPr>
      </w:pPr>
      <w:r w:rsidRPr="00855C01">
        <w:rPr>
          <w:rFonts w:ascii="Times New Roman" w:hAnsi="Times New Roman" w:cs="Times New Roman"/>
          <w:b/>
          <w:sz w:val="28"/>
          <w:szCs w:val="28"/>
        </w:rPr>
        <w:t xml:space="preserve">Описание услуги: </w:t>
      </w:r>
    </w:p>
    <w:p w14:paraId="71986649" w14:textId="3686CF24" w:rsidR="00AA02C9" w:rsidRPr="00855C01" w:rsidRDefault="00AA02C9" w:rsidP="00AA02C9">
      <w:pPr>
        <w:ind w:firstLine="709"/>
        <w:jc w:val="both"/>
        <w:rPr>
          <w:rFonts w:ascii="Times New Roman" w:hAnsi="Times New Roman" w:cs="Times New Roman"/>
          <w:sz w:val="28"/>
          <w:szCs w:val="28"/>
        </w:rPr>
      </w:pPr>
      <w:r w:rsidRPr="00855C01">
        <w:rPr>
          <w:rFonts w:ascii="Times New Roman" w:hAnsi="Times New Roman" w:cs="Times New Roman"/>
          <w:sz w:val="28"/>
          <w:szCs w:val="28"/>
        </w:rPr>
        <w:t xml:space="preserve">Пожарный аудит проводится с целью получить объективную картину степени обеспечения пожарной безопасности </w:t>
      </w:r>
      <w:r w:rsidR="00E06B7A">
        <w:rPr>
          <w:rFonts w:ascii="Times New Roman" w:hAnsi="Times New Roman" w:cs="Times New Roman"/>
          <w:sz w:val="28"/>
          <w:szCs w:val="28"/>
        </w:rPr>
        <w:t>здания,</w:t>
      </w:r>
      <w:r w:rsidR="008D6381">
        <w:rPr>
          <w:rFonts w:ascii="Times New Roman" w:hAnsi="Times New Roman" w:cs="Times New Roman"/>
          <w:sz w:val="28"/>
          <w:szCs w:val="28"/>
        </w:rPr>
        <w:t xml:space="preserve"> расположенного по адресу: г.Нур-Султан</w:t>
      </w:r>
      <w:r w:rsidR="008D6381" w:rsidRPr="003A5728">
        <w:rPr>
          <w:rFonts w:ascii="Times New Roman" w:eastAsia="Times New Roman" w:hAnsi="Times New Roman" w:cs="Times New Roman"/>
          <w:bCs/>
          <w:sz w:val="28"/>
          <w:szCs w:val="28"/>
          <w:lang w:eastAsia="ru-RU"/>
        </w:rPr>
        <w:t xml:space="preserve">, район "Есиль", </w:t>
      </w:r>
      <w:r w:rsidR="008D6381">
        <w:rPr>
          <w:rFonts w:ascii="Times New Roman" w:eastAsia="Times New Roman" w:hAnsi="Times New Roman" w:cs="Times New Roman"/>
          <w:bCs/>
          <w:sz w:val="28"/>
          <w:szCs w:val="28"/>
          <w:lang w:eastAsia="ru-RU"/>
        </w:rPr>
        <w:t>ул. Е</w:t>
      </w:r>
      <w:r w:rsidR="008D6381" w:rsidRPr="003A5728">
        <w:rPr>
          <w:rFonts w:ascii="Times New Roman" w:eastAsia="Times New Roman" w:hAnsi="Times New Roman" w:cs="Times New Roman"/>
          <w:bCs/>
          <w:sz w:val="28"/>
          <w:szCs w:val="28"/>
          <w:lang w:eastAsia="ru-RU"/>
        </w:rPr>
        <w:t xml:space="preserve">10, </w:t>
      </w:r>
      <w:r w:rsidR="008D6381">
        <w:rPr>
          <w:rFonts w:ascii="Times New Roman" w:eastAsia="Times New Roman" w:hAnsi="Times New Roman" w:cs="Times New Roman"/>
          <w:bCs/>
          <w:sz w:val="28"/>
          <w:szCs w:val="28"/>
          <w:lang w:eastAsia="ru-RU"/>
        </w:rPr>
        <w:t>17/12 (далее - Объект)</w:t>
      </w:r>
      <w:r w:rsidRPr="00855C01">
        <w:rPr>
          <w:rFonts w:ascii="Times New Roman" w:hAnsi="Times New Roman" w:cs="Times New Roman"/>
          <w:sz w:val="28"/>
          <w:szCs w:val="28"/>
        </w:rPr>
        <w:t xml:space="preserve"> в соответствии с законом Республики Казахстан «О гражданской защите». </w:t>
      </w:r>
    </w:p>
    <w:p w14:paraId="7E98FCFF" w14:textId="77777777" w:rsidR="00AA02C9" w:rsidRPr="00855C01" w:rsidRDefault="00AA02C9" w:rsidP="00AA02C9">
      <w:pPr>
        <w:pStyle w:val="a4"/>
        <w:numPr>
          <w:ilvl w:val="0"/>
          <w:numId w:val="6"/>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В рамках проведения аудита в области пожарной безопасности Исполнитель должен: </w:t>
      </w:r>
    </w:p>
    <w:p w14:paraId="4E2EB3DA" w14:textId="3B9201A5"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проанализировать документы, характеризующие пожарную опасность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 xml:space="preserve">, а также уровень подготовки персонала, проанализировать уровень подготовленности руководителей и персонала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 xml:space="preserve">а в области пожарной безопасности; </w:t>
      </w:r>
    </w:p>
    <w:p w14:paraId="70B69DB7" w14:textId="331E70B8"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обследовать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 xml:space="preserve"> для получения объективной информации о состоянии пожарной безопасности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 xml:space="preserve">а, выявления возможности возникновения и развития пожара, воздействия на людей опасных факторов пожара, а также для определения соответствия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 xml:space="preserve">а требованиям пожарной безопасности; </w:t>
      </w:r>
    </w:p>
    <w:p w14:paraId="28CD686C"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обследовать состояние системы видеонаблюдения (оборудование производителя «Макроскоп») интегрированную с системой пожарной безопасности, производителя «Болид»; </w:t>
      </w:r>
    </w:p>
    <w:p w14:paraId="6B2BC349"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обследовать состояние установок пожарной автоматики, оборудование производителя «Болид»; </w:t>
      </w:r>
    </w:p>
    <w:p w14:paraId="08EFAF60"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обследовать состояние первичных средств пожаротушения и противопожарного водопровода, оборудование насосных станций марки «</w:t>
      </w:r>
      <w:r w:rsidRPr="00855C01">
        <w:rPr>
          <w:rFonts w:ascii="Times New Roman" w:hAnsi="Times New Roman" w:cs="Times New Roman"/>
          <w:sz w:val="28"/>
          <w:szCs w:val="28"/>
          <w:lang w:val="en-US"/>
        </w:rPr>
        <w:t>Grundfos</w:t>
      </w:r>
      <w:r w:rsidRPr="00855C01">
        <w:rPr>
          <w:rFonts w:ascii="Times New Roman" w:hAnsi="Times New Roman" w:cs="Times New Roman"/>
          <w:sz w:val="28"/>
          <w:szCs w:val="28"/>
        </w:rPr>
        <w:t xml:space="preserve">»; </w:t>
      </w:r>
    </w:p>
    <w:p w14:paraId="6E27A00F"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обследовать состояние системы автоматического пожаротушения (спринклерная система), оборудование насосных станций марки «</w:t>
      </w:r>
      <w:r w:rsidRPr="00855C01">
        <w:rPr>
          <w:rFonts w:ascii="Times New Roman" w:hAnsi="Times New Roman" w:cs="Times New Roman"/>
          <w:sz w:val="28"/>
          <w:szCs w:val="28"/>
          <w:lang w:val="en-US"/>
        </w:rPr>
        <w:t>Grundfos</w:t>
      </w:r>
      <w:r w:rsidRPr="00855C01">
        <w:rPr>
          <w:rFonts w:ascii="Times New Roman" w:hAnsi="Times New Roman" w:cs="Times New Roman"/>
          <w:sz w:val="28"/>
          <w:szCs w:val="28"/>
        </w:rPr>
        <w:t>»;</w:t>
      </w:r>
    </w:p>
    <w:p w14:paraId="01344368" w14:textId="1A1CB04C"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обследовать состояние автоматической системы порошкового пожаротушения, производители системы обнаружения – «</w:t>
      </w:r>
      <w:r w:rsidR="003D20F3">
        <w:rPr>
          <w:rFonts w:ascii="Times New Roman" w:hAnsi="Times New Roman" w:cs="Times New Roman"/>
          <w:sz w:val="28"/>
          <w:szCs w:val="28"/>
        </w:rPr>
        <w:t>Орион-Про</w:t>
      </w:r>
      <w:r w:rsidRPr="00855C01">
        <w:rPr>
          <w:rFonts w:ascii="Times New Roman" w:hAnsi="Times New Roman" w:cs="Times New Roman"/>
          <w:sz w:val="28"/>
          <w:szCs w:val="28"/>
        </w:rPr>
        <w:t>», модуль порошкового пожаротушения МПП(Н)-9-И-ГЭ-У2;</w:t>
      </w:r>
    </w:p>
    <w:p w14:paraId="4D0AAC3F"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Обследовать состояние аварийно-пожарного оповещения, производители «Мета», «Сонар»;</w:t>
      </w:r>
    </w:p>
    <w:p w14:paraId="2D7EC0F5"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обследовать состояние системы резервирования электрического питания, оборудование производителя «Schneider Electric»;</w:t>
      </w:r>
    </w:p>
    <w:p w14:paraId="72BD54A9"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обследовать состояние автоматической системы дымоудаления и подпора воздуха, производителя «Болид»;</w:t>
      </w:r>
    </w:p>
    <w:p w14:paraId="6465D98B"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обследовать состояние системы контроля управления доступом, оборудование производителя «Болид»;</w:t>
      </w:r>
    </w:p>
    <w:p w14:paraId="325796F8"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lastRenderedPageBreak/>
        <w:t xml:space="preserve">обследование работоспособности автоматических систем пожаротушения, лифтов, источника резервного электропитания, системы контроля управления доступом и других смежных систем при сценарии пожара; </w:t>
      </w:r>
    </w:p>
    <w:p w14:paraId="65476A07" w14:textId="40E21CDC"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провести консультацию с Заказчиком по приведению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 xml:space="preserve">а в пожаробезопасное состояние; </w:t>
      </w:r>
    </w:p>
    <w:p w14:paraId="7FBB88BF" w14:textId="328D034A"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провести обучение по пожарно-техническому минимуму выделенных работников Заказчика </w:t>
      </w:r>
      <w:r w:rsidR="00F1652E" w:rsidRPr="00855C01">
        <w:rPr>
          <w:rFonts w:ascii="Times New Roman" w:hAnsi="Times New Roman" w:cs="Times New Roman"/>
          <w:sz w:val="28"/>
          <w:szCs w:val="28"/>
        </w:rPr>
        <w:t xml:space="preserve">(не более 10 человек) </w:t>
      </w:r>
      <w:r w:rsidRPr="00855C01">
        <w:rPr>
          <w:rFonts w:ascii="Times New Roman" w:hAnsi="Times New Roman" w:cs="Times New Roman"/>
          <w:sz w:val="28"/>
          <w:szCs w:val="28"/>
        </w:rPr>
        <w:t>с предоставлением соответствующих документов</w:t>
      </w:r>
      <w:r w:rsidR="00F1652E" w:rsidRPr="00855C01">
        <w:rPr>
          <w:rFonts w:ascii="Times New Roman" w:hAnsi="Times New Roman" w:cs="Times New Roman"/>
          <w:sz w:val="28"/>
          <w:szCs w:val="28"/>
        </w:rPr>
        <w:t xml:space="preserve"> (удостоверение и протокол о прохождении обучени</w:t>
      </w:r>
      <w:r w:rsidR="007B554F" w:rsidRPr="00855C01">
        <w:rPr>
          <w:rFonts w:ascii="Times New Roman" w:hAnsi="Times New Roman" w:cs="Times New Roman"/>
          <w:sz w:val="28"/>
          <w:szCs w:val="28"/>
        </w:rPr>
        <w:t>я</w:t>
      </w:r>
      <w:r w:rsidR="00F1652E" w:rsidRPr="00855C01">
        <w:rPr>
          <w:rFonts w:ascii="Times New Roman" w:hAnsi="Times New Roman" w:cs="Times New Roman"/>
          <w:sz w:val="28"/>
          <w:szCs w:val="28"/>
        </w:rPr>
        <w:t>)</w:t>
      </w:r>
      <w:r w:rsidRPr="00855C01">
        <w:rPr>
          <w:rFonts w:ascii="Times New Roman" w:hAnsi="Times New Roman" w:cs="Times New Roman"/>
          <w:sz w:val="28"/>
          <w:szCs w:val="28"/>
        </w:rPr>
        <w:t>;</w:t>
      </w:r>
    </w:p>
    <w:p w14:paraId="587A1167"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разработать и согласовать с Заказчиком мероприятия по устранению отступлении от требования норм в области гражданской защиты, выявленных в ходе проведения аудита и предложения по улучшению пожарной безопасности; </w:t>
      </w:r>
    </w:p>
    <w:p w14:paraId="5DFA8CBC" w14:textId="3DBFD15E"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совместно с Заказчиком провести работу не требующую дополнительных затрат по приведению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а в пожаробезопасное состояние;</w:t>
      </w:r>
    </w:p>
    <w:p w14:paraId="6FF5ECD9" w14:textId="700817B2"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произвести расчет риска в области пожарной безопасности при помощи </w:t>
      </w:r>
      <w:r w:rsidR="009B41B1" w:rsidRPr="00855C01">
        <w:rPr>
          <w:rFonts w:ascii="Times New Roman" w:hAnsi="Times New Roman" w:cs="Times New Roman"/>
          <w:sz w:val="28"/>
          <w:szCs w:val="28"/>
        </w:rPr>
        <w:t xml:space="preserve">специализированного </w:t>
      </w:r>
      <w:r w:rsidRPr="00855C01">
        <w:rPr>
          <w:rFonts w:ascii="Times New Roman" w:hAnsi="Times New Roman" w:cs="Times New Roman"/>
          <w:sz w:val="28"/>
          <w:szCs w:val="28"/>
        </w:rPr>
        <w:t xml:space="preserve">программного обеспечения; </w:t>
      </w:r>
    </w:p>
    <w:p w14:paraId="488C37E5" w14:textId="611FB4DF" w:rsidR="00AA02C9" w:rsidRPr="008D638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по результатам аудита представить Заказчику заключение аудита в области пожарной безопасности включающее в себя сведения о рассмотренных в процессе аудита документах и обследованных технических системах, о соответствии систем обеспечения пожарной безопасности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а, а также организационно-</w:t>
      </w:r>
      <w:r w:rsidRPr="008D6381">
        <w:rPr>
          <w:rFonts w:ascii="Times New Roman" w:hAnsi="Times New Roman" w:cs="Times New Roman"/>
          <w:sz w:val="28"/>
          <w:szCs w:val="28"/>
        </w:rPr>
        <w:t xml:space="preserve">технических мероприятий согласно требованиям пожарной безопасности; </w:t>
      </w:r>
    </w:p>
    <w:p w14:paraId="464917CB" w14:textId="5F1E4833" w:rsidR="00AA02C9" w:rsidRPr="008D6381" w:rsidRDefault="008D6381" w:rsidP="00972864">
      <w:pPr>
        <w:pStyle w:val="a4"/>
        <w:numPr>
          <w:ilvl w:val="0"/>
          <w:numId w:val="5"/>
        </w:numPr>
        <w:spacing w:after="0" w:line="240" w:lineRule="auto"/>
        <w:ind w:left="0" w:firstLine="360"/>
        <w:jc w:val="both"/>
        <w:rPr>
          <w:rFonts w:ascii="Times New Roman" w:hAnsi="Times New Roman" w:cs="Times New Roman"/>
          <w:sz w:val="28"/>
          <w:szCs w:val="28"/>
        </w:rPr>
      </w:pPr>
      <w:r w:rsidRPr="008D6381">
        <w:rPr>
          <w:rFonts w:ascii="Times New Roman" w:hAnsi="Times New Roman" w:cs="Times New Roman"/>
          <w:sz w:val="28"/>
          <w:szCs w:val="28"/>
        </w:rPr>
        <w:t>Заключение аудита должно быть действительно в течении одного года со дня его утверждения</w:t>
      </w:r>
      <w:r w:rsidRPr="008D6381">
        <w:rPr>
          <w:rFonts w:ascii="Times New Roman" w:eastAsia="Times New Roman" w:hAnsi="Times New Roman" w:cs="Times New Roman"/>
          <w:sz w:val="28"/>
          <w:szCs w:val="28"/>
          <w:lang w:eastAsia="ru-RU"/>
        </w:rPr>
        <w:t xml:space="preserve"> </w:t>
      </w:r>
      <w:r w:rsidRPr="008D6381">
        <w:rPr>
          <w:rFonts w:ascii="Times New Roman" w:hAnsi="Times New Roman" w:cs="Times New Roman"/>
          <w:sz w:val="28"/>
          <w:szCs w:val="28"/>
        </w:rPr>
        <w:t>в порядке, установленном законодательством Республики Казахстан;</w:t>
      </w:r>
    </w:p>
    <w:p w14:paraId="7D22AB26" w14:textId="77777777" w:rsidR="00AA02C9" w:rsidRPr="00855C01" w:rsidRDefault="00AA02C9" w:rsidP="00AA02C9">
      <w:pPr>
        <w:pStyle w:val="a4"/>
        <w:numPr>
          <w:ilvl w:val="0"/>
          <w:numId w:val="5"/>
        </w:numPr>
        <w:spacing w:after="0" w:line="240" w:lineRule="auto"/>
        <w:ind w:left="0" w:firstLine="360"/>
        <w:jc w:val="both"/>
        <w:rPr>
          <w:rFonts w:ascii="Times New Roman" w:hAnsi="Times New Roman" w:cs="Times New Roman"/>
          <w:sz w:val="28"/>
          <w:szCs w:val="28"/>
        </w:rPr>
      </w:pPr>
      <w:r w:rsidRPr="008D6381">
        <w:rPr>
          <w:rFonts w:ascii="Times New Roman" w:hAnsi="Times New Roman" w:cs="Times New Roman"/>
          <w:sz w:val="28"/>
          <w:szCs w:val="28"/>
        </w:rPr>
        <w:t>потенциальный</w:t>
      </w:r>
      <w:r w:rsidRPr="00855C01">
        <w:rPr>
          <w:rFonts w:ascii="Times New Roman" w:hAnsi="Times New Roman" w:cs="Times New Roman"/>
          <w:sz w:val="28"/>
          <w:szCs w:val="28"/>
        </w:rPr>
        <w:t xml:space="preserve"> Исполнитель должен в течение пяти рабочих дней после утверждения заключения представить копию заключения в территориальное подразделение уполномоченного органа в сфере гражданской защиты. </w:t>
      </w:r>
    </w:p>
    <w:p w14:paraId="360CB9EE" w14:textId="77777777" w:rsidR="00AA02C9" w:rsidRPr="00855C01" w:rsidRDefault="00AA02C9" w:rsidP="00AA02C9">
      <w:pPr>
        <w:jc w:val="both"/>
        <w:rPr>
          <w:rFonts w:ascii="Times New Roman" w:hAnsi="Times New Roman" w:cs="Times New Roman"/>
          <w:sz w:val="28"/>
          <w:szCs w:val="28"/>
        </w:rPr>
      </w:pPr>
    </w:p>
    <w:p w14:paraId="2145B34F" w14:textId="72DF53B4" w:rsidR="00AA02C9" w:rsidRPr="00855C01" w:rsidRDefault="001C646D" w:rsidP="00AA02C9">
      <w:pPr>
        <w:pStyle w:val="a4"/>
        <w:numPr>
          <w:ilvl w:val="0"/>
          <w:numId w:val="6"/>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Исполнитель </w:t>
      </w:r>
      <w:r w:rsidR="00AA02C9" w:rsidRPr="00855C01">
        <w:rPr>
          <w:rFonts w:ascii="Times New Roman" w:hAnsi="Times New Roman" w:cs="Times New Roman"/>
          <w:sz w:val="28"/>
          <w:szCs w:val="28"/>
        </w:rPr>
        <w:t xml:space="preserve">должен обеспечить за свой счет следующие сопутствующие услуги: </w:t>
      </w:r>
    </w:p>
    <w:p w14:paraId="09FC9AFF" w14:textId="535CE24E" w:rsidR="00AA02C9" w:rsidRPr="00855C01" w:rsidRDefault="00AA02C9" w:rsidP="00AA02C9">
      <w:pPr>
        <w:pStyle w:val="a4"/>
        <w:numPr>
          <w:ilvl w:val="0"/>
          <w:numId w:val="7"/>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проезд специалистов Исполнителя на </w:t>
      </w:r>
      <w:r w:rsidR="00A771FB">
        <w:rPr>
          <w:rFonts w:ascii="Times New Roman" w:eastAsia="Times New Roman" w:hAnsi="Times New Roman" w:cs="Times New Roman"/>
          <w:bCs/>
          <w:sz w:val="28"/>
          <w:szCs w:val="28"/>
          <w:lang w:eastAsia="ru-RU"/>
        </w:rPr>
        <w:t>Объект</w:t>
      </w:r>
      <w:r w:rsidRPr="00855C01">
        <w:rPr>
          <w:rFonts w:ascii="Times New Roman" w:hAnsi="Times New Roman" w:cs="Times New Roman"/>
          <w:sz w:val="28"/>
          <w:szCs w:val="28"/>
        </w:rPr>
        <w:t xml:space="preserve"> Заказчика и обратно; </w:t>
      </w:r>
    </w:p>
    <w:p w14:paraId="3AD2CC14" w14:textId="77777777" w:rsidR="00AA02C9" w:rsidRPr="00855C01" w:rsidRDefault="00AA02C9" w:rsidP="00AA02C9">
      <w:pPr>
        <w:pStyle w:val="a4"/>
        <w:numPr>
          <w:ilvl w:val="0"/>
          <w:numId w:val="7"/>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хранение, доставку, разгрузку инструмента, оборудования необходимых для оказания услуг по договору, до места оказания услуг; </w:t>
      </w:r>
    </w:p>
    <w:p w14:paraId="34F619A2" w14:textId="60421ADD" w:rsidR="009B41B1" w:rsidRPr="00855C01" w:rsidRDefault="009B41B1" w:rsidP="00AA02C9">
      <w:pPr>
        <w:pStyle w:val="a4"/>
        <w:numPr>
          <w:ilvl w:val="0"/>
          <w:numId w:val="7"/>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соблюдение пропускного и внутриобъектового режимов Заказчика;</w:t>
      </w:r>
    </w:p>
    <w:p w14:paraId="43EBF1E2" w14:textId="635B85AA" w:rsidR="00AA02C9" w:rsidRPr="00855C01" w:rsidRDefault="00AA02C9" w:rsidP="00AA02C9">
      <w:pPr>
        <w:pStyle w:val="a4"/>
        <w:numPr>
          <w:ilvl w:val="0"/>
          <w:numId w:val="7"/>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организацию и соблюдение требований безопасности труда и пожарной безопасности норм санитарии и гигиены работниками Исполнителя при оказании услуг по договору. </w:t>
      </w:r>
    </w:p>
    <w:p w14:paraId="4DAB440A" w14:textId="77777777" w:rsidR="00AA02C9" w:rsidRPr="00855C01" w:rsidRDefault="00AA02C9" w:rsidP="00AA02C9">
      <w:pPr>
        <w:ind w:firstLine="360"/>
        <w:jc w:val="both"/>
        <w:rPr>
          <w:rFonts w:ascii="Times New Roman" w:hAnsi="Times New Roman" w:cs="Times New Roman"/>
          <w:sz w:val="28"/>
          <w:szCs w:val="28"/>
        </w:rPr>
      </w:pPr>
    </w:p>
    <w:p w14:paraId="3E5E24C6" w14:textId="77777777" w:rsidR="00AA02C9" w:rsidRPr="00855C01" w:rsidRDefault="00AA02C9" w:rsidP="00AA02C9">
      <w:pPr>
        <w:pStyle w:val="a4"/>
        <w:numPr>
          <w:ilvl w:val="0"/>
          <w:numId w:val="6"/>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Соответствие стандартам (международным/внутренним): </w:t>
      </w:r>
    </w:p>
    <w:p w14:paraId="3CB5A469" w14:textId="4923BA7A" w:rsidR="00AA02C9" w:rsidRPr="00855C01"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Для участия в закупках потенциальный </w:t>
      </w:r>
      <w:r w:rsidR="00E312FB" w:rsidRPr="00855C01">
        <w:rPr>
          <w:rFonts w:ascii="Times New Roman" w:hAnsi="Times New Roman" w:cs="Times New Roman"/>
          <w:sz w:val="28"/>
          <w:szCs w:val="28"/>
        </w:rPr>
        <w:t xml:space="preserve">поставщик </w:t>
      </w:r>
      <w:r w:rsidRPr="00855C01">
        <w:rPr>
          <w:rFonts w:ascii="Times New Roman" w:hAnsi="Times New Roman" w:cs="Times New Roman"/>
          <w:sz w:val="28"/>
          <w:szCs w:val="28"/>
        </w:rPr>
        <w:t xml:space="preserve">должен приложить к тендерной заявке следующие документы: </w:t>
      </w:r>
    </w:p>
    <w:p w14:paraId="1F7119E0" w14:textId="7AB5AD7D" w:rsidR="00AA02C9" w:rsidRPr="00855C01"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аттестат аккредитации на осуществление аудита в области пожарной безопасности, выданн</w:t>
      </w:r>
      <w:r w:rsidR="00E312FB" w:rsidRPr="00855C01">
        <w:rPr>
          <w:rFonts w:ascii="Times New Roman" w:hAnsi="Times New Roman" w:cs="Times New Roman"/>
          <w:sz w:val="28"/>
          <w:szCs w:val="28"/>
        </w:rPr>
        <w:t>ый</w:t>
      </w:r>
      <w:r w:rsidRPr="00855C01">
        <w:rPr>
          <w:rFonts w:ascii="Times New Roman" w:hAnsi="Times New Roman" w:cs="Times New Roman"/>
          <w:sz w:val="28"/>
          <w:szCs w:val="28"/>
        </w:rPr>
        <w:t xml:space="preserve"> уполномоченным органом. </w:t>
      </w:r>
    </w:p>
    <w:p w14:paraId="50FA7606" w14:textId="650DFE9F" w:rsidR="00AA02C9" w:rsidRPr="00855C01"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lastRenderedPageBreak/>
        <w:t>сертификаты и иные аккредитационные документы на специалистов/Исполнителя о допуске к работам и прохождении обучения по используемым Заказчиком следующим системам пожарной безопасности: «</w:t>
      </w:r>
      <w:r w:rsidR="003D20F3">
        <w:rPr>
          <w:rFonts w:ascii="Times New Roman" w:hAnsi="Times New Roman" w:cs="Times New Roman"/>
          <w:sz w:val="28"/>
          <w:szCs w:val="28"/>
        </w:rPr>
        <w:t>Орион-Про</w:t>
      </w:r>
      <w:r w:rsidRPr="00855C01">
        <w:rPr>
          <w:rFonts w:ascii="Times New Roman" w:hAnsi="Times New Roman" w:cs="Times New Roman"/>
          <w:sz w:val="28"/>
          <w:szCs w:val="28"/>
        </w:rPr>
        <w:t>», «</w:t>
      </w:r>
      <w:r w:rsidRPr="00855C01">
        <w:rPr>
          <w:rFonts w:ascii="Times New Roman" w:hAnsi="Times New Roman" w:cs="Times New Roman"/>
          <w:sz w:val="28"/>
          <w:szCs w:val="28"/>
          <w:lang w:val="en-US"/>
        </w:rPr>
        <w:t>Macroscop</w:t>
      </w:r>
      <w:r w:rsidRPr="00855C01">
        <w:rPr>
          <w:rFonts w:ascii="Times New Roman" w:hAnsi="Times New Roman" w:cs="Times New Roman"/>
          <w:sz w:val="28"/>
          <w:szCs w:val="28"/>
        </w:rPr>
        <w:t>», «Schneider Electric».</w:t>
      </w:r>
    </w:p>
    <w:p w14:paraId="351612F6" w14:textId="77777777" w:rsidR="00C75689" w:rsidRPr="00855C01" w:rsidRDefault="00C75689" w:rsidP="00C7568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Потенциальный поставщик и/или работник Потенциального поставщика должен быть инсталлятором программного обеспечения «</w:t>
      </w:r>
      <w:r w:rsidRPr="00855C01">
        <w:rPr>
          <w:rFonts w:ascii="Times New Roman" w:hAnsi="Times New Roman" w:cs="Times New Roman"/>
          <w:sz w:val="28"/>
          <w:szCs w:val="28"/>
          <w:lang w:val="en-US"/>
        </w:rPr>
        <w:t>Macroscop</w:t>
      </w:r>
      <w:r w:rsidRPr="00855C01">
        <w:rPr>
          <w:rFonts w:ascii="Times New Roman" w:hAnsi="Times New Roman" w:cs="Times New Roman"/>
          <w:sz w:val="28"/>
          <w:szCs w:val="28"/>
        </w:rPr>
        <w:t>» и обладать соответствующим сертификатом или письмом от производителя программного обеспечения «</w:t>
      </w:r>
      <w:r w:rsidRPr="00855C01">
        <w:rPr>
          <w:rFonts w:ascii="Times New Roman" w:hAnsi="Times New Roman" w:cs="Times New Roman"/>
          <w:sz w:val="28"/>
          <w:szCs w:val="28"/>
          <w:lang w:val="en-US"/>
        </w:rPr>
        <w:t>Macroscop</w:t>
      </w:r>
      <w:r w:rsidRPr="00855C01">
        <w:rPr>
          <w:rFonts w:ascii="Times New Roman" w:hAnsi="Times New Roman" w:cs="Times New Roman"/>
          <w:sz w:val="28"/>
          <w:szCs w:val="28"/>
        </w:rPr>
        <w:t>» (приложить сертификат или письмо от «</w:t>
      </w:r>
      <w:r w:rsidRPr="00855C01">
        <w:rPr>
          <w:rFonts w:ascii="Times New Roman" w:hAnsi="Times New Roman" w:cs="Times New Roman"/>
          <w:sz w:val="28"/>
          <w:szCs w:val="28"/>
          <w:lang w:val="en-US"/>
        </w:rPr>
        <w:t>Macroscop</w:t>
      </w:r>
      <w:r w:rsidRPr="00855C01">
        <w:rPr>
          <w:rFonts w:ascii="Times New Roman" w:hAnsi="Times New Roman" w:cs="Times New Roman"/>
          <w:sz w:val="28"/>
          <w:szCs w:val="28"/>
        </w:rPr>
        <w:t>»);</w:t>
      </w:r>
    </w:p>
    <w:p w14:paraId="338EA13E" w14:textId="09D6BADC" w:rsidR="00AA02C9" w:rsidRPr="00855C01"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подтверждение трудовой книжкой с подписью и печатью первого руководителя либо кадрового работника</w:t>
      </w:r>
      <w:r w:rsidR="0015593E">
        <w:rPr>
          <w:rFonts w:ascii="Times New Roman" w:hAnsi="Times New Roman" w:cs="Times New Roman"/>
          <w:sz w:val="28"/>
          <w:szCs w:val="28"/>
        </w:rPr>
        <w:t>, и/или документами</w:t>
      </w:r>
      <w:r w:rsidR="00C75689">
        <w:rPr>
          <w:rFonts w:ascii="Times New Roman" w:hAnsi="Times New Roman" w:cs="Times New Roman"/>
          <w:sz w:val="28"/>
          <w:szCs w:val="28"/>
        </w:rPr>
        <w:t>, определенны</w:t>
      </w:r>
      <w:r w:rsidR="0015593E">
        <w:rPr>
          <w:rFonts w:ascii="Times New Roman" w:hAnsi="Times New Roman" w:cs="Times New Roman"/>
          <w:sz w:val="28"/>
          <w:szCs w:val="28"/>
        </w:rPr>
        <w:t>ми</w:t>
      </w:r>
      <w:r w:rsidR="00C75689">
        <w:rPr>
          <w:rFonts w:ascii="Times New Roman" w:hAnsi="Times New Roman" w:cs="Times New Roman"/>
          <w:sz w:val="28"/>
          <w:szCs w:val="28"/>
        </w:rPr>
        <w:t xml:space="preserve"> законодательством РК</w:t>
      </w:r>
      <w:r w:rsidRPr="00855C01">
        <w:rPr>
          <w:rFonts w:ascii="Times New Roman" w:hAnsi="Times New Roman" w:cs="Times New Roman"/>
          <w:sz w:val="28"/>
          <w:szCs w:val="28"/>
        </w:rPr>
        <w:t xml:space="preserve"> на специалиста, имеющего опыт преподавательской деятельности в области пожарной безопасности не менее </w:t>
      </w:r>
      <w:r w:rsidR="00C75689">
        <w:rPr>
          <w:rFonts w:ascii="Times New Roman" w:hAnsi="Times New Roman" w:cs="Times New Roman"/>
          <w:sz w:val="28"/>
          <w:szCs w:val="28"/>
        </w:rPr>
        <w:t>3</w:t>
      </w:r>
      <w:r w:rsidRPr="00855C01">
        <w:rPr>
          <w:rFonts w:ascii="Times New Roman" w:hAnsi="Times New Roman" w:cs="Times New Roman"/>
          <w:sz w:val="28"/>
          <w:szCs w:val="28"/>
        </w:rPr>
        <w:t xml:space="preserve"> лет и опытом работы в органах государственного пожарного контроля на р</w:t>
      </w:r>
      <w:r w:rsidR="00C75689">
        <w:rPr>
          <w:rFonts w:ascii="Times New Roman" w:hAnsi="Times New Roman" w:cs="Times New Roman"/>
          <w:sz w:val="28"/>
          <w:szCs w:val="28"/>
        </w:rPr>
        <w:t>уководящих должностях не менее 3</w:t>
      </w:r>
      <w:r w:rsidRPr="00855C01">
        <w:rPr>
          <w:rFonts w:ascii="Times New Roman" w:hAnsi="Times New Roman" w:cs="Times New Roman"/>
          <w:sz w:val="28"/>
          <w:szCs w:val="28"/>
        </w:rPr>
        <w:t xml:space="preserve"> лет</w:t>
      </w:r>
      <w:r w:rsidR="003D20F3">
        <w:rPr>
          <w:rFonts w:ascii="Times New Roman" w:hAnsi="Times New Roman" w:cs="Times New Roman"/>
          <w:sz w:val="28"/>
          <w:szCs w:val="28"/>
        </w:rPr>
        <w:t>, подтверждение квалификаций</w:t>
      </w:r>
      <w:r w:rsidR="0015593E">
        <w:rPr>
          <w:rFonts w:ascii="Times New Roman" w:hAnsi="Times New Roman" w:cs="Times New Roman"/>
          <w:sz w:val="28"/>
          <w:szCs w:val="28"/>
        </w:rPr>
        <w:t>:</w:t>
      </w:r>
      <w:r w:rsidR="003D20F3">
        <w:rPr>
          <w:rFonts w:ascii="Times New Roman" w:hAnsi="Times New Roman" w:cs="Times New Roman"/>
          <w:sz w:val="28"/>
          <w:szCs w:val="28"/>
        </w:rPr>
        <w:t xml:space="preserve"> инспектор по пожарной безопасности, преподаватель в области пожарной безопасности</w:t>
      </w:r>
      <w:r w:rsidR="0015593E">
        <w:rPr>
          <w:rFonts w:ascii="Times New Roman" w:hAnsi="Times New Roman" w:cs="Times New Roman"/>
          <w:sz w:val="28"/>
          <w:szCs w:val="28"/>
        </w:rPr>
        <w:t>,</w:t>
      </w:r>
      <w:r w:rsidR="00C75689">
        <w:rPr>
          <w:rFonts w:ascii="Times New Roman" w:hAnsi="Times New Roman" w:cs="Times New Roman"/>
          <w:sz w:val="28"/>
          <w:szCs w:val="28"/>
        </w:rPr>
        <w:t xml:space="preserve"> копи</w:t>
      </w:r>
      <w:r w:rsidR="0015593E">
        <w:rPr>
          <w:rFonts w:ascii="Times New Roman" w:hAnsi="Times New Roman" w:cs="Times New Roman"/>
          <w:sz w:val="28"/>
          <w:szCs w:val="28"/>
        </w:rPr>
        <w:t>ями</w:t>
      </w:r>
      <w:r w:rsidR="00C75689">
        <w:rPr>
          <w:rFonts w:ascii="Times New Roman" w:hAnsi="Times New Roman" w:cs="Times New Roman"/>
          <w:sz w:val="28"/>
          <w:szCs w:val="28"/>
        </w:rPr>
        <w:t xml:space="preserve"> дипломов</w:t>
      </w:r>
      <w:r w:rsidR="00C20285">
        <w:rPr>
          <w:rFonts w:ascii="Times New Roman" w:hAnsi="Times New Roman" w:cs="Times New Roman"/>
          <w:sz w:val="28"/>
          <w:szCs w:val="28"/>
        </w:rPr>
        <w:t xml:space="preserve"> и </w:t>
      </w:r>
      <w:r w:rsidR="00C75689">
        <w:rPr>
          <w:rFonts w:ascii="Times New Roman" w:hAnsi="Times New Roman" w:cs="Times New Roman"/>
          <w:sz w:val="28"/>
          <w:szCs w:val="28"/>
        </w:rPr>
        <w:t>сертификатами</w:t>
      </w:r>
      <w:r w:rsidR="00C20285">
        <w:rPr>
          <w:rFonts w:ascii="Times New Roman" w:hAnsi="Times New Roman" w:cs="Times New Roman"/>
          <w:sz w:val="28"/>
          <w:szCs w:val="28"/>
        </w:rPr>
        <w:t>/</w:t>
      </w:r>
      <w:r w:rsidR="00C75689">
        <w:rPr>
          <w:rFonts w:ascii="Times New Roman" w:hAnsi="Times New Roman" w:cs="Times New Roman"/>
          <w:sz w:val="28"/>
          <w:szCs w:val="28"/>
        </w:rPr>
        <w:t>свидетельствами</w:t>
      </w:r>
      <w:r w:rsidR="00C20285">
        <w:rPr>
          <w:rFonts w:ascii="Times New Roman" w:hAnsi="Times New Roman" w:cs="Times New Roman"/>
          <w:sz w:val="28"/>
          <w:szCs w:val="28"/>
        </w:rPr>
        <w:t>/</w:t>
      </w:r>
      <w:r w:rsidR="0015593E">
        <w:rPr>
          <w:rFonts w:ascii="Times New Roman" w:hAnsi="Times New Roman" w:cs="Times New Roman"/>
          <w:sz w:val="28"/>
          <w:szCs w:val="28"/>
        </w:rPr>
        <w:t>протоколами</w:t>
      </w:r>
      <w:r w:rsidR="00C75689">
        <w:rPr>
          <w:rFonts w:ascii="Times New Roman" w:hAnsi="Times New Roman" w:cs="Times New Roman"/>
          <w:sz w:val="28"/>
          <w:szCs w:val="28"/>
        </w:rPr>
        <w:t>;</w:t>
      </w:r>
    </w:p>
    <w:p w14:paraId="2007191A" w14:textId="5178A140" w:rsidR="00AA02C9" w:rsidRPr="00855C01"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Для </w:t>
      </w:r>
      <w:r w:rsidR="00E822A2">
        <w:rPr>
          <w:rFonts w:ascii="Times New Roman" w:hAnsi="Times New Roman" w:cs="Times New Roman"/>
          <w:sz w:val="28"/>
          <w:szCs w:val="28"/>
        </w:rPr>
        <w:t xml:space="preserve">оказания </w:t>
      </w:r>
      <w:r w:rsidRPr="00855C01">
        <w:rPr>
          <w:rFonts w:ascii="Times New Roman" w:hAnsi="Times New Roman" w:cs="Times New Roman"/>
          <w:sz w:val="28"/>
          <w:szCs w:val="28"/>
        </w:rPr>
        <w:t>указанных услуг в команде Исполнителя в обязательном порядке должна входить экспертная группа численностью не менее 5 работников, которые должны состоять из следующих специалистов:</w:t>
      </w:r>
    </w:p>
    <w:p w14:paraId="4B5AB26B" w14:textId="72950969" w:rsidR="00AA02C9" w:rsidRPr="00855C01" w:rsidRDefault="00AA02C9" w:rsidP="00AA02C9">
      <w:pPr>
        <w:pStyle w:val="a4"/>
        <w:ind w:left="360"/>
        <w:jc w:val="both"/>
        <w:rPr>
          <w:rFonts w:ascii="Times New Roman" w:hAnsi="Times New Roman" w:cs="Times New Roman"/>
          <w:sz w:val="28"/>
          <w:szCs w:val="28"/>
        </w:rPr>
      </w:pPr>
      <w:r w:rsidRPr="00855C01">
        <w:rPr>
          <w:rFonts w:ascii="Times New Roman" w:hAnsi="Times New Roman" w:cs="Times New Roman"/>
          <w:sz w:val="28"/>
          <w:szCs w:val="28"/>
        </w:rPr>
        <w:t>- не менее двух специалистов по образованию «</w:t>
      </w:r>
      <w:r w:rsidR="0052242D">
        <w:rPr>
          <w:rFonts w:ascii="Times New Roman" w:hAnsi="Times New Roman" w:cs="Times New Roman"/>
          <w:sz w:val="28"/>
          <w:szCs w:val="28"/>
        </w:rPr>
        <w:t>И</w:t>
      </w:r>
      <w:r w:rsidRPr="00855C01">
        <w:rPr>
          <w:rFonts w:ascii="Times New Roman" w:hAnsi="Times New Roman" w:cs="Times New Roman"/>
          <w:sz w:val="28"/>
          <w:szCs w:val="28"/>
        </w:rPr>
        <w:t xml:space="preserve">нженер пожарной безопасности» и опытом работы не менее </w:t>
      </w:r>
      <w:r w:rsidR="00C75689">
        <w:rPr>
          <w:rFonts w:ascii="Times New Roman" w:hAnsi="Times New Roman" w:cs="Times New Roman"/>
          <w:sz w:val="28"/>
          <w:szCs w:val="28"/>
        </w:rPr>
        <w:t>3</w:t>
      </w:r>
      <w:r w:rsidRPr="00855C01">
        <w:rPr>
          <w:rFonts w:ascii="Times New Roman" w:hAnsi="Times New Roman" w:cs="Times New Roman"/>
          <w:sz w:val="28"/>
          <w:szCs w:val="28"/>
        </w:rPr>
        <w:t xml:space="preserve"> лет в органах гражданской защиты</w:t>
      </w:r>
      <w:r w:rsidR="00E312FB" w:rsidRPr="00855C01">
        <w:rPr>
          <w:rFonts w:ascii="Times New Roman" w:hAnsi="Times New Roman" w:cs="Times New Roman"/>
          <w:sz w:val="28"/>
          <w:szCs w:val="28"/>
        </w:rPr>
        <w:t xml:space="preserve"> (приложить копию трудовой книжки либо договора возмездного оказания услуг, копию документа об образовании</w:t>
      </w:r>
      <w:r w:rsidR="0015593E">
        <w:rPr>
          <w:rFonts w:ascii="Times New Roman" w:hAnsi="Times New Roman" w:cs="Times New Roman"/>
          <w:sz w:val="28"/>
          <w:szCs w:val="28"/>
        </w:rPr>
        <w:t>, дипломы, протокола, сертификаты, свидетельства</w:t>
      </w:r>
      <w:r w:rsidR="00E312FB" w:rsidRPr="00855C01">
        <w:rPr>
          <w:rFonts w:ascii="Times New Roman" w:hAnsi="Times New Roman" w:cs="Times New Roman"/>
          <w:sz w:val="28"/>
          <w:szCs w:val="28"/>
        </w:rPr>
        <w:t>)</w:t>
      </w:r>
      <w:r w:rsidRPr="00855C01">
        <w:rPr>
          <w:rFonts w:ascii="Times New Roman" w:hAnsi="Times New Roman" w:cs="Times New Roman"/>
          <w:sz w:val="28"/>
          <w:szCs w:val="28"/>
        </w:rPr>
        <w:t>;</w:t>
      </w:r>
    </w:p>
    <w:p w14:paraId="717B97A6" w14:textId="7EB9DD4B" w:rsidR="00AA02C9" w:rsidRPr="00855C01" w:rsidRDefault="00AA02C9" w:rsidP="00AA02C9">
      <w:pPr>
        <w:pStyle w:val="a4"/>
        <w:ind w:left="360"/>
        <w:jc w:val="both"/>
        <w:rPr>
          <w:rFonts w:ascii="Times New Roman" w:hAnsi="Times New Roman" w:cs="Times New Roman"/>
          <w:sz w:val="28"/>
          <w:szCs w:val="28"/>
        </w:rPr>
      </w:pPr>
      <w:r w:rsidRPr="00855C01">
        <w:rPr>
          <w:rFonts w:ascii="Times New Roman" w:hAnsi="Times New Roman" w:cs="Times New Roman"/>
          <w:sz w:val="28"/>
          <w:szCs w:val="28"/>
        </w:rPr>
        <w:t xml:space="preserve">- не менее двух специалистов с опытом работы не менее </w:t>
      </w:r>
      <w:r w:rsidR="003D20F3">
        <w:rPr>
          <w:rFonts w:ascii="Times New Roman" w:hAnsi="Times New Roman" w:cs="Times New Roman"/>
          <w:sz w:val="28"/>
          <w:szCs w:val="28"/>
        </w:rPr>
        <w:t>2</w:t>
      </w:r>
      <w:r w:rsidRPr="00855C01">
        <w:rPr>
          <w:rFonts w:ascii="Times New Roman" w:hAnsi="Times New Roman" w:cs="Times New Roman"/>
          <w:sz w:val="28"/>
          <w:szCs w:val="28"/>
        </w:rPr>
        <w:t xml:space="preserve"> лет с оборудованием </w:t>
      </w:r>
      <w:r w:rsidR="003D20F3">
        <w:rPr>
          <w:rFonts w:ascii="Times New Roman" w:hAnsi="Times New Roman" w:cs="Times New Roman"/>
          <w:sz w:val="28"/>
          <w:szCs w:val="28"/>
        </w:rPr>
        <w:t xml:space="preserve">производителя «Болид» </w:t>
      </w:r>
      <w:r w:rsidRPr="00855C01">
        <w:rPr>
          <w:rFonts w:ascii="Times New Roman" w:hAnsi="Times New Roman" w:cs="Times New Roman"/>
          <w:sz w:val="28"/>
          <w:szCs w:val="28"/>
        </w:rPr>
        <w:t>и</w:t>
      </w:r>
      <w:r w:rsidR="003D20F3">
        <w:rPr>
          <w:rFonts w:ascii="Times New Roman" w:hAnsi="Times New Roman" w:cs="Times New Roman"/>
          <w:sz w:val="28"/>
          <w:szCs w:val="28"/>
        </w:rPr>
        <w:t>/или</w:t>
      </w:r>
      <w:r w:rsidRPr="00855C01">
        <w:rPr>
          <w:rFonts w:ascii="Times New Roman" w:hAnsi="Times New Roman" w:cs="Times New Roman"/>
          <w:sz w:val="28"/>
          <w:szCs w:val="28"/>
        </w:rPr>
        <w:t xml:space="preserve"> программным обеспечением «</w:t>
      </w:r>
      <w:r w:rsidR="003D20F3">
        <w:rPr>
          <w:rFonts w:ascii="Times New Roman" w:hAnsi="Times New Roman" w:cs="Times New Roman"/>
          <w:sz w:val="28"/>
          <w:szCs w:val="28"/>
        </w:rPr>
        <w:t>Орион-Про</w:t>
      </w:r>
      <w:r w:rsidRPr="00855C01">
        <w:rPr>
          <w:rFonts w:ascii="Times New Roman" w:hAnsi="Times New Roman" w:cs="Times New Roman"/>
          <w:sz w:val="28"/>
          <w:szCs w:val="28"/>
        </w:rPr>
        <w:t>», обладающих соответствующим сертификатом</w:t>
      </w:r>
      <w:r w:rsidR="00295A59" w:rsidRPr="00855C01">
        <w:rPr>
          <w:rFonts w:ascii="Times New Roman" w:hAnsi="Times New Roman" w:cs="Times New Roman"/>
          <w:sz w:val="28"/>
          <w:szCs w:val="28"/>
        </w:rPr>
        <w:t xml:space="preserve"> (приложить копию трудовой книжки либо договора возмездного оказания услуг, а также копию сертификата</w:t>
      </w:r>
      <w:r w:rsidR="003D20F3">
        <w:rPr>
          <w:rFonts w:ascii="Times New Roman" w:hAnsi="Times New Roman" w:cs="Times New Roman"/>
          <w:sz w:val="28"/>
          <w:szCs w:val="28"/>
        </w:rPr>
        <w:t xml:space="preserve"> о прохождении обучения работы </w:t>
      </w:r>
      <w:r w:rsidR="003D20F3" w:rsidRPr="00855C01">
        <w:rPr>
          <w:rFonts w:ascii="Times New Roman" w:hAnsi="Times New Roman" w:cs="Times New Roman"/>
          <w:sz w:val="28"/>
          <w:szCs w:val="28"/>
        </w:rPr>
        <w:t xml:space="preserve">с оборудованием </w:t>
      </w:r>
      <w:r w:rsidR="003D20F3">
        <w:rPr>
          <w:rFonts w:ascii="Times New Roman" w:hAnsi="Times New Roman" w:cs="Times New Roman"/>
          <w:sz w:val="28"/>
          <w:szCs w:val="28"/>
        </w:rPr>
        <w:t xml:space="preserve">производителя «Болид» </w:t>
      </w:r>
      <w:r w:rsidR="003D20F3" w:rsidRPr="00855C01">
        <w:rPr>
          <w:rFonts w:ascii="Times New Roman" w:hAnsi="Times New Roman" w:cs="Times New Roman"/>
          <w:sz w:val="28"/>
          <w:szCs w:val="28"/>
        </w:rPr>
        <w:t>и</w:t>
      </w:r>
      <w:r w:rsidR="003D20F3">
        <w:rPr>
          <w:rFonts w:ascii="Times New Roman" w:hAnsi="Times New Roman" w:cs="Times New Roman"/>
          <w:sz w:val="28"/>
          <w:szCs w:val="28"/>
        </w:rPr>
        <w:t>/или</w:t>
      </w:r>
      <w:r w:rsidR="003D20F3" w:rsidRPr="00855C01">
        <w:rPr>
          <w:rFonts w:ascii="Times New Roman" w:hAnsi="Times New Roman" w:cs="Times New Roman"/>
          <w:sz w:val="28"/>
          <w:szCs w:val="28"/>
        </w:rPr>
        <w:t xml:space="preserve"> программным обеспечением «</w:t>
      </w:r>
      <w:r w:rsidR="003D20F3">
        <w:rPr>
          <w:rFonts w:ascii="Times New Roman" w:hAnsi="Times New Roman" w:cs="Times New Roman"/>
          <w:sz w:val="28"/>
          <w:szCs w:val="28"/>
        </w:rPr>
        <w:t>Орион-Про</w:t>
      </w:r>
      <w:r w:rsidR="003D20F3" w:rsidRPr="00855C01">
        <w:rPr>
          <w:rFonts w:ascii="Times New Roman" w:hAnsi="Times New Roman" w:cs="Times New Roman"/>
          <w:sz w:val="28"/>
          <w:szCs w:val="28"/>
        </w:rPr>
        <w:t>»</w:t>
      </w:r>
      <w:r w:rsidR="00295A59" w:rsidRPr="00855C01">
        <w:rPr>
          <w:rFonts w:ascii="Times New Roman" w:hAnsi="Times New Roman" w:cs="Times New Roman"/>
          <w:sz w:val="28"/>
          <w:szCs w:val="28"/>
        </w:rPr>
        <w:t>)</w:t>
      </w:r>
      <w:r w:rsidRPr="00855C01">
        <w:rPr>
          <w:rFonts w:ascii="Times New Roman" w:hAnsi="Times New Roman" w:cs="Times New Roman"/>
          <w:sz w:val="28"/>
          <w:szCs w:val="28"/>
        </w:rPr>
        <w:t>;</w:t>
      </w:r>
    </w:p>
    <w:p w14:paraId="2D75A0E9" w14:textId="6EBF541C" w:rsidR="00AA02C9" w:rsidRPr="00855C01" w:rsidRDefault="00AA02C9" w:rsidP="00AA02C9">
      <w:pPr>
        <w:pStyle w:val="a4"/>
        <w:ind w:left="360"/>
        <w:jc w:val="both"/>
        <w:rPr>
          <w:rFonts w:ascii="Times New Roman" w:hAnsi="Times New Roman" w:cs="Times New Roman"/>
          <w:sz w:val="28"/>
          <w:szCs w:val="28"/>
        </w:rPr>
      </w:pPr>
      <w:r w:rsidRPr="00855C01">
        <w:rPr>
          <w:rFonts w:ascii="Times New Roman" w:hAnsi="Times New Roman" w:cs="Times New Roman"/>
          <w:sz w:val="28"/>
          <w:szCs w:val="28"/>
        </w:rPr>
        <w:t xml:space="preserve">- одного специалиста с опытом работы не менее </w:t>
      </w:r>
      <w:r w:rsidR="00FB7326">
        <w:rPr>
          <w:rFonts w:ascii="Times New Roman" w:hAnsi="Times New Roman" w:cs="Times New Roman"/>
          <w:sz w:val="28"/>
          <w:szCs w:val="28"/>
        </w:rPr>
        <w:t>2</w:t>
      </w:r>
      <w:r w:rsidRPr="00855C01">
        <w:rPr>
          <w:rFonts w:ascii="Times New Roman" w:hAnsi="Times New Roman" w:cs="Times New Roman"/>
          <w:sz w:val="28"/>
          <w:szCs w:val="28"/>
        </w:rPr>
        <w:t xml:space="preserve"> лет с оборудованием и</w:t>
      </w:r>
      <w:r w:rsidR="003D20F3">
        <w:rPr>
          <w:rFonts w:ascii="Times New Roman" w:hAnsi="Times New Roman" w:cs="Times New Roman"/>
          <w:sz w:val="28"/>
          <w:szCs w:val="28"/>
        </w:rPr>
        <w:t>/или</w:t>
      </w:r>
      <w:r w:rsidRPr="00855C01">
        <w:rPr>
          <w:rFonts w:ascii="Times New Roman" w:hAnsi="Times New Roman" w:cs="Times New Roman"/>
          <w:sz w:val="28"/>
          <w:szCs w:val="28"/>
        </w:rPr>
        <w:t xml:space="preserve"> программным обеспечением «Schneider Electric», обладающего соответствующим сертификатом</w:t>
      </w:r>
      <w:r w:rsidR="00295A59" w:rsidRPr="00855C01">
        <w:rPr>
          <w:rFonts w:ascii="Times New Roman" w:hAnsi="Times New Roman" w:cs="Times New Roman"/>
          <w:sz w:val="28"/>
          <w:szCs w:val="28"/>
        </w:rPr>
        <w:t xml:space="preserve"> (приложить копию трудовой книжки либо договора возмездного оказания услуг, а также копию сертификата</w:t>
      </w:r>
      <w:r w:rsidR="003D20F3">
        <w:rPr>
          <w:rFonts w:ascii="Times New Roman" w:hAnsi="Times New Roman" w:cs="Times New Roman"/>
          <w:sz w:val="28"/>
          <w:szCs w:val="28"/>
        </w:rPr>
        <w:t xml:space="preserve"> по обучению работы с </w:t>
      </w:r>
      <w:r w:rsidR="003D20F3" w:rsidRPr="00855C01">
        <w:rPr>
          <w:rFonts w:ascii="Times New Roman" w:hAnsi="Times New Roman" w:cs="Times New Roman"/>
          <w:sz w:val="28"/>
          <w:szCs w:val="28"/>
        </w:rPr>
        <w:t>оборудованием и</w:t>
      </w:r>
      <w:r w:rsidR="003D20F3">
        <w:rPr>
          <w:rFonts w:ascii="Times New Roman" w:hAnsi="Times New Roman" w:cs="Times New Roman"/>
          <w:sz w:val="28"/>
          <w:szCs w:val="28"/>
        </w:rPr>
        <w:t>/или</w:t>
      </w:r>
      <w:r w:rsidR="003D20F3" w:rsidRPr="00855C01">
        <w:rPr>
          <w:rFonts w:ascii="Times New Roman" w:hAnsi="Times New Roman" w:cs="Times New Roman"/>
          <w:sz w:val="28"/>
          <w:szCs w:val="28"/>
        </w:rPr>
        <w:t xml:space="preserve"> программным обеспечением «Schneider Electric»</w:t>
      </w:r>
      <w:r w:rsidR="00295A59" w:rsidRPr="00855C01">
        <w:rPr>
          <w:rFonts w:ascii="Times New Roman" w:hAnsi="Times New Roman" w:cs="Times New Roman"/>
          <w:sz w:val="28"/>
          <w:szCs w:val="28"/>
        </w:rPr>
        <w:t>);</w:t>
      </w:r>
    </w:p>
    <w:p w14:paraId="14AAC9D0" w14:textId="69E2B5B4" w:rsidR="00AA02C9" w:rsidRPr="00855C01"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Договор страхования гражданско-</w:t>
      </w:r>
      <w:bookmarkStart w:id="0" w:name="_GoBack"/>
      <w:bookmarkEnd w:id="0"/>
      <w:r w:rsidRPr="00855C01">
        <w:rPr>
          <w:rFonts w:ascii="Times New Roman" w:hAnsi="Times New Roman" w:cs="Times New Roman"/>
          <w:sz w:val="28"/>
          <w:szCs w:val="28"/>
        </w:rPr>
        <w:t>правовой ответственности по обязательствам, возникающим вследствие причинения имущественного вреда при осуществлении аудита, заключенного со страховой организацией, имеющей лицензию на право осуществления деятельности по данному виду обязательного страхования</w:t>
      </w:r>
      <w:r w:rsidR="00295A59" w:rsidRPr="00855C01">
        <w:rPr>
          <w:rFonts w:ascii="Times New Roman" w:hAnsi="Times New Roman" w:cs="Times New Roman"/>
          <w:sz w:val="28"/>
          <w:szCs w:val="28"/>
        </w:rPr>
        <w:t xml:space="preserve"> (приложить копию договора)</w:t>
      </w:r>
      <w:r w:rsidRPr="00855C01">
        <w:rPr>
          <w:rFonts w:ascii="Times New Roman" w:hAnsi="Times New Roman" w:cs="Times New Roman"/>
          <w:sz w:val="28"/>
          <w:szCs w:val="28"/>
        </w:rPr>
        <w:t xml:space="preserve">. </w:t>
      </w:r>
    </w:p>
    <w:p w14:paraId="770CE8C1" w14:textId="61955ED2" w:rsidR="00AA02C9" w:rsidRPr="00855C01"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lastRenderedPageBreak/>
        <w:t xml:space="preserve">Качество </w:t>
      </w:r>
      <w:r w:rsidR="00E822A2">
        <w:rPr>
          <w:rFonts w:ascii="Times New Roman" w:hAnsi="Times New Roman" w:cs="Times New Roman"/>
          <w:sz w:val="28"/>
          <w:szCs w:val="28"/>
        </w:rPr>
        <w:t xml:space="preserve">оказываемых </w:t>
      </w:r>
      <w:r w:rsidRPr="00855C01">
        <w:rPr>
          <w:rFonts w:ascii="Times New Roman" w:hAnsi="Times New Roman" w:cs="Times New Roman"/>
          <w:sz w:val="28"/>
          <w:szCs w:val="28"/>
        </w:rPr>
        <w:t xml:space="preserve">услуг должно соответствовать действующим в Республике Казахстан нормативным актам и требованиям настоящей технической спецификации закупаемых услуг. </w:t>
      </w:r>
    </w:p>
    <w:p w14:paraId="454A3D28" w14:textId="6EE4CE61" w:rsidR="00AA02C9" w:rsidRPr="00E822A2" w:rsidRDefault="00AA02C9" w:rsidP="00AA02C9">
      <w:pPr>
        <w:pStyle w:val="a4"/>
        <w:numPr>
          <w:ilvl w:val="0"/>
          <w:numId w:val="8"/>
        </w:numPr>
        <w:spacing w:after="0" w:line="240" w:lineRule="auto"/>
        <w:ind w:left="0" w:firstLine="360"/>
        <w:jc w:val="both"/>
        <w:rPr>
          <w:rFonts w:ascii="Times New Roman" w:hAnsi="Times New Roman" w:cs="Times New Roman"/>
          <w:sz w:val="28"/>
          <w:szCs w:val="28"/>
        </w:rPr>
      </w:pPr>
      <w:r w:rsidRPr="00855C01">
        <w:rPr>
          <w:rFonts w:ascii="Times New Roman" w:hAnsi="Times New Roman" w:cs="Times New Roman"/>
          <w:sz w:val="28"/>
          <w:szCs w:val="28"/>
        </w:rPr>
        <w:t xml:space="preserve">В случае некачественного </w:t>
      </w:r>
      <w:r w:rsidR="00E822A2">
        <w:rPr>
          <w:rFonts w:ascii="Times New Roman" w:hAnsi="Times New Roman" w:cs="Times New Roman"/>
          <w:sz w:val="28"/>
          <w:szCs w:val="28"/>
        </w:rPr>
        <w:t xml:space="preserve">оказания </w:t>
      </w:r>
      <w:r w:rsidRPr="00855C01">
        <w:rPr>
          <w:rFonts w:ascii="Times New Roman" w:hAnsi="Times New Roman" w:cs="Times New Roman"/>
          <w:sz w:val="28"/>
          <w:szCs w:val="28"/>
        </w:rPr>
        <w:t xml:space="preserve">услуг Исполнитель должен </w:t>
      </w:r>
      <w:r w:rsidRPr="00E822A2">
        <w:rPr>
          <w:rFonts w:ascii="Times New Roman" w:hAnsi="Times New Roman" w:cs="Times New Roman"/>
          <w:sz w:val="28"/>
          <w:szCs w:val="28"/>
        </w:rPr>
        <w:t>своевременно устранять за свой счет недостатки и дефекты, допущенные в ходе оказания услуг Исполнителем и обнаруженные Заказчиком.</w:t>
      </w:r>
    </w:p>
    <w:p w14:paraId="4C1909E9" w14:textId="3EF42668" w:rsidR="00AA02C9" w:rsidRPr="00E822A2" w:rsidRDefault="00E822A2" w:rsidP="006A3D71">
      <w:pPr>
        <w:pStyle w:val="a4"/>
        <w:numPr>
          <w:ilvl w:val="0"/>
          <w:numId w:val="9"/>
        </w:numPr>
        <w:spacing w:after="0" w:line="240" w:lineRule="auto"/>
        <w:ind w:left="0" w:firstLine="360"/>
        <w:jc w:val="both"/>
        <w:rPr>
          <w:rFonts w:ascii="Times New Roman" w:hAnsi="Times New Roman" w:cs="Times New Roman"/>
          <w:sz w:val="28"/>
          <w:szCs w:val="28"/>
        </w:rPr>
      </w:pPr>
      <w:r w:rsidRPr="00E822A2">
        <w:rPr>
          <w:rFonts w:ascii="Times New Roman" w:hAnsi="Times New Roman" w:cs="Times New Roman"/>
          <w:sz w:val="28"/>
          <w:szCs w:val="28"/>
        </w:rPr>
        <w:t>Сроки проведения аудита составляет 30 (тридцать) календарных дней с даты начала оказания Услуг, указанного в пункте 1.2. Договора.</w:t>
      </w:r>
    </w:p>
    <w:p w14:paraId="779E1C70" w14:textId="77777777" w:rsidR="00AA02C9" w:rsidRPr="00855C01" w:rsidRDefault="00AA02C9" w:rsidP="00AA02C9">
      <w:pPr>
        <w:spacing w:after="0" w:line="240" w:lineRule="auto"/>
        <w:ind w:left="-567"/>
        <w:jc w:val="both"/>
        <w:rPr>
          <w:rFonts w:ascii="Times New Roman" w:eastAsia="Times New Roman" w:hAnsi="Times New Roman" w:cs="Times New Roman"/>
          <w:b/>
          <w:bCs/>
          <w:color w:val="000000"/>
          <w:sz w:val="28"/>
          <w:szCs w:val="28"/>
          <w:lang w:eastAsia="ru-RU"/>
        </w:rPr>
        <w:sectPr w:rsidR="00AA02C9" w:rsidRPr="00855C01" w:rsidSect="00AA02C9">
          <w:pgSz w:w="11906" w:h="16838"/>
          <w:pgMar w:top="1134" w:right="851" w:bottom="1134" w:left="1134" w:header="709" w:footer="709" w:gutter="0"/>
          <w:cols w:space="708"/>
          <w:docGrid w:linePitch="360"/>
        </w:sectPr>
      </w:pPr>
    </w:p>
    <w:p w14:paraId="07B5EB01" w14:textId="77777777" w:rsidR="00185A88" w:rsidRPr="00855C01" w:rsidRDefault="00185A88" w:rsidP="00185A88">
      <w:pPr>
        <w:spacing w:after="0" w:line="240" w:lineRule="auto"/>
        <w:jc w:val="right"/>
        <w:rPr>
          <w:rFonts w:ascii="Times New Roman" w:eastAsia="Times New Roman" w:hAnsi="Times New Roman" w:cs="Times New Roman"/>
          <w:b/>
          <w:bCs/>
          <w:sz w:val="20"/>
          <w:szCs w:val="20"/>
          <w:lang w:eastAsia="ru-RU"/>
        </w:rPr>
      </w:pPr>
      <w:r w:rsidRPr="00855C01">
        <w:rPr>
          <w:rFonts w:ascii="Times New Roman" w:eastAsia="Times New Roman" w:hAnsi="Times New Roman" w:cs="Times New Roman"/>
          <w:b/>
          <w:bCs/>
          <w:sz w:val="20"/>
          <w:szCs w:val="20"/>
          <w:lang w:eastAsia="ru-RU"/>
        </w:rPr>
        <w:lastRenderedPageBreak/>
        <w:t xml:space="preserve">Приложение№3 к  Договору № ____________  </w:t>
      </w:r>
    </w:p>
    <w:p w14:paraId="690531A5" w14:textId="77777777" w:rsidR="00185A88" w:rsidRPr="00855C01" w:rsidRDefault="00185A88" w:rsidP="00185A88">
      <w:pPr>
        <w:spacing w:after="0" w:line="240" w:lineRule="auto"/>
        <w:jc w:val="right"/>
        <w:rPr>
          <w:rFonts w:ascii="Times New Roman" w:eastAsia="Times New Roman" w:hAnsi="Times New Roman" w:cs="Times New Roman"/>
          <w:b/>
          <w:bCs/>
          <w:iCs/>
          <w:color w:val="000000"/>
          <w:sz w:val="24"/>
          <w:szCs w:val="24"/>
          <w:lang w:eastAsia="ru-RU"/>
        </w:rPr>
      </w:pPr>
      <w:r w:rsidRPr="00855C01">
        <w:rPr>
          <w:rFonts w:ascii="Times New Roman" w:eastAsia="Times New Roman" w:hAnsi="Times New Roman" w:cs="Times New Roman"/>
          <w:b/>
          <w:color w:val="000000"/>
          <w:sz w:val="20"/>
          <w:szCs w:val="20"/>
          <w:lang w:eastAsia="ru-RU"/>
        </w:rPr>
        <w:t xml:space="preserve">от  «___» __________ 201__ года  </w:t>
      </w:r>
    </w:p>
    <w:p w14:paraId="074E6E32" w14:textId="77777777" w:rsidR="00185A88" w:rsidRPr="00855C01" w:rsidRDefault="00185A88" w:rsidP="00185A88">
      <w:pPr>
        <w:spacing w:after="0" w:line="240" w:lineRule="auto"/>
        <w:jc w:val="center"/>
        <w:rPr>
          <w:rFonts w:ascii="Times New Roman" w:eastAsia="Times New Roman" w:hAnsi="Times New Roman" w:cs="Times New Roman"/>
          <w:lang w:eastAsia="ru-RU"/>
        </w:rPr>
      </w:pPr>
      <w:r w:rsidRPr="00855C01">
        <w:rPr>
          <w:rFonts w:ascii="Times New Roman" w:eastAsia="Times New Roman" w:hAnsi="Times New Roman" w:cs="Times New Roman"/>
          <w:b/>
          <w:bCs/>
          <w:iCs/>
          <w:color w:val="000000"/>
          <w:lang w:eastAsia="ru-RU"/>
        </w:rPr>
        <w:t>Отчетность по местному содержанию в работах и услугах</w:t>
      </w:r>
    </w:p>
    <w:p w14:paraId="66E6332D" w14:textId="77777777" w:rsidR="00185A88" w:rsidRPr="00855C01" w:rsidRDefault="00185A88" w:rsidP="00185A88">
      <w:pPr>
        <w:spacing w:after="0" w:line="240" w:lineRule="auto"/>
        <w:rPr>
          <w:rFonts w:ascii="Times New Roman" w:eastAsia="Times New Roman" w:hAnsi="Times New Roman" w:cs="Times New Roman"/>
          <w:sz w:val="24"/>
          <w:szCs w:val="24"/>
          <w:lang w:eastAsia="ru-RU"/>
        </w:rPr>
      </w:pPr>
    </w:p>
    <w:tbl>
      <w:tblPr>
        <w:tblW w:w="15222" w:type="dxa"/>
        <w:tblInd w:w="288" w:type="dxa"/>
        <w:tblLayout w:type="fixed"/>
        <w:tblLook w:val="0000" w:firstRow="0" w:lastRow="0" w:firstColumn="0" w:lastColumn="0" w:noHBand="0" w:noVBand="0"/>
      </w:tblPr>
      <w:tblGrid>
        <w:gridCol w:w="891"/>
        <w:gridCol w:w="1247"/>
        <w:gridCol w:w="1603"/>
        <w:gridCol w:w="1608"/>
        <w:gridCol w:w="1275"/>
        <w:gridCol w:w="993"/>
        <w:gridCol w:w="1283"/>
        <w:gridCol w:w="1069"/>
        <w:gridCol w:w="891"/>
        <w:gridCol w:w="1247"/>
        <w:gridCol w:w="891"/>
        <w:gridCol w:w="1069"/>
        <w:gridCol w:w="1155"/>
      </w:tblGrid>
      <w:tr w:rsidR="00185A88" w:rsidRPr="00855C01" w14:paraId="1AACCE77" w14:textId="77777777" w:rsidTr="00822322">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28463C56"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 п/п</w:t>
            </w:r>
          </w:p>
          <w:p w14:paraId="298573CE"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Договора</w:t>
            </w:r>
          </w:p>
          <w:p w14:paraId="7FB86107"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F6F366A"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Стоимость</w:t>
            </w:r>
          </w:p>
          <w:p w14:paraId="48875780"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Договора</w:t>
            </w:r>
          </w:p>
          <w:p w14:paraId="0B349EEC"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(СДj)</w:t>
            </w:r>
          </w:p>
          <w:p w14:paraId="7CC179E7"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b/>
                <w:bCs/>
                <w:color w:val="000000"/>
                <w:sz w:val="12"/>
                <w:szCs w:val="12"/>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56E9FA3"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Суммарная стоимость</w:t>
            </w:r>
          </w:p>
          <w:p w14:paraId="1FEEE87D"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товаров в рамках</w:t>
            </w:r>
          </w:p>
          <w:p w14:paraId="2B59C6B3"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 xml:space="preserve"> договора (СТj)</w:t>
            </w:r>
          </w:p>
          <w:p w14:paraId="2E2878DA"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b/>
                <w:bCs/>
                <w:color w:val="000000"/>
                <w:sz w:val="12"/>
                <w:szCs w:val="12"/>
                <w:lang w:eastAsia="ru-RU"/>
              </w:rPr>
              <w:t>KZT</w:t>
            </w:r>
          </w:p>
        </w:tc>
        <w:tc>
          <w:tcPr>
            <w:tcW w:w="16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1B10308"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Cуммарная стоимость</w:t>
            </w:r>
          </w:p>
          <w:p w14:paraId="5ECE40D1"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договоров субподряда</w:t>
            </w:r>
          </w:p>
          <w:p w14:paraId="299975E2"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в рамках договора</w:t>
            </w:r>
          </w:p>
          <w:p w14:paraId="7F4C1E6A"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(ССДj)</w:t>
            </w:r>
          </w:p>
          <w:p w14:paraId="2637B502"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b/>
                <w:bCs/>
                <w:color w:val="000000"/>
                <w:sz w:val="12"/>
                <w:szCs w:val="12"/>
                <w:lang w:eastAsia="ru-RU"/>
              </w:rPr>
              <w:t>KZT</w:t>
            </w:r>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227C1CD"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 xml:space="preserve">Доля фонда оплаты </w:t>
            </w:r>
          </w:p>
          <w:p w14:paraId="0A42B888"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труда казахстанских</w:t>
            </w:r>
          </w:p>
          <w:p w14:paraId="3CADF1D4"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кадров, выполняющего</w:t>
            </w:r>
          </w:p>
          <w:p w14:paraId="7823233C"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j-ый договор (Rj)</w:t>
            </w:r>
          </w:p>
          <w:p w14:paraId="770BB11A"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b/>
                <w:bCs/>
                <w:color w:val="000000"/>
                <w:sz w:val="12"/>
                <w:szCs w:val="12"/>
                <w:lang w:eastAsia="ru-RU"/>
              </w:rPr>
              <w:t>%</w:t>
            </w:r>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6961979"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 п/п</w:t>
            </w:r>
          </w:p>
          <w:p w14:paraId="175C0782"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Товара</w:t>
            </w:r>
          </w:p>
          <w:p w14:paraId="4098C3D1"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(n)</w:t>
            </w:r>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F9D0E9B"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Кол-во товаров</w:t>
            </w:r>
          </w:p>
          <w:p w14:paraId="07461672"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Закупленных</w:t>
            </w:r>
          </w:p>
          <w:p w14:paraId="26D7C77E"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поставщиком в целях</w:t>
            </w:r>
          </w:p>
          <w:p w14:paraId="3F0CE977"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D655903"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Цена товара</w:t>
            </w:r>
          </w:p>
          <w:p w14:paraId="6414BFAC"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b/>
                <w:bCs/>
                <w:color w:val="000000"/>
                <w:sz w:val="12"/>
                <w:szCs w:val="12"/>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B0A25CB"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Стоимость</w:t>
            </w:r>
          </w:p>
          <w:p w14:paraId="1F589D56"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(CTi)</w:t>
            </w:r>
          </w:p>
          <w:p w14:paraId="2598B5C0"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b/>
                <w:bCs/>
                <w:color w:val="000000"/>
                <w:sz w:val="12"/>
                <w:szCs w:val="12"/>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E81417E"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Доля КС согласно</w:t>
            </w:r>
          </w:p>
          <w:p w14:paraId="6FBA6832"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Сертификата</w:t>
            </w:r>
          </w:p>
          <w:p w14:paraId="5D3C35E1"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СТ-KZ (Ki)</w:t>
            </w:r>
          </w:p>
          <w:p w14:paraId="69EBF258"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b/>
                <w:bCs/>
                <w:color w:val="000000"/>
                <w:sz w:val="12"/>
                <w:szCs w:val="12"/>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1BBD129B"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3F7F88B8"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Примечание</w:t>
            </w:r>
          </w:p>
        </w:tc>
      </w:tr>
      <w:tr w:rsidR="00185A88" w:rsidRPr="00855C01" w14:paraId="481A9432" w14:textId="77777777" w:rsidTr="00822322">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727979FA"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949685A"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50351A56"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1608" w:type="dxa"/>
            <w:vMerge/>
            <w:tcBorders>
              <w:top w:val="single" w:sz="4" w:space="0" w:color="auto"/>
              <w:left w:val="dotted" w:sz="4" w:space="0" w:color="auto"/>
              <w:bottom w:val="dotted" w:sz="4" w:space="0" w:color="000000"/>
              <w:right w:val="dotted" w:sz="4" w:space="0" w:color="auto"/>
            </w:tcBorders>
            <w:vAlign w:val="center"/>
          </w:tcPr>
          <w:p w14:paraId="204046B0"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1275" w:type="dxa"/>
            <w:vMerge/>
            <w:tcBorders>
              <w:top w:val="single" w:sz="4" w:space="0" w:color="auto"/>
              <w:left w:val="dotted" w:sz="4" w:space="0" w:color="auto"/>
              <w:bottom w:val="dotted" w:sz="4" w:space="0" w:color="000000"/>
              <w:right w:val="dotted" w:sz="4" w:space="0" w:color="auto"/>
            </w:tcBorders>
            <w:vAlign w:val="center"/>
          </w:tcPr>
          <w:p w14:paraId="5CE48190"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993" w:type="dxa"/>
            <w:vMerge/>
            <w:tcBorders>
              <w:top w:val="single" w:sz="4" w:space="0" w:color="auto"/>
              <w:left w:val="dotted" w:sz="4" w:space="0" w:color="auto"/>
              <w:bottom w:val="dotted" w:sz="4" w:space="0" w:color="000000"/>
              <w:right w:val="dotted" w:sz="4" w:space="0" w:color="auto"/>
            </w:tcBorders>
            <w:vAlign w:val="center"/>
          </w:tcPr>
          <w:p w14:paraId="454B50EC"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1283" w:type="dxa"/>
            <w:vMerge/>
            <w:tcBorders>
              <w:top w:val="single" w:sz="4" w:space="0" w:color="auto"/>
              <w:left w:val="dotted" w:sz="4" w:space="0" w:color="auto"/>
              <w:bottom w:val="dotted" w:sz="4" w:space="0" w:color="000000"/>
              <w:right w:val="dotted" w:sz="4" w:space="0" w:color="auto"/>
            </w:tcBorders>
            <w:vAlign w:val="center"/>
          </w:tcPr>
          <w:p w14:paraId="756C3EE1"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54B53313"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46754B20" w14:textId="77777777" w:rsidR="00185A88" w:rsidRPr="00855C01" w:rsidRDefault="00185A88" w:rsidP="00822322">
            <w:pPr>
              <w:spacing w:after="0" w:line="240" w:lineRule="auto"/>
              <w:rPr>
                <w:rFonts w:ascii="Times New Roman" w:eastAsia="Times New Roman" w:hAnsi="Times New Roman" w:cs="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1CCFE1B2" w14:textId="77777777" w:rsidR="00185A88" w:rsidRPr="00855C01" w:rsidRDefault="00185A88" w:rsidP="00822322">
            <w:pPr>
              <w:spacing w:after="0" w:line="240" w:lineRule="auto"/>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14:paraId="6E121FAF"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48567B5A" w14:textId="77777777" w:rsidR="00185A88" w:rsidRPr="00855C01" w:rsidRDefault="00185A88" w:rsidP="00822322">
            <w:pPr>
              <w:spacing w:after="0" w:line="240" w:lineRule="auto"/>
              <w:jc w:val="center"/>
              <w:rPr>
                <w:rFonts w:ascii="Times New Roman" w:eastAsia="Times New Roman" w:hAnsi="Times New Roman" w:cs="Times New Roman"/>
                <w:color w:val="000000"/>
                <w:sz w:val="12"/>
                <w:szCs w:val="12"/>
                <w:lang w:eastAsia="ru-RU"/>
              </w:rPr>
            </w:pPr>
            <w:r w:rsidRPr="00855C01">
              <w:rPr>
                <w:rFonts w:ascii="Times New Roman" w:eastAsia="Times New Roman" w:hAnsi="Times New Roman" w:cs="Times New Roman"/>
                <w:color w:val="000000"/>
                <w:sz w:val="12"/>
                <w:szCs w:val="12"/>
                <w:lang w:eastAsia="ru-RU"/>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14:paraId="38C7126C" w14:textId="77777777" w:rsidR="00185A88" w:rsidRPr="00855C01" w:rsidRDefault="00185A88" w:rsidP="00822322">
            <w:pPr>
              <w:spacing w:after="0" w:line="240" w:lineRule="auto"/>
              <w:rPr>
                <w:rFonts w:ascii="Times New Roman" w:eastAsia="Times New Roman" w:hAnsi="Times New Roman" w:cs="Times New Roman"/>
                <w:color w:val="000000"/>
                <w:sz w:val="20"/>
                <w:szCs w:val="20"/>
                <w:lang w:eastAsia="ru-RU"/>
              </w:rPr>
            </w:pPr>
          </w:p>
        </w:tc>
      </w:tr>
      <w:tr w:rsidR="00185A88" w:rsidRPr="00855C01" w14:paraId="266CD213" w14:textId="77777777" w:rsidTr="00822322">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3EB42FA2" w14:textId="77777777" w:rsidR="00185A88" w:rsidRPr="00855C01" w:rsidRDefault="00185A88" w:rsidP="00822322">
            <w:pPr>
              <w:spacing w:after="0" w:line="240" w:lineRule="auto"/>
              <w:ind w:firstLineChars="100" w:firstLine="140"/>
              <w:jc w:val="center"/>
              <w:rPr>
                <w:rFonts w:ascii="Times New Roman" w:eastAsia="Times New Roman" w:hAnsi="Times New Roman" w:cs="Times New Roman"/>
                <w:color w:val="000000"/>
                <w:sz w:val="14"/>
                <w:lang w:eastAsia="ru-RU"/>
              </w:rPr>
            </w:pPr>
            <w:r w:rsidRPr="00855C01">
              <w:rPr>
                <w:rFonts w:ascii="Times New Roman" w:eastAsia="Times New Roman" w:hAnsi="Times New Roman" w:cs="Times New Roman"/>
                <w:color w:val="000000"/>
                <w:sz w:val="14"/>
                <w:lang w:eastAsia="ru-RU"/>
              </w:rPr>
              <w:t>1</w:t>
            </w:r>
          </w:p>
        </w:tc>
        <w:tc>
          <w:tcPr>
            <w:tcW w:w="1247" w:type="dxa"/>
            <w:tcBorders>
              <w:top w:val="nil"/>
              <w:left w:val="nil"/>
              <w:bottom w:val="dotted" w:sz="4" w:space="0" w:color="auto"/>
              <w:right w:val="dotted" w:sz="4" w:space="0" w:color="auto"/>
            </w:tcBorders>
            <w:shd w:val="clear" w:color="auto" w:fill="auto"/>
            <w:noWrap/>
            <w:vAlign w:val="center"/>
          </w:tcPr>
          <w:p w14:paraId="21944227" w14:textId="77777777" w:rsidR="00185A88" w:rsidRPr="00855C01" w:rsidRDefault="00185A88" w:rsidP="00822322">
            <w:pPr>
              <w:spacing w:after="0" w:line="240" w:lineRule="auto"/>
              <w:rPr>
                <w:rFonts w:ascii="Times New Roman" w:eastAsia="Times New Roman" w:hAnsi="Times New Roman" w:cs="Times New Roman"/>
                <w:b/>
                <w:bCs/>
                <w:color w:val="FF0000"/>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4FBAA603" w14:textId="77777777" w:rsidR="00185A88" w:rsidRPr="00855C01" w:rsidRDefault="00185A88" w:rsidP="00822322">
            <w:pPr>
              <w:spacing w:after="0" w:line="240" w:lineRule="auto"/>
              <w:jc w:val="center"/>
              <w:rPr>
                <w:rFonts w:ascii="Times New Roman" w:eastAsia="Times New Roman" w:hAnsi="Times New Roman" w:cs="Times New Roman"/>
                <w:b/>
                <w:color w:val="0000FF"/>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467FA4BF" w14:textId="77777777" w:rsidR="00185A88" w:rsidRPr="00855C01" w:rsidRDefault="00185A88" w:rsidP="00822322">
            <w:pPr>
              <w:spacing w:after="0" w:line="240" w:lineRule="auto"/>
              <w:jc w:val="center"/>
              <w:rPr>
                <w:rFonts w:ascii="Times New Roman" w:eastAsia="Times New Roman" w:hAnsi="Times New Roman" w:cs="Times New Roman"/>
                <w:b/>
                <w:color w:val="000000"/>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29DFFD31" w14:textId="77777777" w:rsidR="00185A88" w:rsidRPr="00855C01" w:rsidRDefault="00185A88" w:rsidP="008223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1101176C" w14:textId="77777777" w:rsidR="00185A88" w:rsidRPr="00855C01" w:rsidRDefault="00185A88" w:rsidP="00822322">
            <w:pPr>
              <w:spacing w:after="0" w:line="240" w:lineRule="auto"/>
              <w:ind w:firstLineChars="100" w:firstLine="220"/>
              <w:jc w:val="center"/>
              <w:rPr>
                <w:rFonts w:ascii="Times New Roman" w:eastAsia="Times New Roman" w:hAnsi="Times New Roman" w:cs="Times New Roman"/>
                <w:color w:val="000000"/>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71EC3CCF"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0EE5C258"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F5D683D" w14:textId="77777777" w:rsidR="00185A88" w:rsidRPr="00855C01" w:rsidRDefault="00185A88" w:rsidP="00822322">
            <w:pPr>
              <w:spacing w:after="0" w:line="240" w:lineRule="auto"/>
              <w:rPr>
                <w:rFonts w:ascii="Times New Roman" w:eastAsia="Times New Roman" w:hAnsi="Times New Roman" w:cs="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5D749D76" w14:textId="77777777" w:rsidR="00185A88" w:rsidRPr="00855C01" w:rsidRDefault="00185A88" w:rsidP="00822322">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DC9A5A3"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1BE43C07"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1DDF9BE8" w14:textId="77777777" w:rsidR="00185A88" w:rsidRPr="00855C01" w:rsidRDefault="00185A88" w:rsidP="00822322">
            <w:pPr>
              <w:spacing w:after="0" w:line="240" w:lineRule="auto"/>
              <w:ind w:firstLineChars="100" w:firstLine="200"/>
              <w:jc w:val="center"/>
              <w:rPr>
                <w:rFonts w:ascii="Times New Roman" w:eastAsia="Times New Roman" w:hAnsi="Times New Roman" w:cs="Times New Roman"/>
                <w:i/>
                <w:iCs/>
                <w:color w:val="000000"/>
                <w:sz w:val="20"/>
                <w:szCs w:val="20"/>
                <w:lang w:eastAsia="ru-RU"/>
              </w:rPr>
            </w:pPr>
          </w:p>
        </w:tc>
      </w:tr>
      <w:tr w:rsidR="00185A88" w:rsidRPr="00855C01" w14:paraId="51C30CF6" w14:textId="77777777" w:rsidTr="00822322">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37C3DE9F" w14:textId="77777777" w:rsidR="00185A88" w:rsidRPr="00855C01" w:rsidRDefault="00185A88" w:rsidP="00822322">
            <w:pPr>
              <w:spacing w:after="0" w:line="240" w:lineRule="auto"/>
              <w:ind w:firstLineChars="100" w:firstLine="160"/>
              <w:jc w:val="center"/>
              <w:rPr>
                <w:rFonts w:ascii="Times New Roman" w:eastAsia="Times New Roman" w:hAnsi="Times New Roman" w:cs="Times New Roman"/>
                <w:color w:val="000000"/>
                <w:sz w:val="16"/>
                <w:szCs w:val="16"/>
                <w:lang w:eastAsia="ru-RU"/>
              </w:rPr>
            </w:pPr>
            <w:r w:rsidRPr="00855C01">
              <w:rPr>
                <w:rFonts w:ascii="Times New Roman" w:eastAsia="Times New Roman" w:hAnsi="Times New Roman" w:cs="Times New Roman"/>
                <w:color w:val="000000"/>
                <w:sz w:val="16"/>
                <w:szCs w:val="16"/>
                <w:lang w:eastAsia="ru-RU"/>
              </w:rPr>
              <w:t>2</w:t>
            </w:r>
          </w:p>
        </w:tc>
        <w:tc>
          <w:tcPr>
            <w:tcW w:w="1247" w:type="dxa"/>
            <w:tcBorders>
              <w:top w:val="nil"/>
              <w:left w:val="nil"/>
              <w:bottom w:val="dotted" w:sz="4" w:space="0" w:color="auto"/>
              <w:right w:val="dotted" w:sz="4" w:space="0" w:color="auto"/>
            </w:tcBorders>
            <w:shd w:val="clear" w:color="auto" w:fill="auto"/>
            <w:noWrap/>
            <w:vAlign w:val="center"/>
          </w:tcPr>
          <w:p w14:paraId="70404AAF" w14:textId="77777777" w:rsidR="00185A88" w:rsidRPr="00855C01" w:rsidRDefault="00185A88" w:rsidP="00822322">
            <w:pPr>
              <w:spacing w:after="0" w:line="240" w:lineRule="auto"/>
              <w:rPr>
                <w:rFonts w:ascii="Times New Roman" w:eastAsia="Times New Roman" w:hAnsi="Times New Roman" w:cs="Times New Roman"/>
                <w:color w:val="000000"/>
                <w:sz w:val="16"/>
                <w:szCs w:val="16"/>
                <w:lang w:val="en-US" w:eastAsia="ru-RU"/>
              </w:rPr>
            </w:pPr>
          </w:p>
        </w:tc>
        <w:tc>
          <w:tcPr>
            <w:tcW w:w="1603" w:type="dxa"/>
            <w:tcBorders>
              <w:top w:val="nil"/>
              <w:left w:val="nil"/>
              <w:bottom w:val="dotted" w:sz="4" w:space="0" w:color="auto"/>
              <w:right w:val="dotted" w:sz="4" w:space="0" w:color="auto"/>
            </w:tcBorders>
            <w:shd w:val="clear" w:color="auto" w:fill="auto"/>
            <w:noWrap/>
            <w:vAlign w:val="center"/>
          </w:tcPr>
          <w:p w14:paraId="6D7DFC01" w14:textId="77777777" w:rsidR="00185A88" w:rsidRPr="00855C01" w:rsidRDefault="00185A88" w:rsidP="00822322">
            <w:pPr>
              <w:spacing w:after="0" w:line="240" w:lineRule="auto"/>
              <w:jc w:val="center"/>
              <w:rPr>
                <w:rFonts w:ascii="Times New Roman" w:eastAsia="Times New Roman" w:hAnsi="Times New Roman" w:cs="Times New Roman"/>
                <w:color w:val="000000"/>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1539A9E0" w14:textId="77777777" w:rsidR="00185A88" w:rsidRPr="00855C01" w:rsidRDefault="00185A88" w:rsidP="00822322">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6036C56C" w14:textId="77777777" w:rsidR="00185A88" w:rsidRPr="00855C01" w:rsidRDefault="00185A88" w:rsidP="00822322">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3040B247" w14:textId="77777777" w:rsidR="00185A88" w:rsidRPr="00855C01" w:rsidRDefault="00185A88" w:rsidP="00822322">
            <w:pPr>
              <w:spacing w:after="0" w:line="240" w:lineRule="auto"/>
              <w:ind w:firstLineChars="100" w:firstLine="160"/>
              <w:jc w:val="center"/>
              <w:rPr>
                <w:rFonts w:ascii="Times New Roman" w:eastAsia="Times New Roman" w:hAnsi="Times New Roman" w:cs="Times New Roman"/>
                <w:iCs/>
                <w:color w:val="000000"/>
                <w:sz w:val="16"/>
                <w:szCs w:val="16"/>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3D0412CD" w14:textId="77777777" w:rsidR="00185A88" w:rsidRPr="00855C01" w:rsidRDefault="00185A88" w:rsidP="00822322">
            <w:pPr>
              <w:spacing w:after="0" w:line="240" w:lineRule="auto"/>
              <w:rPr>
                <w:rFonts w:ascii="Times New Roman" w:eastAsia="Times New Roman" w:hAnsi="Times New Roman" w:cs="Times New Roman"/>
                <w:color w:val="000000"/>
                <w:sz w:val="16"/>
                <w:szCs w:val="16"/>
                <w:lang w:val="en-US" w:eastAsia="ru-RU"/>
              </w:rPr>
            </w:pPr>
          </w:p>
        </w:tc>
        <w:tc>
          <w:tcPr>
            <w:tcW w:w="1069" w:type="dxa"/>
            <w:tcBorders>
              <w:top w:val="nil"/>
              <w:left w:val="nil"/>
              <w:bottom w:val="dotted" w:sz="4" w:space="0" w:color="auto"/>
              <w:right w:val="dotted" w:sz="4" w:space="0" w:color="auto"/>
            </w:tcBorders>
            <w:shd w:val="clear" w:color="auto" w:fill="auto"/>
            <w:noWrap/>
            <w:vAlign w:val="center"/>
          </w:tcPr>
          <w:p w14:paraId="60522779" w14:textId="77777777" w:rsidR="00185A88" w:rsidRPr="00855C01" w:rsidRDefault="00185A88" w:rsidP="00822322">
            <w:pPr>
              <w:spacing w:after="0" w:line="240" w:lineRule="auto"/>
              <w:jc w:val="center"/>
              <w:rPr>
                <w:rFonts w:ascii="Times New Roman" w:eastAsia="Times New Roman" w:hAnsi="Times New Roman" w:cs="Times New Roman"/>
                <w:color w:val="000000"/>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4AC14777" w14:textId="77777777" w:rsidR="00185A88" w:rsidRPr="00855C01" w:rsidRDefault="00185A88" w:rsidP="00822322">
            <w:pPr>
              <w:spacing w:after="0" w:line="240" w:lineRule="auto"/>
              <w:rPr>
                <w:rFonts w:ascii="Times New Roman" w:eastAsia="Times New Roman" w:hAnsi="Times New Roman" w:cs="Times New Roman"/>
                <w:color w:val="000000"/>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73DF7964" w14:textId="77777777" w:rsidR="00185A88" w:rsidRPr="00855C01" w:rsidRDefault="00185A88" w:rsidP="00822322">
            <w:pPr>
              <w:spacing w:after="0" w:line="240" w:lineRule="auto"/>
              <w:jc w:val="center"/>
              <w:rPr>
                <w:rFonts w:ascii="Times New Roman" w:eastAsia="Times New Roman" w:hAnsi="Times New Roman" w:cs="Times New Roman"/>
                <w:color w:val="000000"/>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F40F760" w14:textId="77777777" w:rsidR="00185A88" w:rsidRPr="00855C01" w:rsidRDefault="00185A88" w:rsidP="00822322">
            <w:pPr>
              <w:spacing w:after="0" w:line="240" w:lineRule="auto"/>
              <w:jc w:val="center"/>
              <w:rPr>
                <w:rFonts w:ascii="Times New Roman" w:eastAsia="Times New Roman" w:hAnsi="Times New Roman" w:cs="Times New Roman"/>
                <w:color w:val="000000"/>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5A5EF610" w14:textId="77777777" w:rsidR="00185A88" w:rsidRPr="00855C01" w:rsidRDefault="00185A88" w:rsidP="00822322">
            <w:pPr>
              <w:spacing w:after="0" w:line="240" w:lineRule="auto"/>
              <w:jc w:val="center"/>
              <w:rPr>
                <w:rFonts w:ascii="Times New Roman" w:eastAsia="Times New Roman" w:hAnsi="Times New Roman" w:cs="Times New Roman"/>
                <w:color w:val="000000"/>
                <w:sz w:val="16"/>
                <w:szCs w:val="16"/>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0812BC00" w14:textId="77777777" w:rsidR="00185A88" w:rsidRPr="00855C01" w:rsidRDefault="00185A88" w:rsidP="00822322">
            <w:pPr>
              <w:spacing w:after="0" w:line="240" w:lineRule="auto"/>
              <w:rPr>
                <w:rFonts w:ascii="Times New Roman" w:eastAsia="Times New Roman" w:hAnsi="Times New Roman" w:cs="Times New Roman"/>
                <w:color w:val="000000"/>
                <w:sz w:val="16"/>
                <w:szCs w:val="16"/>
                <w:lang w:eastAsia="ru-RU"/>
              </w:rPr>
            </w:pPr>
          </w:p>
        </w:tc>
      </w:tr>
      <w:tr w:rsidR="00185A88" w:rsidRPr="00855C01" w14:paraId="6510F524" w14:textId="77777777" w:rsidTr="00822322">
        <w:trPr>
          <w:trHeight w:val="134"/>
        </w:trPr>
        <w:tc>
          <w:tcPr>
            <w:tcW w:w="891" w:type="dxa"/>
            <w:tcBorders>
              <w:top w:val="nil"/>
              <w:left w:val="single" w:sz="4" w:space="0" w:color="auto"/>
              <w:bottom w:val="dotted" w:sz="4" w:space="0" w:color="auto"/>
              <w:right w:val="dotted" w:sz="4" w:space="0" w:color="auto"/>
            </w:tcBorders>
            <w:shd w:val="clear" w:color="auto" w:fill="auto"/>
            <w:noWrap/>
            <w:vAlign w:val="center"/>
          </w:tcPr>
          <w:p w14:paraId="42D525B7"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r w:rsidRPr="00855C01">
              <w:rPr>
                <w:rFonts w:ascii="Times New Roman" w:eastAsia="Times New Roman" w:hAnsi="Times New Roman" w:cs="Times New Roman"/>
                <w:color w:val="000000"/>
                <w:sz w:val="14"/>
                <w:lang w:eastAsia="ru-RU"/>
              </w:rPr>
              <w:t xml:space="preserve">  3</w:t>
            </w:r>
          </w:p>
        </w:tc>
        <w:tc>
          <w:tcPr>
            <w:tcW w:w="1247" w:type="dxa"/>
            <w:tcBorders>
              <w:top w:val="nil"/>
              <w:left w:val="nil"/>
              <w:bottom w:val="dotted" w:sz="4" w:space="0" w:color="auto"/>
              <w:right w:val="dotted" w:sz="4" w:space="0" w:color="auto"/>
            </w:tcBorders>
            <w:shd w:val="clear" w:color="auto" w:fill="auto"/>
            <w:noWrap/>
            <w:vAlign w:val="center"/>
          </w:tcPr>
          <w:p w14:paraId="0614A9FC"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61C9ED7B"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1AA865B9"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49531C1C"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146A36F7" w14:textId="77777777" w:rsidR="00185A88" w:rsidRPr="00855C01" w:rsidRDefault="00185A88" w:rsidP="00822322">
            <w:pPr>
              <w:spacing w:after="0" w:line="240" w:lineRule="auto"/>
              <w:ind w:firstLineChars="100" w:firstLine="140"/>
              <w:jc w:val="center"/>
              <w:rPr>
                <w:rFonts w:ascii="Times New Roman" w:eastAsia="Times New Roman" w:hAnsi="Times New Roman" w:cs="Times New Roman"/>
                <w:iCs/>
                <w:color w:val="000000"/>
                <w:sz w:val="14"/>
                <w:szCs w:val="20"/>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49CB5E92"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19F7F3C3"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84F48D2"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74A976FA"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24465B18"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3A216E60"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2F943DBB"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r>
      <w:tr w:rsidR="00185A88" w:rsidRPr="00855C01" w14:paraId="6B4614F2" w14:textId="77777777" w:rsidTr="00822322">
        <w:trPr>
          <w:trHeight w:val="119"/>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699477C"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r w:rsidRPr="00855C01">
              <w:rPr>
                <w:rFonts w:ascii="Times New Roman" w:eastAsia="Times New Roman" w:hAnsi="Times New Roman" w:cs="Times New Roman"/>
                <w:color w:val="000000"/>
                <w:sz w:val="14"/>
                <w:lang w:eastAsia="ru-RU"/>
              </w:rPr>
              <w:t>4</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51583EFB"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41750258"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40E7B7AB"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147E02D3"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413F1B1D" w14:textId="77777777" w:rsidR="00185A88" w:rsidRPr="00855C01" w:rsidRDefault="00185A88" w:rsidP="00822322">
            <w:pPr>
              <w:spacing w:after="0" w:line="240" w:lineRule="auto"/>
              <w:ind w:firstLineChars="100" w:firstLine="140"/>
              <w:jc w:val="center"/>
              <w:rPr>
                <w:rFonts w:ascii="Times New Roman" w:eastAsia="Times New Roman" w:hAnsi="Times New Roman" w:cs="Times New Roman"/>
                <w:iCs/>
                <w:color w:val="000000"/>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2D0005CC"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74EB29EA"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7CB3E8CB"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1CF6BE71"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40F4B0EB"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0634063C"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14DFDDA1"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r>
      <w:tr w:rsidR="00185A88" w:rsidRPr="00855C01" w14:paraId="20AC0B54" w14:textId="77777777" w:rsidTr="00822322">
        <w:trPr>
          <w:trHeight w:val="146"/>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A9E6F3D"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r w:rsidRPr="00855C01">
              <w:rPr>
                <w:rFonts w:ascii="Times New Roman" w:eastAsia="Times New Roman" w:hAnsi="Times New Roman" w:cs="Times New Roman"/>
                <w:color w:val="000000"/>
                <w:sz w:val="14"/>
                <w:lang w:eastAsia="ru-RU"/>
              </w:rPr>
              <w:t>5</w:t>
            </w:r>
          </w:p>
          <w:p w14:paraId="2B1E6395"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47DF1EAC"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55A89AA1"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4040ECC7"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15C8636A"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439A9A2C" w14:textId="77777777" w:rsidR="00185A88" w:rsidRPr="00855C01" w:rsidRDefault="00185A88" w:rsidP="00822322">
            <w:pPr>
              <w:spacing w:after="0" w:line="240" w:lineRule="auto"/>
              <w:ind w:firstLineChars="100" w:firstLine="140"/>
              <w:jc w:val="center"/>
              <w:rPr>
                <w:rFonts w:ascii="Times New Roman" w:eastAsia="Times New Roman" w:hAnsi="Times New Roman" w:cs="Times New Roman"/>
                <w:iCs/>
                <w:color w:val="000000"/>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1D195A76"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70B0177D"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E820036"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4C4EDD60"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088F89D7"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05A7A80B"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0BE6648C"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r>
      <w:tr w:rsidR="00185A88" w:rsidRPr="00855C01" w14:paraId="718A6964" w14:textId="77777777" w:rsidTr="00822322">
        <w:trPr>
          <w:trHeight w:val="94"/>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33B5F66"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r w:rsidRPr="00855C01">
              <w:rPr>
                <w:rFonts w:ascii="Times New Roman" w:eastAsia="Times New Roman" w:hAnsi="Times New Roman" w:cs="Times New Roman"/>
                <w:color w:val="000000"/>
                <w:sz w:val="14"/>
                <w:lang w:val="en-US" w:eastAsia="ru-RU"/>
              </w:rPr>
              <w:t>m</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17C78348"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5C040F9D"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22D7DC31"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4E271BB1"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4D5E319D" w14:textId="77777777" w:rsidR="00185A88" w:rsidRPr="00855C01" w:rsidRDefault="00185A88" w:rsidP="00822322">
            <w:pPr>
              <w:spacing w:after="0" w:line="240" w:lineRule="auto"/>
              <w:ind w:firstLineChars="100" w:firstLine="140"/>
              <w:jc w:val="center"/>
              <w:rPr>
                <w:rFonts w:ascii="Times New Roman" w:eastAsia="Times New Roman" w:hAnsi="Times New Roman" w:cs="Times New Roman"/>
                <w:iCs/>
                <w:color w:val="000000"/>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31A2257C"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3484CA88"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655A9DFE" w14:textId="77777777" w:rsidR="00185A88" w:rsidRPr="00855C01" w:rsidRDefault="00185A88" w:rsidP="00822322">
            <w:pPr>
              <w:spacing w:after="0" w:line="240" w:lineRule="auto"/>
              <w:jc w:val="center"/>
              <w:rPr>
                <w:rFonts w:ascii="Times New Roman" w:eastAsia="Times New Roman" w:hAnsi="Times New Roman" w:cs="Times New Roman"/>
                <w:color w:val="000000"/>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606C0A43"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BD2A93F"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4BB3A7DC"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463B71D2" w14:textId="77777777" w:rsidR="00185A88" w:rsidRPr="00855C01" w:rsidRDefault="00185A88" w:rsidP="00822322">
            <w:pPr>
              <w:spacing w:after="0" w:line="240" w:lineRule="auto"/>
              <w:jc w:val="center"/>
              <w:rPr>
                <w:rFonts w:ascii="Times New Roman" w:eastAsia="Times New Roman" w:hAnsi="Times New Roman" w:cs="Times New Roman"/>
                <w:color w:val="000000"/>
                <w:lang w:eastAsia="ru-RU"/>
              </w:rPr>
            </w:pPr>
          </w:p>
        </w:tc>
      </w:tr>
      <w:tr w:rsidR="00185A88" w:rsidRPr="00855C01" w14:paraId="4B1BE4BD" w14:textId="77777777" w:rsidTr="00822322">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65FA14F1" w14:textId="77777777" w:rsidR="00185A88" w:rsidRPr="00855C01" w:rsidRDefault="00185A88" w:rsidP="00822322">
            <w:pPr>
              <w:spacing w:after="0" w:line="240" w:lineRule="auto"/>
              <w:rPr>
                <w:rFonts w:ascii="Times New Roman" w:eastAsia="Times New Roman" w:hAnsi="Times New Roman" w:cs="Times New Roman"/>
                <w:b/>
                <w:bCs/>
                <w:color w:val="000000"/>
                <w:sz w:val="14"/>
                <w:lang w:eastAsia="ru-RU"/>
              </w:rPr>
            </w:pPr>
            <w:r w:rsidRPr="00855C01">
              <w:rPr>
                <w:rFonts w:ascii="Times New Roman" w:eastAsia="Times New Roman" w:hAnsi="Times New Roman" w:cs="Times New Roman"/>
                <w:b/>
                <w:bCs/>
                <w:color w:val="000000"/>
                <w:sz w:val="14"/>
                <w:lang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460245E1" w14:textId="77777777" w:rsidR="00185A88" w:rsidRPr="00855C01" w:rsidRDefault="00185A88" w:rsidP="00822322">
            <w:pPr>
              <w:spacing w:after="0" w:line="240" w:lineRule="auto"/>
              <w:jc w:val="center"/>
              <w:rPr>
                <w:rFonts w:ascii="Times New Roman" w:eastAsia="Times New Roman" w:hAnsi="Times New Roman" w:cs="Times New Roman"/>
                <w:b/>
                <w:bCs/>
                <w:color w:val="000000"/>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603FAAE5" w14:textId="77777777" w:rsidR="00185A88" w:rsidRPr="00855C01" w:rsidRDefault="00185A88" w:rsidP="00822322">
            <w:pPr>
              <w:spacing w:after="0" w:line="240" w:lineRule="auto"/>
              <w:jc w:val="center"/>
              <w:rPr>
                <w:rFonts w:ascii="Times New Roman" w:eastAsia="Times New Roman" w:hAnsi="Times New Roman" w:cs="Times New Roman"/>
                <w:b/>
                <w:bCs/>
                <w:color w:val="000000"/>
                <w:sz w:val="14"/>
                <w:lang w:eastAsia="ru-RU"/>
              </w:rPr>
            </w:pPr>
          </w:p>
        </w:tc>
        <w:tc>
          <w:tcPr>
            <w:tcW w:w="1608" w:type="dxa"/>
            <w:tcBorders>
              <w:top w:val="nil"/>
              <w:left w:val="nil"/>
              <w:bottom w:val="single" w:sz="4" w:space="0" w:color="auto"/>
              <w:right w:val="dotted" w:sz="4" w:space="0" w:color="auto"/>
            </w:tcBorders>
            <w:shd w:val="clear" w:color="auto" w:fill="auto"/>
            <w:noWrap/>
            <w:vAlign w:val="center"/>
          </w:tcPr>
          <w:p w14:paraId="058BEB16" w14:textId="77777777" w:rsidR="00185A88" w:rsidRPr="00855C01" w:rsidRDefault="00185A88" w:rsidP="00822322">
            <w:pPr>
              <w:spacing w:after="0" w:line="240" w:lineRule="auto"/>
              <w:jc w:val="center"/>
              <w:rPr>
                <w:rFonts w:ascii="Times New Roman" w:eastAsia="Times New Roman" w:hAnsi="Times New Roman" w:cs="Times New Roman"/>
                <w:b/>
                <w:bCs/>
                <w:color w:val="000000"/>
                <w:sz w:val="14"/>
                <w:lang w:eastAsia="ru-RU"/>
              </w:rPr>
            </w:pPr>
          </w:p>
        </w:tc>
        <w:tc>
          <w:tcPr>
            <w:tcW w:w="1275" w:type="dxa"/>
            <w:tcBorders>
              <w:top w:val="nil"/>
              <w:left w:val="nil"/>
              <w:bottom w:val="single" w:sz="4" w:space="0" w:color="auto"/>
              <w:right w:val="dotted" w:sz="4" w:space="0" w:color="auto"/>
            </w:tcBorders>
            <w:shd w:val="clear" w:color="auto" w:fill="auto"/>
            <w:noWrap/>
            <w:vAlign w:val="center"/>
          </w:tcPr>
          <w:p w14:paraId="63C660F0" w14:textId="77777777" w:rsidR="00185A88" w:rsidRPr="00855C01" w:rsidRDefault="00185A88" w:rsidP="00822322">
            <w:pPr>
              <w:spacing w:after="0" w:line="240" w:lineRule="auto"/>
              <w:jc w:val="center"/>
              <w:rPr>
                <w:rFonts w:ascii="Times New Roman" w:eastAsia="Times New Roman" w:hAnsi="Times New Roman" w:cs="Times New Roman"/>
                <w:b/>
                <w:bCs/>
                <w:color w:val="000000"/>
                <w:sz w:val="14"/>
                <w:lang w:eastAsia="ru-RU"/>
              </w:rPr>
            </w:pPr>
          </w:p>
        </w:tc>
        <w:tc>
          <w:tcPr>
            <w:tcW w:w="993" w:type="dxa"/>
            <w:tcBorders>
              <w:top w:val="nil"/>
              <w:left w:val="nil"/>
              <w:bottom w:val="single" w:sz="4" w:space="0" w:color="auto"/>
              <w:right w:val="dotted" w:sz="4" w:space="0" w:color="auto"/>
            </w:tcBorders>
            <w:shd w:val="clear" w:color="auto" w:fill="auto"/>
            <w:noWrap/>
            <w:vAlign w:val="center"/>
          </w:tcPr>
          <w:p w14:paraId="4C81CEFF" w14:textId="77777777" w:rsidR="00185A88" w:rsidRPr="00855C01" w:rsidRDefault="00185A88" w:rsidP="00822322">
            <w:pPr>
              <w:spacing w:after="0" w:line="240" w:lineRule="auto"/>
              <w:ind w:firstLineChars="100" w:firstLine="141"/>
              <w:jc w:val="center"/>
              <w:rPr>
                <w:rFonts w:ascii="Times New Roman" w:eastAsia="Times New Roman" w:hAnsi="Times New Roman" w:cs="Times New Roman"/>
                <w:b/>
                <w:bCs/>
                <w:i/>
                <w:iCs/>
                <w:color w:val="000000"/>
                <w:sz w:val="14"/>
                <w:szCs w:val="20"/>
                <w:lang w:eastAsia="ru-RU"/>
              </w:rPr>
            </w:pPr>
          </w:p>
        </w:tc>
        <w:tc>
          <w:tcPr>
            <w:tcW w:w="1283" w:type="dxa"/>
            <w:tcBorders>
              <w:top w:val="nil"/>
              <w:left w:val="nil"/>
              <w:bottom w:val="single" w:sz="4" w:space="0" w:color="auto"/>
              <w:right w:val="dotted" w:sz="4" w:space="0" w:color="auto"/>
            </w:tcBorders>
            <w:shd w:val="clear" w:color="auto" w:fill="auto"/>
            <w:noWrap/>
            <w:vAlign w:val="center"/>
          </w:tcPr>
          <w:p w14:paraId="2AEEF77C" w14:textId="77777777" w:rsidR="00185A88" w:rsidRPr="00855C01" w:rsidRDefault="00185A88" w:rsidP="00822322">
            <w:pPr>
              <w:spacing w:after="0" w:line="240" w:lineRule="auto"/>
              <w:rPr>
                <w:rFonts w:ascii="Times New Roman" w:eastAsia="Times New Roman" w:hAnsi="Times New Roman" w:cs="Times New Roman"/>
                <w:b/>
                <w:bCs/>
                <w:color w:val="000000"/>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2C992AA3" w14:textId="77777777" w:rsidR="00185A88" w:rsidRPr="00855C01" w:rsidRDefault="00185A88" w:rsidP="00822322">
            <w:pPr>
              <w:spacing w:after="0" w:line="240" w:lineRule="auto"/>
              <w:rPr>
                <w:rFonts w:ascii="Times New Roman" w:eastAsia="Times New Roman" w:hAnsi="Times New Roman" w:cs="Times New Roman"/>
                <w:b/>
                <w:bCs/>
                <w:color w:val="000000"/>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0B0579D9" w14:textId="77777777" w:rsidR="00185A88" w:rsidRPr="00855C01" w:rsidRDefault="00185A88" w:rsidP="00822322">
            <w:pPr>
              <w:spacing w:after="0" w:line="240" w:lineRule="auto"/>
              <w:jc w:val="center"/>
              <w:rPr>
                <w:rFonts w:ascii="Times New Roman" w:eastAsia="Times New Roman" w:hAnsi="Times New Roman" w:cs="Times New Roman"/>
                <w:b/>
                <w:bCs/>
                <w:color w:val="000000"/>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14:paraId="6C202A02" w14:textId="77777777" w:rsidR="00185A88" w:rsidRPr="00855C01" w:rsidRDefault="00185A88" w:rsidP="00822322">
            <w:pPr>
              <w:spacing w:after="0" w:line="240" w:lineRule="auto"/>
              <w:rPr>
                <w:rFonts w:ascii="Times New Roman" w:eastAsia="Times New Roman" w:hAnsi="Times New Roman" w:cs="Times New Roman"/>
                <w:b/>
                <w:bCs/>
                <w:color w:val="000000"/>
                <w:lang w:eastAsia="ru-RU"/>
              </w:rPr>
            </w:pPr>
            <w:r w:rsidRPr="00855C01">
              <w:rPr>
                <w:rFonts w:ascii="Times New Roman" w:eastAsia="Times New Roman" w:hAnsi="Times New Roman" w:cs="Times New Roman"/>
                <w:b/>
                <w:bCs/>
                <w:color w:val="00000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28F88710" w14:textId="77777777" w:rsidR="00185A88" w:rsidRPr="00855C01" w:rsidRDefault="00185A88" w:rsidP="00822322">
            <w:pPr>
              <w:spacing w:after="0" w:line="240" w:lineRule="auto"/>
              <w:rPr>
                <w:rFonts w:ascii="Times New Roman" w:eastAsia="Times New Roman" w:hAnsi="Times New Roman" w:cs="Times New Roman"/>
                <w:b/>
                <w:bCs/>
                <w:color w:val="000000"/>
                <w:lang w:eastAsia="ru-RU"/>
              </w:rPr>
            </w:pPr>
            <w:r w:rsidRPr="00855C0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61623FDC" w14:textId="77777777" w:rsidR="00185A88" w:rsidRPr="00855C01" w:rsidRDefault="00185A88" w:rsidP="00822322">
            <w:pPr>
              <w:spacing w:after="0" w:line="240" w:lineRule="auto"/>
              <w:rPr>
                <w:rFonts w:ascii="Times New Roman" w:eastAsia="Times New Roman" w:hAnsi="Times New Roman" w:cs="Times New Roman"/>
                <w:b/>
                <w:bCs/>
                <w:color w:val="000000"/>
                <w:lang w:eastAsia="ru-RU"/>
              </w:rPr>
            </w:pPr>
            <w:r w:rsidRPr="00855C01">
              <w:rPr>
                <w:rFonts w:ascii="Times New Roman" w:eastAsia="Times New Roman" w:hAnsi="Times New Roman" w:cs="Times New Roman"/>
                <w:b/>
                <w:bCs/>
                <w:color w:val="000000"/>
                <w:lang w:eastAsia="ru-RU"/>
              </w:rPr>
              <w:t> </w:t>
            </w:r>
          </w:p>
        </w:tc>
        <w:tc>
          <w:tcPr>
            <w:tcW w:w="1155" w:type="dxa"/>
            <w:tcBorders>
              <w:top w:val="nil"/>
              <w:left w:val="nil"/>
              <w:bottom w:val="single" w:sz="4" w:space="0" w:color="auto"/>
              <w:right w:val="single" w:sz="4" w:space="0" w:color="auto"/>
            </w:tcBorders>
            <w:shd w:val="clear" w:color="auto" w:fill="auto"/>
            <w:noWrap/>
            <w:vAlign w:val="center"/>
          </w:tcPr>
          <w:p w14:paraId="1138CCF7" w14:textId="77777777" w:rsidR="00185A88" w:rsidRPr="00855C01" w:rsidRDefault="00185A88" w:rsidP="00822322">
            <w:pPr>
              <w:spacing w:after="0" w:line="240" w:lineRule="auto"/>
              <w:rPr>
                <w:rFonts w:ascii="Times New Roman" w:eastAsia="Times New Roman" w:hAnsi="Times New Roman" w:cs="Times New Roman"/>
                <w:b/>
                <w:bCs/>
                <w:color w:val="000000"/>
                <w:lang w:val="en-US" w:eastAsia="ru-RU"/>
              </w:rPr>
            </w:pPr>
            <w:r w:rsidRPr="00855C01">
              <w:rPr>
                <w:rFonts w:ascii="Times New Roman" w:eastAsia="Times New Roman" w:hAnsi="Times New Roman" w:cs="Times New Roman"/>
                <w:b/>
                <w:bCs/>
                <w:color w:val="000000"/>
                <w:lang w:eastAsia="ru-RU"/>
              </w:rPr>
              <w:t> </w:t>
            </w:r>
            <w:r w:rsidRPr="00855C01">
              <w:rPr>
                <w:rFonts w:ascii="Times New Roman" w:eastAsia="Times New Roman" w:hAnsi="Times New Roman" w:cs="Times New Roman"/>
                <w:b/>
                <w:bCs/>
                <w:color w:val="000000"/>
                <w:lang w:val="en-US" w:eastAsia="ru-RU"/>
              </w:rPr>
              <w:t xml:space="preserve">     </w:t>
            </w:r>
          </w:p>
        </w:tc>
      </w:tr>
    </w:tbl>
    <w:p w14:paraId="08230BAB" w14:textId="77777777" w:rsidR="00185A88" w:rsidRPr="00855C01" w:rsidRDefault="00185A88" w:rsidP="00185A88">
      <w:pPr>
        <w:spacing w:after="0" w:line="240" w:lineRule="auto"/>
        <w:rPr>
          <w:rFonts w:ascii="Times New Roman" w:eastAsia="Times New Roman" w:hAnsi="Times New Roman" w:cs="Times New Roman"/>
          <w:iCs/>
          <w:color w:val="000000"/>
          <w:lang w:eastAsia="ru-RU"/>
        </w:rPr>
      </w:pPr>
      <w:r w:rsidRPr="00855C01">
        <w:rPr>
          <w:rFonts w:ascii="Times New Roman" w:eastAsia="Times New Roman" w:hAnsi="Times New Roman" w:cs="Times New Roman"/>
          <w:iCs/>
          <w:color w:val="000000"/>
          <w:lang w:eastAsia="ru-RU"/>
        </w:rPr>
        <w:t xml:space="preserve">  Доля местного содержания рассчитывается согласно </w:t>
      </w:r>
      <w:r w:rsidRPr="00855C01">
        <w:rPr>
          <w:rFonts w:ascii="Times New Roman" w:eastAsia="Times New Roman" w:hAnsi="Times New Roman" w:cs="Times New Roman"/>
          <w:color w:val="000000"/>
          <w:lang w:eastAsia="ru-RU"/>
        </w:rPr>
        <w:t>Единой методике расчета организациями местного содержания при закупке товаров, работ и услуг»</w:t>
      </w:r>
    </w:p>
    <w:p w14:paraId="43834CE7" w14:textId="77777777" w:rsidR="00185A88" w:rsidRPr="00855C01" w:rsidRDefault="00185A88" w:rsidP="00185A88">
      <w:pPr>
        <w:spacing w:after="0" w:line="240" w:lineRule="auto"/>
        <w:rPr>
          <w:rFonts w:ascii="Times New Roman" w:eastAsia="Times New Roman" w:hAnsi="Times New Roman" w:cs="Times New Roman"/>
          <w:iCs/>
          <w:color w:val="000000"/>
          <w:lang w:eastAsia="ru-RU"/>
        </w:rPr>
      </w:pPr>
      <w:r w:rsidRPr="00855C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3F788AE" wp14:editId="0A43623E">
                <wp:simplePos x="0" y="0"/>
                <wp:positionH relativeFrom="column">
                  <wp:posOffset>4392930</wp:posOffset>
                </wp:positionH>
                <wp:positionV relativeFrom="paragraph">
                  <wp:posOffset>163830</wp:posOffset>
                </wp:positionV>
                <wp:extent cx="5483860" cy="16287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EFEED"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14:paraId="52D6BA57"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12B77932"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14:paraId="23B1219F"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СДj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j-oгo договора;</w:t>
                            </w:r>
                          </w:p>
                          <w:p w14:paraId="5D639BEA" w14:textId="77777777" w:rsidR="00185A88" w:rsidRPr="00B91FD7" w:rsidRDefault="00185A88" w:rsidP="00185A88">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516140F7" w14:textId="77777777" w:rsidR="00185A88" w:rsidRPr="00B91FD7" w:rsidRDefault="00185A88" w:rsidP="00185A88">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14:paraId="1B061F38" w14:textId="77777777" w:rsidR="00185A88" w:rsidRPr="00B91FD7" w:rsidRDefault="00185A88" w:rsidP="00185A88">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color w:val="000000"/>
                                <w:sz w:val="16"/>
                                <w:szCs w:val="16"/>
                              </w:rPr>
                              <w:t>Rj</w:t>
                            </w:r>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14:paraId="54E878DD"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j-ый договор;</w:t>
                            </w:r>
                          </w:p>
                          <w:p w14:paraId="7571A819" w14:textId="77777777" w:rsidR="00185A88" w:rsidRPr="00016926" w:rsidRDefault="00185A88" w:rsidP="00185A88">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88AE" id="_x0000_t202" coordsize="21600,21600" o:spt="202" path="m,l,21600r21600,l21600,xe">
                <v:stroke joinstyle="miter"/>
                <v:path gradientshapeok="t" o:connecttype="rect"/>
              </v:shapetype>
              <v:shape id="Text Box 2" o:spid="_x0000_s1026" type="#_x0000_t202" style="position:absolute;margin-left:345.9pt;margin-top:12.9pt;width:431.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0hAIAABA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" stroked="f">
                <v:textbox>
                  <w:txbxContent>
                    <w:p w14:paraId="528EFEED"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14:paraId="52D6BA57"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12B77932"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14:paraId="23B1219F" w14:textId="77777777" w:rsidR="00185A88" w:rsidRPr="00B91FD7" w:rsidRDefault="00185A88" w:rsidP="00185A88">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14:paraId="5D639BEA" w14:textId="77777777" w:rsidR="00185A88" w:rsidRPr="00B91FD7" w:rsidRDefault="00185A88" w:rsidP="00185A88">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516140F7" w14:textId="77777777" w:rsidR="00185A88" w:rsidRPr="00B91FD7" w:rsidRDefault="00185A88" w:rsidP="00185A88">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14:paraId="1B061F38" w14:textId="77777777" w:rsidR="00185A88" w:rsidRPr="00B91FD7" w:rsidRDefault="00185A88" w:rsidP="00185A88">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14:paraId="54E878DD"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14:paraId="7571A819" w14:textId="77777777" w:rsidR="00185A88" w:rsidRPr="00016926" w:rsidRDefault="00185A88" w:rsidP="00185A88">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v:textbox>
                <w10:wrap type="square"/>
              </v:shape>
            </w:pict>
          </mc:Fallback>
        </mc:AlternateContent>
      </w:r>
      <w:r w:rsidRPr="00855C01">
        <w:rPr>
          <w:rFonts w:ascii="Times New Roman" w:eastAsia="Times New Roman" w:hAnsi="Times New Roman" w:cs="Times New Roman"/>
          <w:iCs/>
          <w:color w:val="000000"/>
          <w:lang w:eastAsia="ru-RU"/>
        </w:rPr>
        <w:t xml:space="preserve">  утвержденный </w:t>
      </w:r>
      <w:r w:rsidRPr="00855C01">
        <w:rPr>
          <w:rFonts w:ascii="Times New Roman" w:eastAsia="Times New Roman" w:hAnsi="Times New Roman" w:cs="Times New Roman"/>
          <w:color w:val="000000"/>
          <w:lang w:eastAsia="ru-RU"/>
        </w:rPr>
        <w:t xml:space="preserve">Приказом № 260 Министра по инвестициям и развитию РК от 20 апреля 2018 года </w:t>
      </w:r>
      <w:r w:rsidRPr="00855C01">
        <w:rPr>
          <w:rFonts w:ascii="Times New Roman" w:eastAsia="Times New Roman" w:hAnsi="Times New Roman" w:cs="Times New Roman"/>
          <w:iCs/>
          <w:color w:val="000000"/>
          <w:lang w:eastAsia="ru-RU"/>
        </w:rPr>
        <w:t>по следующей формуле:</w:t>
      </w:r>
    </w:p>
    <w:p w14:paraId="1F2A1316" w14:textId="77777777" w:rsidR="00185A88" w:rsidRPr="00855C01" w:rsidRDefault="00185A88" w:rsidP="00185A88">
      <w:pPr>
        <w:spacing w:after="0" w:line="240" w:lineRule="auto"/>
        <w:rPr>
          <w:rFonts w:ascii="Times New Roman" w:eastAsia="Times New Roman" w:hAnsi="Times New Roman" w:cs="Times New Roman"/>
          <w:color w:val="000000"/>
          <w:sz w:val="20"/>
          <w:szCs w:val="18"/>
          <w:lang w:val="kk-KZ" w:eastAsia="ru-RU"/>
        </w:rPr>
      </w:pPr>
      <w:r w:rsidRPr="00855C01">
        <w:rPr>
          <w:rFonts w:ascii="Times New Roman" w:eastAsia="Times New Roman" w:hAnsi="Times New Roman" w:cs="Times New Roman"/>
          <w:i/>
          <w:iCs/>
          <w:color w:val="000000"/>
          <w:position w:val="-4"/>
          <w:sz w:val="14"/>
          <w:lang w:val="en-US" w:eastAsia="ru-RU"/>
        </w:rPr>
        <w:object w:dxaOrig="180" w:dyaOrig="279" w14:anchorId="561C8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5" o:title=""/>
          </v:shape>
          <o:OLEObject Type="Embed" ProgID="Equation.DSMT4" ShapeID="_x0000_i1025" DrawAspect="Content" ObjectID="_1633432834" r:id="rId6"/>
        </w:object>
      </w:r>
      <w:r w:rsidRPr="00855C01">
        <w:rPr>
          <w:rFonts w:ascii="Times New Roman" w:eastAsia="Times New Roman" w:hAnsi="Times New Roman" w:cs="Times New Roman"/>
          <w:noProof/>
          <w:sz w:val="24"/>
          <w:szCs w:val="24"/>
          <w:lang w:eastAsia="ru-RU"/>
        </w:rPr>
        <w:t xml:space="preserve"> </w:t>
      </w:r>
      <w:r w:rsidRPr="00855C01">
        <w:rPr>
          <w:rFonts w:ascii="Times New Roman" w:eastAsia="Times New Roman" w:hAnsi="Times New Roman" w:cs="Times New Roman"/>
          <w:b/>
          <w:bCs/>
          <w:noProof/>
          <w:color w:val="FF0000"/>
          <w:szCs w:val="18"/>
          <w:lang w:eastAsia="ru-RU"/>
        </w:rPr>
        <mc:AlternateContent>
          <mc:Choice Requires="wps">
            <w:drawing>
              <wp:anchor distT="0" distB="0" distL="114300" distR="114300" simplePos="0" relativeHeight="251660288" behindDoc="0" locked="0" layoutInCell="1" allowOverlap="1" wp14:anchorId="2098B9D7" wp14:editId="1E1E308B">
                <wp:simplePos x="0" y="0"/>
                <wp:positionH relativeFrom="column">
                  <wp:posOffset>0</wp:posOffset>
                </wp:positionH>
                <wp:positionV relativeFrom="paragraph">
                  <wp:posOffset>197485</wp:posOffset>
                </wp:positionV>
                <wp:extent cx="4389120" cy="1488440"/>
                <wp:effectExtent l="0" t="381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AB329"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lang w:val="en-US"/>
                              </w:rPr>
                              <w:t>n</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43C80CDA"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6CA1E2AE"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14:paraId="19822519"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CТi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14:paraId="30D5FB89"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Мi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14:paraId="1C1F8D3D" w14:textId="77777777" w:rsidR="00185A88" w:rsidRPr="00B91FD7" w:rsidRDefault="00185A88" w:rsidP="00185A88">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t>Мi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B9D7" id="Text Box 3" o:spid="_x0000_s1027" type="#_x0000_t202" style="position:absolute;margin-left:0;margin-top:15.5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" stroked="f">
                <v:textbox>
                  <w:txbxContent>
                    <w:p w14:paraId="634AB329" w14:textId="77777777" w:rsidR="00185A88" w:rsidRPr="00B91FD7" w:rsidRDefault="00185A88" w:rsidP="00185A88">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43C80CDA"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6CA1E2AE" w14:textId="77777777" w:rsidR="00185A88" w:rsidRPr="00B91FD7" w:rsidRDefault="00185A88" w:rsidP="00185A88">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14:paraId="19822519" w14:textId="77777777" w:rsidR="00185A88" w:rsidRPr="00B91FD7" w:rsidRDefault="00185A88" w:rsidP="00185A88">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14:paraId="30D5FB89" w14:textId="77777777" w:rsidR="00185A88" w:rsidRPr="00B91FD7" w:rsidRDefault="00185A88" w:rsidP="00185A88">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14:paraId="1C1F8D3D" w14:textId="77777777" w:rsidR="00185A88" w:rsidRPr="00B91FD7" w:rsidRDefault="00185A88" w:rsidP="00185A88">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v:textbox>
                <w10:wrap type="square"/>
              </v:shape>
            </w:pict>
          </mc:Fallback>
        </mc:AlternateContent>
      </w:r>
    </w:p>
    <w:p w14:paraId="2C2AEC50" w14:textId="77777777" w:rsidR="00185A88" w:rsidRPr="00855C01" w:rsidRDefault="00185A88" w:rsidP="00185A88">
      <w:pPr>
        <w:spacing w:after="0" w:line="240" w:lineRule="auto"/>
        <w:rPr>
          <w:rFonts w:ascii="Times New Roman" w:eastAsia="Times New Roman" w:hAnsi="Times New Roman" w:cs="Times New Roman"/>
          <w:color w:val="000000"/>
          <w:sz w:val="20"/>
          <w:szCs w:val="18"/>
          <w:lang w:val="kk-KZ" w:eastAsia="ru-RU"/>
        </w:rPr>
      </w:pPr>
      <w:r w:rsidRPr="00855C01">
        <w:rPr>
          <w:rFonts w:ascii="Times New Roman" w:eastAsia="Times New Roman" w:hAnsi="Times New Roman" w:cs="Times New Roman"/>
          <w:color w:val="000000"/>
          <w:sz w:val="20"/>
          <w:szCs w:val="18"/>
          <w:lang w:val="kk-KZ" w:eastAsia="ru-RU"/>
        </w:rPr>
        <w:t xml:space="preserve">   </w:t>
      </w:r>
    </w:p>
    <w:p w14:paraId="05B8912F" w14:textId="77777777" w:rsidR="00185A88" w:rsidRPr="00855C01" w:rsidRDefault="00185A88" w:rsidP="00185A88">
      <w:pPr>
        <w:spacing w:after="0" w:line="240" w:lineRule="auto"/>
        <w:rPr>
          <w:rFonts w:ascii="Times New Roman" w:eastAsia="Times New Roman" w:hAnsi="Times New Roman" w:cs="Times New Roman"/>
          <w:sz w:val="24"/>
          <w:szCs w:val="24"/>
          <w:lang w:eastAsia="ru-RU"/>
        </w:rPr>
      </w:pPr>
      <w:r w:rsidRPr="00855C01">
        <w:rPr>
          <w:rFonts w:ascii="Times New Roman" w:eastAsia="Times New Roman" w:hAnsi="Times New Roman" w:cs="Times New Roman"/>
          <w:noProof/>
          <w:sz w:val="16"/>
          <w:szCs w:val="16"/>
          <w:lang w:eastAsia="ru-RU"/>
        </w:rPr>
        <w:drawing>
          <wp:inline distT="0" distB="0" distL="0" distR="0" wp14:anchorId="07390A42" wp14:editId="324B3D93">
            <wp:extent cx="5286375" cy="3330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1563" cy="347256"/>
                    </a:xfrm>
                    <a:prstGeom prst="rect">
                      <a:avLst/>
                    </a:prstGeom>
                  </pic:spPr>
                </pic:pic>
              </a:graphicData>
            </a:graphic>
          </wp:inline>
        </w:drawing>
      </w:r>
      <w:r w:rsidRPr="00855C01">
        <w:rPr>
          <w:rFonts w:ascii="Times New Roman" w:eastAsia="Times New Roman" w:hAnsi="Times New Roman" w:cs="Times New Roman"/>
          <w:sz w:val="24"/>
          <w:szCs w:val="24"/>
          <w:lang w:eastAsia="ru-RU"/>
        </w:rPr>
        <w:t xml:space="preserve">   </w:t>
      </w:r>
    </w:p>
    <w:p w14:paraId="14A65C91" w14:textId="77777777" w:rsidR="00185A88" w:rsidRPr="00855C01" w:rsidRDefault="00185A88" w:rsidP="00185A88">
      <w:pPr>
        <w:spacing w:after="0" w:line="240" w:lineRule="auto"/>
        <w:rPr>
          <w:rFonts w:ascii="Times New Roman" w:eastAsia="Times New Roman" w:hAnsi="Times New Roman" w:cs="Times New Roman"/>
          <w:color w:val="000000"/>
          <w:sz w:val="20"/>
          <w:szCs w:val="18"/>
          <w:lang w:eastAsia="ru-RU"/>
        </w:rPr>
      </w:pPr>
    </w:p>
    <w:p w14:paraId="4D39EBC2" w14:textId="77777777" w:rsidR="00185A88" w:rsidRPr="00855C01" w:rsidRDefault="00185A88" w:rsidP="00185A88">
      <w:pPr>
        <w:spacing w:after="0" w:line="240" w:lineRule="auto"/>
        <w:ind w:firstLine="180"/>
        <w:rPr>
          <w:rFonts w:ascii="Times New Roman" w:eastAsia="Times New Roman" w:hAnsi="Times New Roman" w:cs="Times New Roman"/>
          <w:color w:val="000000"/>
          <w:sz w:val="20"/>
          <w:szCs w:val="18"/>
          <w:lang w:eastAsia="ru-RU"/>
        </w:rPr>
      </w:pPr>
      <w:r w:rsidRPr="00855C01">
        <w:rPr>
          <w:rFonts w:ascii="Times New Roman" w:eastAsia="Times New Roman" w:hAnsi="Times New Roman" w:cs="Times New Roman"/>
          <w:color w:val="000000"/>
          <w:sz w:val="20"/>
          <w:szCs w:val="18"/>
          <w:lang w:eastAsia="ru-RU"/>
        </w:rPr>
        <w:t>Доля местного содержания (%):</w:t>
      </w:r>
    </w:p>
    <w:p w14:paraId="42165D73" w14:textId="77777777" w:rsidR="00185A88" w:rsidRPr="00855C01" w:rsidRDefault="00185A88" w:rsidP="00185A88">
      <w:pPr>
        <w:spacing w:after="0" w:line="240" w:lineRule="auto"/>
        <w:ind w:firstLine="180"/>
        <w:rPr>
          <w:rFonts w:ascii="Times New Roman" w:eastAsia="Times New Roman" w:hAnsi="Times New Roman" w:cs="Times New Roman"/>
          <w:color w:val="000000"/>
          <w:sz w:val="20"/>
          <w:szCs w:val="18"/>
          <w:lang w:eastAsia="ru-RU"/>
        </w:rPr>
      </w:pP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t>________________________________</w:t>
      </w:r>
      <w:r w:rsidRPr="00855C01">
        <w:rPr>
          <w:rFonts w:ascii="Times New Roman" w:eastAsia="Times New Roman" w:hAnsi="Times New Roman" w:cs="Times New Roman"/>
          <w:color w:val="000000"/>
          <w:sz w:val="20"/>
          <w:szCs w:val="18"/>
          <w:lang w:eastAsia="ru-RU"/>
        </w:rPr>
        <w:t>М.П.</w:t>
      </w:r>
    </w:p>
    <w:p w14:paraId="6F0BD4CC" w14:textId="77777777" w:rsidR="00185A88" w:rsidRPr="00855C01" w:rsidRDefault="00185A88" w:rsidP="00185A88">
      <w:pPr>
        <w:spacing w:after="0" w:line="240" w:lineRule="auto"/>
        <w:ind w:firstLine="180"/>
        <w:rPr>
          <w:rFonts w:ascii="Times New Roman" w:eastAsia="Times New Roman" w:hAnsi="Times New Roman" w:cs="Times New Roman"/>
          <w:color w:val="000000"/>
          <w:sz w:val="20"/>
          <w:szCs w:val="18"/>
          <w:lang w:val="kk-KZ" w:eastAsia="ru-RU"/>
        </w:rPr>
      </w:pP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color w:val="000000"/>
          <w:sz w:val="20"/>
          <w:szCs w:val="18"/>
          <w:lang w:val="kk-KZ" w:eastAsia="ru-RU"/>
        </w:rPr>
        <w:tab/>
      </w:r>
      <w:r w:rsidRPr="00855C01">
        <w:rPr>
          <w:rFonts w:ascii="Times New Roman" w:eastAsia="Times New Roman" w:hAnsi="Times New Roman" w:cs="Times New Roman"/>
          <w:i/>
          <w:iCs/>
          <w:color w:val="000000"/>
          <w:sz w:val="12"/>
          <w:szCs w:val="14"/>
          <w:lang w:eastAsia="ru-RU"/>
        </w:rPr>
        <w:t>Ф.И.О. руководителя, подпись</w:t>
      </w:r>
    </w:p>
    <w:p w14:paraId="33EF9603" w14:textId="77777777" w:rsidR="00185A88" w:rsidRPr="00855C01" w:rsidRDefault="00185A88" w:rsidP="00185A88">
      <w:pPr>
        <w:spacing w:after="0" w:line="240" w:lineRule="auto"/>
        <w:ind w:firstLine="180"/>
        <w:rPr>
          <w:rFonts w:ascii="Times New Roman" w:eastAsia="Times New Roman" w:hAnsi="Times New Roman" w:cs="Times New Roman"/>
          <w:b/>
          <w:i/>
          <w:color w:val="000000"/>
          <w:sz w:val="14"/>
          <w:szCs w:val="16"/>
          <w:lang w:eastAsia="ru-RU"/>
        </w:rPr>
      </w:pPr>
      <w:r w:rsidRPr="00855C01">
        <w:rPr>
          <w:rFonts w:ascii="Times New Roman" w:eastAsia="Times New Roman" w:hAnsi="Times New Roman" w:cs="Times New Roman"/>
          <w:b/>
          <w:bCs/>
          <w:color w:val="000000"/>
          <w:sz w:val="24"/>
          <w:szCs w:val="18"/>
          <w:lang w:eastAsia="ru-RU"/>
        </w:rPr>
        <w:t>**МСр/у  = ___%</w:t>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r w:rsidRPr="00855C01">
        <w:rPr>
          <w:rFonts w:ascii="Times New Roman" w:eastAsia="Times New Roman" w:hAnsi="Times New Roman" w:cs="Times New Roman"/>
          <w:b/>
          <w:i/>
          <w:color w:val="000000"/>
          <w:sz w:val="14"/>
          <w:szCs w:val="16"/>
          <w:lang w:eastAsia="ru-RU"/>
        </w:rPr>
        <w:tab/>
      </w:r>
    </w:p>
    <w:p w14:paraId="095ACD55" w14:textId="77777777" w:rsidR="00185A88" w:rsidRPr="00855C01" w:rsidRDefault="00185A88" w:rsidP="00185A88">
      <w:pPr>
        <w:spacing w:after="0" w:line="240" w:lineRule="auto"/>
        <w:ind w:firstLine="180"/>
        <w:rPr>
          <w:rFonts w:ascii="Times New Roman" w:eastAsia="Times New Roman" w:hAnsi="Times New Roman" w:cs="Times New Roman"/>
          <w:i/>
          <w:color w:val="000000"/>
          <w:sz w:val="14"/>
          <w:szCs w:val="16"/>
          <w:lang w:eastAsia="ru-RU"/>
        </w:rPr>
      </w:pPr>
      <w:r w:rsidRPr="00855C01">
        <w:rPr>
          <w:rFonts w:ascii="Times New Roman" w:eastAsia="Times New Roman" w:hAnsi="Times New Roman" w:cs="Times New Roman"/>
          <w:i/>
          <w:color w:val="000000"/>
          <w:sz w:val="14"/>
          <w:szCs w:val="16"/>
          <w:lang w:eastAsia="ru-RU"/>
        </w:rPr>
        <w:t>** указывается итоговая доля казахстанского содержания в договоре в цифровом формате до сотой доли (0,00)</w:t>
      </w:r>
      <w:r w:rsidRPr="00855C01">
        <w:rPr>
          <w:rFonts w:ascii="Times New Roman" w:eastAsia="Times New Roman" w:hAnsi="Times New Roman" w:cs="Times New Roman"/>
          <w:i/>
          <w:color w:val="000000"/>
          <w:sz w:val="14"/>
          <w:szCs w:val="16"/>
          <w:lang w:eastAsia="ru-RU"/>
        </w:rPr>
        <w:tab/>
      </w:r>
      <w:r w:rsidRPr="00855C01">
        <w:rPr>
          <w:rFonts w:ascii="Times New Roman" w:eastAsia="Times New Roman" w:hAnsi="Times New Roman" w:cs="Times New Roman"/>
          <w:i/>
          <w:color w:val="000000"/>
          <w:sz w:val="14"/>
          <w:szCs w:val="16"/>
          <w:lang w:eastAsia="ru-RU"/>
        </w:rPr>
        <w:tab/>
      </w:r>
      <w:r w:rsidRPr="00855C01">
        <w:rPr>
          <w:rFonts w:ascii="Times New Roman" w:eastAsia="Times New Roman" w:hAnsi="Times New Roman" w:cs="Times New Roman"/>
          <w:i/>
          <w:color w:val="000000"/>
          <w:sz w:val="14"/>
          <w:szCs w:val="16"/>
          <w:lang w:eastAsia="ru-RU"/>
        </w:rPr>
        <w:tab/>
      </w:r>
      <w:r w:rsidRPr="00855C01">
        <w:rPr>
          <w:rFonts w:ascii="Times New Roman" w:eastAsia="Times New Roman" w:hAnsi="Times New Roman" w:cs="Times New Roman"/>
          <w:i/>
          <w:color w:val="000000"/>
          <w:sz w:val="14"/>
          <w:szCs w:val="16"/>
          <w:lang w:eastAsia="ru-RU"/>
        </w:rPr>
        <w:tab/>
        <w:t>_____________________________________________</w:t>
      </w:r>
    </w:p>
    <w:p w14:paraId="7B83D9FE" w14:textId="77777777" w:rsidR="00185A88" w:rsidRPr="003E6356" w:rsidRDefault="00185A88" w:rsidP="00185A88">
      <w:pPr>
        <w:spacing w:after="0" w:line="240" w:lineRule="auto"/>
        <w:ind w:left="8496" w:firstLine="708"/>
        <w:rPr>
          <w:rFonts w:ascii="Times New Roman" w:eastAsia="Times New Roman" w:hAnsi="Times New Roman" w:cs="Times New Roman"/>
          <w:i/>
          <w:iCs/>
          <w:color w:val="000000"/>
          <w:sz w:val="12"/>
          <w:szCs w:val="14"/>
          <w:lang w:eastAsia="ru-RU"/>
        </w:rPr>
        <w:sectPr w:rsidR="00185A88" w:rsidRPr="003E6356" w:rsidSect="0074730D">
          <w:pgSz w:w="16838" w:h="11906" w:orient="landscape"/>
          <w:pgMar w:top="1701" w:right="1134" w:bottom="851" w:left="1134" w:header="709" w:footer="709" w:gutter="0"/>
          <w:cols w:space="708"/>
          <w:docGrid w:linePitch="360"/>
        </w:sectPr>
      </w:pPr>
      <w:r w:rsidRPr="00855C01">
        <w:rPr>
          <w:rFonts w:ascii="Times New Roman" w:eastAsia="Times New Roman" w:hAnsi="Times New Roman" w:cs="Times New Roman"/>
          <w:i/>
          <w:iCs/>
          <w:color w:val="000000"/>
          <w:sz w:val="12"/>
          <w:szCs w:val="14"/>
          <w:lang w:eastAsia="ru-RU"/>
        </w:rPr>
        <w:t>Ф.И.О. исполнителя, контактный телефон</w:t>
      </w:r>
    </w:p>
    <w:p w14:paraId="0C4ED43F" w14:textId="77777777" w:rsidR="00185A88" w:rsidRDefault="00185A88" w:rsidP="00185A88">
      <w:pPr>
        <w:spacing w:after="0" w:line="240" w:lineRule="auto"/>
        <w:rPr>
          <w:rFonts w:ascii="Times New Roman" w:eastAsia="Times New Roman" w:hAnsi="Times New Roman" w:cs="Times New Roman"/>
          <w:sz w:val="26"/>
          <w:szCs w:val="24"/>
          <w:lang w:eastAsia="ru-RU"/>
        </w:rPr>
        <w:sectPr w:rsidR="00185A88" w:rsidSect="001B4588">
          <w:pgSz w:w="11906" w:h="16838"/>
          <w:pgMar w:top="1134" w:right="851" w:bottom="1134" w:left="1701" w:header="709" w:footer="709" w:gutter="0"/>
          <w:cols w:space="708"/>
          <w:docGrid w:linePitch="360"/>
        </w:sectPr>
      </w:pPr>
    </w:p>
    <w:p w14:paraId="473128D0" w14:textId="77777777" w:rsidR="00E23554" w:rsidRDefault="00E23554" w:rsidP="00707ABC"/>
    <w:sectPr w:rsidR="00E23554" w:rsidSect="00C01C7F">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6DB"/>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4BF7BD3"/>
    <w:multiLevelType w:val="hybridMultilevel"/>
    <w:tmpl w:val="4806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DD574A"/>
    <w:multiLevelType w:val="hybridMultilevel"/>
    <w:tmpl w:val="A160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6B328E"/>
    <w:multiLevelType w:val="multilevel"/>
    <w:tmpl w:val="68A4DF38"/>
    <w:lvl w:ilvl="0">
      <w:start w:val="1"/>
      <w:numFmt w:val="decimal"/>
      <w:lvlText w:val="%1."/>
      <w:lvlJc w:val="left"/>
      <w:pPr>
        <w:ind w:left="720" w:hanging="360"/>
      </w:pPr>
      <w:rPr>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5C20D1C"/>
    <w:multiLevelType w:val="multilevel"/>
    <w:tmpl w:val="4E2EC842"/>
    <w:lvl w:ilvl="0">
      <w:start w:val="4"/>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49C4C76"/>
    <w:multiLevelType w:val="hybridMultilevel"/>
    <w:tmpl w:val="26F0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5E7532"/>
    <w:multiLevelType w:val="hybridMultilevel"/>
    <w:tmpl w:val="AABA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88"/>
    <w:rsid w:val="00052170"/>
    <w:rsid w:val="00086E67"/>
    <w:rsid w:val="0015593E"/>
    <w:rsid w:val="001634EF"/>
    <w:rsid w:val="00185A88"/>
    <w:rsid w:val="001C279E"/>
    <w:rsid w:val="001C646D"/>
    <w:rsid w:val="001D664F"/>
    <w:rsid w:val="00295A59"/>
    <w:rsid w:val="002B316C"/>
    <w:rsid w:val="00357B2A"/>
    <w:rsid w:val="003D20F3"/>
    <w:rsid w:val="003E6243"/>
    <w:rsid w:val="00460C45"/>
    <w:rsid w:val="004752A0"/>
    <w:rsid w:val="004C1C06"/>
    <w:rsid w:val="0052242D"/>
    <w:rsid w:val="005800C6"/>
    <w:rsid w:val="00707ABC"/>
    <w:rsid w:val="00711C3C"/>
    <w:rsid w:val="007B554F"/>
    <w:rsid w:val="007C61E0"/>
    <w:rsid w:val="007D3DF7"/>
    <w:rsid w:val="00810708"/>
    <w:rsid w:val="00855C01"/>
    <w:rsid w:val="00860FEC"/>
    <w:rsid w:val="008D6381"/>
    <w:rsid w:val="008D7C46"/>
    <w:rsid w:val="008F246C"/>
    <w:rsid w:val="009B01D6"/>
    <w:rsid w:val="009B41B1"/>
    <w:rsid w:val="00A266C9"/>
    <w:rsid w:val="00A5283F"/>
    <w:rsid w:val="00A771FB"/>
    <w:rsid w:val="00AA02C9"/>
    <w:rsid w:val="00AB7487"/>
    <w:rsid w:val="00C20285"/>
    <w:rsid w:val="00C75689"/>
    <w:rsid w:val="00C83A91"/>
    <w:rsid w:val="00C97078"/>
    <w:rsid w:val="00CB7DD2"/>
    <w:rsid w:val="00D01C93"/>
    <w:rsid w:val="00D030F3"/>
    <w:rsid w:val="00D31F1C"/>
    <w:rsid w:val="00D56E2C"/>
    <w:rsid w:val="00D848D3"/>
    <w:rsid w:val="00DC3648"/>
    <w:rsid w:val="00E06B7A"/>
    <w:rsid w:val="00E23554"/>
    <w:rsid w:val="00E312FB"/>
    <w:rsid w:val="00E3684C"/>
    <w:rsid w:val="00E54E58"/>
    <w:rsid w:val="00E822A2"/>
    <w:rsid w:val="00EF67F0"/>
    <w:rsid w:val="00F1652E"/>
    <w:rsid w:val="00FB7326"/>
    <w:rsid w:val="00FD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49AC"/>
  <w15:chartTrackingRefBased/>
  <w15:docId w15:val="{EE863533-FEEB-4471-AE8E-BD181AED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88"/>
    <w:pPr>
      <w:spacing w:after="160" w:line="259"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A88"/>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A88"/>
    <w:pPr>
      <w:ind w:left="720"/>
      <w:contextualSpacing/>
    </w:pPr>
  </w:style>
  <w:style w:type="paragraph" w:styleId="2">
    <w:name w:val="Body Text Indent 2"/>
    <w:basedOn w:val="a"/>
    <w:link w:val="20"/>
    <w:uiPriority w:val="99"/>
    <w:semiHidden/>
    <w:unhideWhenUsed/>
    <w:rsid w:val="00185A88"/>
    <w:pPr>
      <w:spacing w:after="120" w:line="480" w:lineRule="auto"/>
      <w:ind w:left="283"/>
    </w:pPr>
  </w:style>
  <w:style w:type="character" w:customStyle="1" w:styleId="20">
    <w:name w:val="Основной текст с отступом 2 Знак"/>
    <w:basedOn w:val="a0"/>
    <w:link w:val="2"/>
    <w:uiPriority w:val="99"/>
    <w:semiHidden/>
    <w:rsid w:val="00185A88"/>
    <w:rPr>
      <w:rFonts w:asciiTheme="minorHAnsi" w:hAnsiTheme="minorHAnsi" w:cstheme="minorBidi"/>
      <w:sz w:val="22"/>
      <w:szCs w:val="22"/>
    </w:rPr>
  </w:style>
  <w:style w:type="paragraph" w:styleId="a5">
    <w:name w:val="Balloon Text"/>
    <w:basedOn w:val="a"/>
    <w:link w:val="a6"/>
    <w:uiPriority w:val="99"/>
    <w:semiHidden/>
    <w:unhideWhenUsed/>
    <w:rsid w:val="00C970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7078"/>
    <w:rPr>
      <w:rFonts w:ascii="Segoe UI" w:hAnsi="Segoe UI" w:cs="Segoe UI"/>
      <w:sz w:val="18"/>
      <w:szCs w:val="18"/>
    </w:rPr>
  </w:style>
  <w:style w:type="character" w:styleId="a7">
    <w:name w:val="annotation reference"/>
    <w:basedOn w:val="a0"/>
    <w:uiPriority w:val="99"/>
    <w:semiHidden/>
    <w:unhideWhenUsed/>
    <w:rsid w:val="00C97078"/>
    <w:rPr>
      <w:sz w:val="16"/>
      <w:szCs w:val="16"/>
    </w:rPr>
  </w:style>
  <w:style w:type="paragraph" w:styleId="a8">
    <w:name w:val="annotation text"/>
    <w:basedOn w:val="a"/>
    <w:link w:val="a9"/>
    <w:uiPriority w:val="99"/>
    <w:semiHidden/>
    <w:unhideWhenUsed/>
    <w:rsid w:val="00C97078"/>
    <w:pPr>
      <w:spacing w:line="240" w:lineRule="auto"/>
    </w:pPr>
    <w:rPr>
      <w:sz w:val="20"/>
      <w:szCs w:val="20"/>
    </w:rPr>
  </w:style>
  <w:style w:type="character" w:customStyle="1" w:styleId="a9">
    <w:name w:val="Текст примечания Знак"/>
    <w:basedOn w:val="a0"/>
    <w:link w:val="a8"/>
    <w:uiPriority w:val="99"/>
    <w:semiHidden/>
    <w:rsid w:val="00C97078"/>
    <w:rPr>
      <w:rFonts w:asciiTheme="minorHAnsi" w:hAnsiTheme="minorHAnsi" w:cstheme="minorBidi"/>
      <w:sz w:val="20"/>
      <w:szCs w:val="20"/>
    </w:rPr>
  </w:style>
  <w:style w:type="paragraph" w:styleId="aa">
    <w:name w:val="annotation subject"/>
    <w:basedOn w:val="a8"/>
    <w:next w:val="a8"/>
    <w:link w:val="ab"/>
    <w:uiPriority w:val="99"/>
    <w:semiHidden/>
    <w:unhideWhenUsed/>
    <w:rsid w:val="00C97078"/>
    <w:rPr>
      <w:b/>
      <w:bCs/>
    </w:rPr>
  </w:style>
  <w:style w:type="character" w:customStyle="1" w:styleId="ab">
    <w:name w:val="Тема примечания Знак"/>
    <w:basedOn w:val="a9"/>
    <w:link w:val="aa"/>
    <w:uiPriority w:val="99"/>
    <w:semiHidden/>
    <w:rsid w:val="00C97078"/>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622">
      <w:bodyDiv w:val="1"/>
      <w:marLeft w:val="0"/>
      <w:marRight w:val="0"/>
      <w:marTop w:val="0"/>
      <w:marBottom w:val="0"/>
      <w:divBdr>
        <w:top w:val="none" w:sz="0" w:space="0" w:color="auto"/>
        <w:left w:val="none" w:sz="0" w:space="0" w:color="auto"/>
        <w:bottom w:val="none" w:sz="0" w:space="0" w:color="auto"/>
        <w:right w:val="none" w:sz="0" w:space="0" w:color="auto"/>
      </w:divBdr>
    </w:div>
    <w:div w:id="433285982">
      <w:bodyDiv w:val="1"/>
      <w:marLeft w:val="0"/>
      <w:marRight w:val="0"/>
      <w:marTop w:val="0"/>
      <w:marBottom w:val="0"/>
      <w:divBdr>
        <w:top w:val="none" w:sz="0" w:space="0" w:color="auto"/>
        <w:left w:val="none" w:sz="0" w:space="0" w:color="auto"/>
        <w:bottom w:val="none" w:sz="0" w:space="0" w:color="auto"/>
        <w:right w:val="none" w:sz="0" w:space="0" w:color="auto"/>
      </w:divBdr>
    </w:div>
    <w:div w:id="823014616">
      <w:bodyDiv w:val="1"/>
      <w:marLeft w:val="0"/>
      <w:marRight w:val="0"/>
      <w:marTop w:val="0"/>
      <w:marBottom w:val="0"/>
      <w:divBdr>
        <w:top w:val="none" w:sz="0" w:space="0" w:color="auto"/>
        <w:left w:val="none" w:sz="0" w:space="0" w:color="auto"/>
        <w:bottom w:val="none" w:sz="0" w:space="0" w:color="auto"/>
        <w:right w:val="none" w:sz="0" w:space="0" w:color="auto"/>
      </w:divBdr>
    </w:div>
    <w:div w:id="1342001892">
      <w:bodyDiv w:val="1"/>
      <w:marLeft w:val="0"/>
      <w:marRight w:val="0"/>
      <w:marTop w:val="0"/>
      <w:marBottom w:val="0"/>
      <w:divBdr>
        <w:top w:val="none" w:sz="0" w:space="0" w:color="auto"/>
        <w:left w:val="none" w:sz="0" w:space="0" w:color="auto"/>
        <w:bottom w:val="none" w:sz="0" w:space="0" w:color="auto"/>
        <w:right w:val="none" w:sz="0" w:space="0" w:color="auto"/>
      </w:divBdr>
    </w:div>
    <w:div w:id="1542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20</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Леонид Дмитриевич</dc:creator>
  <cp:keywords/>
  <dc:description/>
  <cp:lastModifiedBy>Букенова Жаннат</cp:lastModifiedBy>
  <cp:revision>27</cp:revision>
  <cp:lastPrinted>2019-10-24T08:24:00Z</cp:lastPrinted>
  <dcterms:created xsi:type="dcterms:W3CDTF">2019-09-17T06:15:00Z</dcterms:created>
  <dcterms:modified xsi:type="dcterms:W3CDTF">2019-10-24T08:34:00Z</dcterms:modified>
</cp:coreProperties>
</file>